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10F" w:rsidRDefault="00E77F76" w:rsidP="00BE2303">
      <w:r>
        <w:rPr>
          <w:rFonts w:ascii="Times New Roman" w:hAnsi="Times New Roman"/>
          <w:noProof/>
          <w:color w:val="FF0000"/>
          <w:sz w:val="24"/>
          <w:szCs w:val="24"/>
          <w:lang w:eastAsia="sk-SK"/>
        </w:rPr>
        <w:drawing>
          <wp:inline distT="0" distB="0" distL="0" distR="0">
            <wp:extent cx="2119630" cy="85915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9630" cy="859155"/>
                    </a:xfrm>
                    <a:prstGeom prst="rect">
                      <a:avLst/>
                    </a:prstGeom>
                    <a:noFill/>
                    <a:ln>
                      <a:noFill/>
                    </a:ln>
                  </pic:spPr>
                </pic:pic>
              </a:graphicData>
            </a:graphic>
          </wp:inline>
        </w:drawing>
      </w:r>
    </w:p>
    <w:p w:rsidR="00BE2303" w:rsidRDefault="00BE2303" w:rsidP="00BE2303">
      <w:pPr>
        <w:jc w:val="center"/>
      </w:pPr>
    </w:p>
    <w:p w:rsidR="00BE2303" w:rsidRDefault="00BE2303" w:rsidP="00BE2303">
      <w:pPr>
        <w:jc w:val="center"/>
      </w:pPr>
    </w:p>
    <w:p w:rsidR="00BE2303" w:rsidRDefault="00BE2303" w:rsidP="00BE2303">
      <w:pPr>
        <w:jc w:val="center"/>
      </w:pPr>
    </w:p>
    <w:p w:rsidR="00BE2303" w:rsidRDefault="00BE2303" w:rsidP="00BE2303">
      <w:pPr>
        <w:jc w:val="center"/>
      </w:pPr>
    </w:p>
    <w:p w:rsidR="00BE2303" w:rsidRDefault="00BE2303" w:rsidP="00BE2303">
      <w:pPr>
        <w:jc w:val="center"/>
      </w:pPr>
    </w:p>
    <w:p w:rsidR="00BE2303" w:rsidRDefault="00BE2303" w:rsidP="00BE2303">
      <w:pPr>
        <w:jc w:val="center"/>
      </w:pPr>
    </w:p>
    <w:p w:rsidR="00BE2303" w:rsidRDefault="00BE2303" w:rsidP="00BE2303">
      <w:pPr>
        <w:jc w:val="center"/>
      </w:pPr>
    </w:p>
    <w:p w:rsidR="00FE3E58" w:rsidRDefault="00FE3E58" w:rsidP="00BE2303">
      <w:pPr>
        <w:spacing w:before="240" w:line="240" w:lineRule="auto"/>
        <w:jc w:val="center"/>
        <w:rPr>
          <w:rFonts w:ascii="Arial Black" w:hAnsi="Arial Black"/>
          <w:b/>
          <w:color w:val="000000"/>
          <w:sz w:val="40"/>
          <w:szCs w:val="40"/>
        </w:rPr>
      </w:pPr>
      <w:r>
        <w:rPr>
          <w:rFonts w:ascii="Arial Black" w:hAnsi="Arial Black"/>
          <w:b/>
          <w:color w:val="000000"/>
          <w:sz w:val="40"/>
          <w:szCs w:val="40"/>
        </w:rPr>
        <w:t>NÁMESTIE SNP V MARTINE</w:t>
      </w:r>
    </w:p>
    <w:p w:rsidR="00BE2303" w:rsidRDefault="00BE2303" w:rsidP="00BE2303">
      <w:pPr>
        <w:spacing w:before="240" w:line="240" w:lineRule="auto"/>
        <w:jc w:val="center"/>
        <w:rPr>
          <w:rFonts w:ascii="Arial" w:hAnsi="Arial" w:cs="Arial"/>
          <w:b/>
          <w:color w:val="000000"/>
          <w:sz w:val="24"/>
          <w:szCs w:val="24"/>
        </w:rPr>
      </w:pPr>
      <w:r w:rsidRPr="00BE2303">
        <w:rPr>
          <w:rFonts w:ascii="Arial" w:hAnsi="Arial" w:cs="Arial"/>
          <w:b/>
          <w:color w:val="000000"/>
          <w:sz w:val="24"/>
          <w:szCs w:val="24"/>
        </w:rPr>
        <w:t>Verejná anonymná kombinovaná urbanisticko-architektonická súťaž návrhov</w:t>
      </w:r>
    </w:p>
    <w:p w:rsidR="00BE2303" w:rsidRDefault="00BE2303" w:rsidP="00BE2303">
      <w:pPr>
        <w:spacing w:before="240" w:line="240" w:lineRule="auto"/>
        <w:jc w:val="center"/>
        <w:rPr>
          <w:rFonts w:ascii="Arial" w:hAnsi="Arial" w:cs="Arial"/>
          <w:b/>
          <w:color w:val="000000"/>
          <w:sz w:val="24"/>
          <w:szCs w:val="24"/>
        </w:rPr>
      </w:pPr>
    </w:p>
    <w:p w:rsidR="00BE2303" w:rsidRDefault="00BE2303" w:rsidP="00BE2303">
      <w:pPr>
        <w:spacing w:before="240" w:line="240" w:lineRule="auto"/>
        <w:jc w:val="center"/>
        <w:rPr>
          <w:rFonts w:ascii="Arial" w:hAnsi="Arial" w:cs="Arial"/>
          <w:b/>
          <w:color w:val="000000"/>
          <w:sz w:val="24"/>
          <w:szCs w:val="24"/>
        </w:rPr>
      </w:pPr>
    </w:p>
    <w:p w:rsidR="00514267" w:rsidRDefault="00BE2303" w:rsidP="00514267">
      <w:pPr>
        <w:spacing w:before="240" w:line="240" w:lineRule="auto"/>
        <w:jc w:val="center"/>
        <w:rPr>
          <w:rFonts w:ascii="Arial" w:hAnsi="Arial" w:cs="Arial"/>
          <w:b/>
          <w:color w:val="000000"/>
          <w:sz w:val="32"/>
          <w:szCs w:val="32"/>
        </w:rPr>
      </w:pPr>
      <w:r>
        <w:rPr>
          <w:rFonts w:ascii="Arial" w:hAnsi="Arial" w:cs="Arial"/>
          <w:b/>
          <w:color w:val="000000"/>
          <w:sz w:val="32"/>
          <w:szCs w:val="32"/>
        </w:rPr>
        <w:t xml:space="preserve">Súťažné podmienky </w:t>
      </w:r>
    </w:p>
    <w:p w:rsidR="00514267" w:rsidRDefault="00514267" w:rsidP="007E428C">
      <w:pPr>
        <w:spacing w:after="0" w:line="240" w:lineRule="auto"/>
        <w:jc w:val="center"/>
        <w:rPr>
          <w:rFonts w:ascii="Arial" w:hAnsi="Arial" w:cs="Arial"/>
          <w:b/>
          <w:color w:val="000000"/>
          <w:sz w:val="32"/>
          <w:szCs w:val="32"/>
        </w:rPr>
      </w:pPr>
    </w:p>
    <w:p w:rsidR="00514267" w:rsidRDefault="00514267" w:rsidP="007E428C">
      <w:pPr>
        <w:spacing w:after="0" w:line="240" w:lineRule="auto"/>
        <w:jc w:val="center"/>
        <w:rPr>
          <w:rFonts w:ascii="Arial" w:hAnsi="Arial" w:cs="Arial"/>
          <w:b/>
          <w:color w:val="000000"/>
          <w:sz w:val="32"/>
          <w:szCs w:val="32"/>
        </w:rPr>
      </w:pPr>
    </w:p>
    <w:p w:rsidR="00514267" w:rsidRDefault="00514267" w:rsidP="007E428C">
      <w:pPr>
        <w:spacing w:after="0" w:line="240" w:lineRule="auto"/>
        <w:jc w:val="center"/>
        <w:rPr>
          <w:rFonts w:ascii="Arial" w:hAnsi="Arial" w:cs="Arial"/>
          <w:b/>
          <w:color w:val="000000"/>
          <w:sz w:val="32"/>
          <w:szCs w:val="32"/>
        </w:rPr>
      </w:pPr>
    </w:p>
    <w:p w:rsidR="00514267" w:rsidRDefault="00514267" w:rsidP="007E428C">
      <w:pPr>
        <w:spacing w:after="0" w:line="240" w:lineRule="auto"/>
        <w:jc w:val="center"/>
        <w:rPr>
          <w:rFonts w:ascii="Arial" w:hAnsi="Arial" w:cs="Arial"/>
          <w:b/>
          <w:color w:val="000000"/>
          <w:sz w:val="32"/>
          <w:szCs w:val="32"/>
        </w:rPr>
      </w:pPr>
    </w:p>
    <w:p w:rsidR="00514267" w:rsidRDefault="00514267" w:rsidP="007E428C">
      <w:pPr>
        <w:spacing w:after="0" w:line="240" w:lineRule="auto"/>
        <w:jc w:val="center"/>
        <w:rPr>
          <w:rFonts w:ascii="Arial" w:hAnsi="Arial" w:cs="Arial"/>
          <w:b/>
          <w:color w:val="000000"/>
          <w:sz w:val="32"/>
          <w:szCs w:val="32"/>
        </w:rPr>
      </w:pPr>
    </w:p>
    <w:p w:rsidR="00514267" w:rsidRDefault="00514267" w:rsidP="007E428C">
      <w:pPr>
        <w:spacing w:after="0" w:line="240" w:lineRule="auto"/>
        <w:jc w:val="center"/>
        <w:rPr>
          <w:rFonts w:ascii="Arial" w:hAnsi="Arial" w:cs="Arial"/>
          <w:b/>
          <w:color w:val="000000"/>
          <w:sz w:val="32"/>
          <w:szCs w:val="32"/>
        </w:rPr>
      </w:pPr>
    </w:p>
    <w:p w:rsidR="00514267" w:rsidRDefault="00514267" w:rsidP="007E428C">
      <w:pPr>
        <w:spacing w:after="0" w:line="240" w:lineRule="auto"/>
        <w:jc w:val="center"/>
        <w:rPr>
          <w:rFonts w:ascii="Arial" w:hAnsi="Arial" w:cs="Arial"/>
          <w:b/>
          <w:color w:val="000000"/>
          <w:sz w:val="32"/>
          <w:szCs w:val="32"/>
        </w:rPr>
      </w:pPr>
    </w:p>
    <w:p w:rsidR="00514267" w:rsidRDefault="00514267" w:rsidP="007E428C">
      <w:pPr>
        <w:spacing w:after="0" w:line="240" w:lineRule="auto"/>
        <w:jc w:val="center"/>
        <w:rPr>
          <w:rFonts w:ascii="Arial" w:hAnsi="Arial" w:cs="Arial"/>
          <w:b/>
          <w:color w:val="000000"/>
          <w:sz w:val="32"/>
          <w:szCs w:val="32"/>
        </w:rPr>
      </w:pPr>
    </w:p>
    <w:p w:rsidR="00514267" w:rsidRDefault="00514267" w:rsidP="00514267">
      <w:pPr>
        <w:spacing w:before="240" w:line="240" w:lineRule="auto"/>
        <w:jc w:val="center"/>
        <w:rPr>
          <w:rFonts w:ascii="Arial" w:hAnsi="Arial" w:cs="Arial"/>
          <w:b/>
          <w:color w:val="000000"/>
          <w:sz w:val="32"/>
          <w:szCs w:val="32"/>
        </w:rPr>
      </w:pPr>
    </w:p>
    <w:p w:rsidR="007E428C" w:rsidRDefault="007E428C" w:rsidP="00514267">
      <w:pPr>
        <w:spacing w:before="240" w:line="240" w:lineRule="auto"/>
        <w:jc w:val="center"/>
        <w:rPr>
          <w:rFonts w:ascii="Arial" w:hAnsi="Arial" w:cs="Arial"/>
          <w:b/>
          <w:color w:val="000000"/>
          <w:sz w:val="32"/>
          <w:szCs w:val="32"/>
        </w:rPr>
      </w:pPr>
    </w:p>
    <w:p w:rsidR="004D1608" w:rsidRDefault="004D1608" w:rsidP="00514267">
      <w:pPr>
        <w:spacing w:before="240" w:line="240" w:lineRule="auto"/>
        <w:jc w:val="center"/>
        <w:rPr>
          <w:rFonts w:ascii="Arial" w:hAnsi="Arial" w:cs="Arial"/>
          <w:b/>
          <w:color w:val="000000"/>
          <w:sz w:val="32"/>
          <w:szCs w:val="32"/>
        </w:rPr>
      </w:pPr>
    </w:p>
    <w:p w:rsidR="002A6380" w:rsidRDefault="002A6380" w:rsidP="00514267">
      <w:pPr>
        <w:spacing w:before="240" w:line="240" w:lineRule="auto"/>
        <w:jc w:val="center"/>
        <w:rPr>
          <w:rFonts w:ascii="Arial" w:hAnsi="Arial" w:cs="Arial"/>
          <w:b/>
          <w:color w:val="000000"/>
          <w:sz w:val="32"/>
          <w:szCs w:val="32"/>
        </w:rPr>
      </w:pPr>
    </w:p>
    <w:p w:rsidR="007E428C" w:rsidRDefault="007E428C" w:rsidP="00514267">
      <w:pPr>
        <w:pBdr>
          <w:bottom w:val="single" w:sz="6" w:space="1" w:color="auto"/>
        </w:pBdr>
        <w:spacing w:before="240" w:line="240" w:lineRule="auto"/>
        <w:jc w:val="center"/>
        <w:rPr>
          <w:rFonts w:ascii="Arial" w:hAnsi="Arial" w:cs="Arial"/>
          <w:b/>
          <w:color w:val="000000"/>
          <w:sz w:val="24"/>
          <w:szCs w:val="24"/>
        </w:rPr>
      </w:pPr>
      <w:r>
        <w:rPr>
          <w:rFonts w:ascii="Arial" w:hAnsi="Arial" w:cs="Arial"/>
          <w:b/>
          <w:color w:val="000000"/>
          <w:sz w:val="24"/>
          <w:szCs w:val="24"/>
        </w:rPr>
        <w:t xml:space="preserve">Útvar hlavného </w:t>
      </w:r>
      <w:r w:rsidR="00BB3B09">
        <w:rPr>
          <w:rFonts w:ascii="Arial" w:hAnsi="Arial" w:cs="Arial"/>
          <w:b/>
          <w:color w:val="000000"/>
          <w:sz w:val="24"/>
          <w:szCs w:val="24"/>
        </w:rPr>
        <w:t xml:space="preserve">architekta mesta Martin, </w:t>
      </w:r>
      <w:r w:rsidR="00395B9A">
        <w:rPr>
          <w:rFonts w:ascii="Arial" w:hAnsi="Arial" w:cs="Arial"/>
          <w:b/>
          <w:color w:val="000000"/>
          <w:sz w:val="24"/>
          <w:szCs w:val="24"/>
        </w:rPr>
        <w:t>september</w:t>
      </w:r>
      <w:r w:rsidR="00FE3E58">
        <w:rPr>
          <w:rFonts w:ascii="Arial" w:hAnsi="Arial" w:cs="Arial"/>
          <w:b/>
          <w:color w:val="000000"/>
          <w:sz w:val="24"/>
          <w:szCs w:val="24"/>
        </w:rPr>
        <w:t xml:space="preserve"> 2020</w:t>
      </w:r>
    </w:p>
    <w:p w:rsidR="007E428C" w:rsidRPr="007E428C" w:rsidRDefault="007E428C" w:rsidP="00514267">
      <w:pPr>
        <w:spacing w:before="240" w:line="240" w:lineRule="auto"/>
        <w:jc w:val="center"/>
        <w:rPr>
          <w:rFonts w:ascii="Arial" w:hAnsi="Arial" w:cs="Arial"/>
          <w:b/>
          <w:color w:val="000000"/>
          <w:sz w:val="24"/>
          <w:szCs w:val="24"/>
        </w:rPr>
      </w:pPr>
    </w:p>
    <w:p w:rsidR="00514267" w:rsidRDefault="00514267" w:rsidP="005C515E">
      <w:pPr>
        <w:shd w:val="clear" w:color="auto" w:fill="D9D9D9"/>
        <w:spacing w:after="0" w:line="240" w:lineRule="auto"/>
        <w:jc w:val="both"/>
        <w:rPr>
          <w:rFonts w:ascii="Arial" w:eastAsia="Times New Roman" w:hAnsi="Arial" w:cs="Arial"/>
          <w:lang w:eastAsia="sk-SK"/>
        </w:rPr>
      </w:pPr>
      <w:r w:rsidRPr="00514267">
        <w:rPr>
          <w:rFonts w:ascii="Arial" w:hAnsi="Arial" w:cs="Arial"/>
          <w:b/>
        </w:rPr>
        <w:t>OBSAH SÚŤAŽNÝCH PODMIENOK</w:t>
      </w:r>
    </w:p>
    <w:p w:rsidR="005C515E" w:rsidRDefault="005C515E" w:rsidP="005C515E">
      <w:pPr>
        <w:spacing w:after="0" w:line="240" w:lineRule="auto"/>
        <w:jc w:val="both"/>
        <w:rPr>
          <w:rFonts w:ascii="Arial" w:eastAsia="Times New Roman" w:hAnsi="Arial" w:cs="Arial"/>
          <w:lang w:eastAsia="sk-SK"/>
        </w:rPr>
      </w:pPr>
    </w:p>
    <w:p w:rsidR="005C515E" w:rsidRPr="005C515E" w:rsidRDefault="005C515E" w:rsidP="005C515E">
      <w:pPr>
        <w:spacing w:after="0" w:line="240" w:lineRule="auto"/>
        <w:jc w:val="both"/>
        <w:rPr>
          <w:rFonts w:ascii="Arial" w:hAnsi="Arial" w:cs="Arial"/>
          <w:b/>
        </w:rPr>
      </w:pP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 xml:space="preserve">Vyhlasovateľ súťaže - </w:t>
      </w:r>
      <w:r w:rsidRPr="00514267">
        <w:rPr>
          <w:rFonts w:ascii="Arial" w:eastAsia="Times New Roman" w:hAnsi="Arial" w:cs="Arial"/>
          <w:bCs/>
          <w:lang w:eastAsia="sk-SK"/>
        </w:rPr>
        <w:t>verejný obstarávateľ a jeho identifikácia</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sk-SK"/>
        </w:rPr>
        <w:t>Účel a ciele súťaže</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 xml:space="preserve">Druh súťaže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Účastníci súťaže</w:t>
      </w:r>
      <w:r w:rsidRPr="00514267">
        <w:rPr>
          <w:rFonts w:ascii="Arial" w:eastAsia="Times New Roman" w:hAnsi="Arial" w:cs="Arial"/>
          <w:lang w:eastAsia="sk-SK"/>
        </w:rPr>
        <w:t xml:space="preserv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Jazyk súťaže</w:t>
      </w:r>
      <w:r w:rsidRPr="00514267">
        <w:rPr>
          <w:rFonts w:ascii="Arial" w:eastAsia="Times New Roman" w:hAnsi="Arial" w:cs="Arial"/>
          <w:lang w:eastAsia="sk-SK"/>
        </w:rPr>
        <w:t xml:space="preserv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Predmet súťaže</w:t>
      </w:r>
      <w:r w:rsidRPr="00514267">
        <w:rPr>
          <w:rFonts w:ascii="Arial" w:eastAsia="Times New Roman" w:hAnsi="Arial" w:cs="Arial"/>
          <w:lang w:eastAsia="sk-SK"/>
        </w:rPr>
        <w:t xml:space="preserv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Požiadavky na riešenie</w:t>
      </w:r>
      <w:r w:rsidRPr="00514267">
        <w:rPr>
          <w:rFonts w:ascii="Arial" w:eastAsia="Times New Roman" w:hAnsi="Arial" w:cs="Arial"/>
          <w:lang w:eastAsia="sk-SK"/>
        </w:rPr>
        <w:t xml:space="preserv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 xml:space="preserve">Lehoty a termíny súťaže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Súťažné podmienky a súťažné pomôcky</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Rozsah súťažného návrhu</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Spôsob spracovania a označenia návrhu</w:t>
      </w:r>
      <w:r w:rsidRPr="00514267">
        <w:rPr>
          <w:rFonts w:ascii="Arial" w:eastAsia="Times New Roman" w:hAnsi="Arial" w:cs="Arial"/>
          <w:lang w:eastAsia="sk-SK"/>
        </w:rPr>
        <w:t xml:space="preserv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Porota</w:t>
      </w:r>
      <w:r w:rsidRPr="00514267">
        <w:rPr>
          <w:rFonts w:ascii="Arial" w:eastAsia="Times New Roman" w:hAnsi="Arial" w:cs="Arial"/>
          <w:lang w:eastAsia="sk-SK"/>
        </w:rPr>
        <w:t xml:space="preserv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Pomocné orgány poroty</w:t>
      </w:r>
      <w:r w:rsidRPr="00514267">
        <w:rPr>
          <w:rFonts w:ascii="Arial" w:eastAsia="Times New Roman" w:hAnsi="Arial" w:cs="Arial"/>
          <w:lang w:eastAsia="sk-SK"/>
        </w:rPr>
        <w:t xml:space="preserv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Vylúčenie z účasti v súťaži</w:t>
      </w:r>
      <w:r w:rsidRPr="00514267">
        <w:rPr>
          <w:rFonts w:ascii="Arial" w:eastAsia="Times New Roman" w:hAnsi="Arial" w:cs="Arial"/>
          <w:lang w:eastAsia="sk-SK"/>
        </w:rPr>
        <w:t xml:space="preserv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Hodnotiace kritériá</w:t>
      </w:r>
      <w:r w:rsidRPr="00514267">
        <w:rPr>
          <w:rFonts w:ascii="Arial" w:eastAsia="Times New Roman" w:hAnsi="Arial" w:cs="Arial"/>
          <w:lang w:eastAsia="sk-SK"/>
        </w:rPr>
        <w:t xml:space="preserv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Ceny a odmeny</w:t>
      </w:r>
      <w:r w:rsidRPr="00514267">
        <w:rPr>
          <w:rFonts w:ascii="Arial" w:eastAsia="Times New Roman" w:hAnsi="Arial" w:cs="Arial"/>
          <w:lang w:eastAsia="sk-SK"/>
        </w:rPr>
        <w:t xml:space="preserv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Vyhlásenie výsledkov a výstava súťažných návrhov</w:t>
      </w:r>
      <w:r w:rsidRPr="00514267">
        <w:rPr>
          <w:rFonts w:ascii="Arial" w:eastAsia="Times New Roman" w:hAnsi="Arial" w:cs="Arial"/>
          <w:lang w:eastAsia="sk-SK"/>
        </w:rPr>
        <w:t xml:space="preserv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zh-CN"/>
        </w:rPr>
        <w:t>Záverečné ustanovenia</w:t>
      </w:r>
      <w:r w:rsidRPr="00514267">
        <w:rPr>
          <w:rFonts w:ascii="Arial" w:eastAsia="Times New Roman" w:hAnsi="Arial" w:cs="Arial"/>
          <w:lang w:eastAsia="sk-SK"/>
        </w:rPr>
        <w:t xml:space="preserve"> </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lang w:eastAsia="sk-SK"/>
        </w:rPr>
        <w:t>Dôvernosť prípravy a priebehu súťaže</w:t>
      </w:r>
    </w:p>
    <w:p w:rsidR="00514267" w:rsidRPr="00514267" w:rsidRDefault="00514267" w:rsidP="00514267">
      <w:pPr>
        <w:numPr>
          <w:ilvl w:val="0"/>
          <w:numId w:val="1"/>
        </w:numPr>
        <w:tabs>
          <w:tab w:val="left" w:pos="1980"/>
        </w:tabs>
        <w:spacing w:after="0" w:line="360" w:lineRule="auto"/>
        <w:ind w:hanging="436"/>
        <w:rPr>
          <w:rFonts w:ascii="Arial" w:eastAsia="Times New Roman" w:hAnsi="Arial" w:cs="Arial"/>
          <w:lang w:eastAsia="sk-SK"/>
        </w:rPr>
      </w:pPr>
      <w:r w:rsidRPr="00514267">
        <w:rPr>
          <w:rFonts w:ascii="Arial" w:eastAsia="Times New Roman" w:hAnsi="Arial" w:cs="Arial"/>
          <w:bCs/>
          <w:lang w:eastAsia="sk-SK"/>
        </w:rPr>
        <w:t>Spracovateľ súťažných podmienok</w:t>
      </w:r>
    </w:p>
    <w:p w:rsidR="00514267" w:rsidRPr="00514267" w:rsidRDefault="00514267" w:rsidP="00514267">
      <w:pPr>
        <w:widowControl w:val="0"/>
        <w:tabs>
          <w:tab w:val="left" w:pos="1080"/>
          <w:tab w:val="num" w:pos="1134"/>
          <w:tab w:val="left" w:pos="1680"/>
          <w:tab w:val="left" w:pos="1980"/>
        </w:tabs>
        <w:spacing w:after="0" w:line="360" w:lineRule="auto"/>
        <w:ind w:firstLine="65"/>
        <w:rPr>
          <w:rFonts w:ascii="Arial" w:eastAsia="Times New Roman" w:hAnsi="Arial" w:cs="Arial"/>
          <w:lang w:eastAsia="zh-CN"/>
        </w:rPr>
      </w:pPr>
    </w:p>
    <w:p w:rsidR="00514267" w:rsidRPr="00514267" w:rsidRDefault="00514267" w:rsidP="00514267">
      <w:pPr>
        <w:tabs>
          <w:tab w:val="num" w:pos="426"/>
          <w:tab w:val="num" w:pos="1134"/>
          <w:tab w:val="left" w:pos="1680"/>
          <w:tab w:val="left" w:pos="1980"/>
        </w:tabs>
        <w:spacing w:after="0" w:line="360" w:lineRule="auto"/>
        <w:ind w:firstLine="65"/>
        <w:rPr>
          <w:rFonts w:ascii="Arial" w:eastAsia="Times New Roman" w:hAnsi="Arial" w:cs="Arial"/>
          <w:lang w:eastAsia="zh-CN"/>
        </w:rPr>
      </w:pPr>
    </w:p>
    <w:p w:rsidR="00514267" w:rsidRPr="00514267" w:rsidRDefault="00514267" w:rsidP="00514267">
      <w:pPr>
        <w:tabs>
          <w:tab w:val="num" w:pos="426"/>
          <w:tab w:val="left" w:pos="1680"/>
          <w:tab w:val="left" w:pos="1980"/>
        </w:tabs>
        <w:spacing w:after="0" w:line="360" w:lineRule="auto"/>
        <w:ind w:left="1320" w:hanging="1036"/>
        <w:rPr>
          <w:rFonts w:ascii="Arial" w:eastAsia="Times New Roman" w:hAnsi="Arial" w:cs="Arial"/>
          <w:lang w:eastAsia="zh-CN"/>
        </w:rPr>
      </w:pPr>
      <w:r w:rsidRPr="00514267">
        <w:rPr>
          <w:rFonts w:ascii="Arial" w:eastAsia="Times New Roman" w:hAnsi="Arial" w:cs="Arial"/>
          <w:lang w:eastAsia="zh-CN"/>
        </w:rPr>
        <w:t xml:space="preserve">Prílohy: </w:t>
      </w:r>
    </w:p>
    <w:p w:rsidR="00514267" w:rsidRPr="00514267" w:rsidRDefault="00514267" w:rsidP="00514267">
      <w:pPr>
        <w:tabs>
          <w:tab w:val="num" w:pos="567"/>
          <w:tab w:val="left" w:pos="1680"/>
          <w:tab w:val="left" w:pos="1980"/>
        </w:tabs>
        <w:spacing w:after="0" w:line="360" w:lineRule="auto"/>
        <w:ind w:left="1134" w:hanging="850"/>
        <w:rPr>
          <w:rFonts w:ascii="Arial" w:eastAsia="Times New Roman" w:hAnsi="Arial" w:cs="Arial"/>
          <w:lang w:eastAsia="zh-CN"/>
        </w:rPr>
      </w:pPr>
      <w:r w:rsidRPr="00514267">
        <w:rPr>
          <w:rFonts w:ascii="Arial" w:eastAsia="Times New Roman" w:hAnsi="Arial" w:cs="Arial"/>
          <w:lang w:eastAsia="zh-CN"/>
        </w:rPr>
        <w:t xml:space="preserve">- </w:t>
      </w:r>
      <w:r w:rsidRPr="00514267">
        <w:rPr>
          <w:rFonts w:ascii="Arial" w:eastAsia="Times New Roman" w:hAnsi="Arial" w:cs="Arial"/>
          <w:lang w:eastAsia="zh-CN"/>
        </w:rPr>
        <w:tab/>
        <w:t>Kópia overovacej listiny SKA</w:t>
      </w:r>
    </w:p>
    <w:p w:rsidR="00514267" w:rsidRPr="00514267" w:rsidRDefault="00514267" w:rsidP="00514267">
      <w:pPr>
        <w:tabs>
          <w:tab w:val="num" w:pos="567"/>
          <w:tab w:val="left" w:pos="1680"/>
          <w:tab w:val="left" w:pos="1980"/>
        </w:tabs>
        <w:spacing w:after="0" w:line="360" w:lineRule="auto"/>
        <w:ind w:left="1134" w:hanging="850"/>
        <w:rPr>
          <w:rFonts w:ascii="Arial" w:eastAsia="Times New Roman" w:hAnsi="Arial" w:cs="Arial"/>
          <w:lang w:eastAsia="zh-CN"/>
        </w:rPr>
      </w:pPr>
      <w:r w:rsidRPr="00514267">
        <w:rPr>
          <w:rFonts w:ascii="Arial" w:eastAsia="Times New Roman" w:hAnsi="Arial" w:cs="Arial"/>
          <w:lang w:eastAsia="zh-CN"/>
        </w:rPr>
        <w:t xml:space="preserve">- </w:t>
      </w:r>
      <w:r w:rsidRPr="00514267">
        <w:rPr>
          <w:rFonts w:ascii="Arial" w:eastAsia="Times New Roman" w:hAnsi="Arial" w:cs="Arial"/>
          <w:lang w:eastAsia="zh-CN"/>
        </w:rPr>
        <w:tab/>
        <w:t>Čestné prehlásenie – Príloha č.1 – tlačivo na vyplnenie</w:t>
      </w:r>
    </w:p>
    <w:p w:rsidR="00514267" w:rsidRPr="00514267" w:rsidRDefault="00514267" w:rsidP="00514267">
      <w:pPr>
        <w:tabs>
          <w:tab w:val="num" w:pos="567"/>
          <w:tab w:val="left" w:pos="1680"/>
          <w:tab w:val="left" w:pos="1980"/>
        </w:tabs>
        <w:spacing w:after="0" w:line="360" w:lineRule="auto"/>
        <w:ind w:left="1134" w:hanging="850"/>
        <w:rPr>
          <w:rFonts w:ascii="Arial" w:eastAsia="Times New Roman" w:hAnsi="Arial" w:cs="Arial"/>
          <w:lang w:eastAsia="zh-CN"/>
        </w:rPr>
      </w:pPr>
      <w:r w:rsidRPr="00514267">
        <w:rPr>
          <w:rFonts w:ascii="Arial" w:eastAsia="Times New Roman" w:hAnsi="Arial" w:cs="Arial"/>
          <w:lang w:eastAsia="zh-CN"/>
        </w:rPr>
        <w:t>-    Čestné prehlásenie – Príloha č.2 – tlačivo na vyplnenie</w:t>
      </w:r>
    </w:p>
    <w:p w:rsidR="00514267" w:rsidRPr="00514267" w:rsidRDefault="00514267" w:rsidP="00514267">
      <w:pPr>
        <w:tabs>
          <w:tab w:val="num" w:pos="567"/>
          <w:tab w:val="left" w:pos="1680"/>
          <w:tab w:val="left" w:pos="1980"/>
        </w:tabs>
        <w:spacing w:after="0" w:line="360" w:lineRule="auto"/>
        <w:ind w:left="1134" w:hanging="850"/>
        <w:rPr>
          <w:rFonts w:ascii="Arial" w:eastAsia="Times New Roman" w:hAnsi="Arial" w:cs="Arial"/>
          <w:lang w:eastAsia="zh-CN"/>
        </w:rPr>
      </w:pPr>
      <w:r w:rsidRPr="00514267">
        <w:rPr>
          <w:rFonts w:ascii="Arial" w:eastAsia="Times New Roman" w:hAnsi="Arial" w:cs="Arial"/>
          <w:lang w:eastAsia="zh-CN"/>
        </w:rPr>
        <w:t xml:space="preserve">-    Súhlas s použitím osobných údajov pre účely súťaže – Príloha č. 3 </w:t>
      </w:r>
    </w:p>
    <w:p w:rsidR="00514267" w:rsidRPr="00514267" w:rsidRDefault="00514267" w:rsidP="00514267">
      <w:pPr>
        <w:tabs>
          <w:tab w:val="num" w:pos="567"/>
          <w:tab w:val="left" w:pos="1680"/>
          <w:tab w:val="left" w:pos="1980"/>
        </w:tabs>
        <w:spacing w:after="0" w:line="360" w:lineRule="auto"/>
        <w:ind w:left="1134" w:hanging="850"/>
        <w:rPr>
          <w:rFonts w:ascii="Arial" w:eastAsia="Times New Roman" w:hAnsi="Arial" w:cs="Arial"/>
          <w:lang w:eastAsia="zh-CN"/>
        </w:rPr>
      </w:pPr>
      <w:r w:rsidRPr="00514267">
        <w:rPr>
          <w:rFonts w:ascii="Arial" w:eastAsia="Times New Roman" w:hAnsi="Arial" w:cs="Arial"/>
          <w:lang w:eastAsia="zh-CN"/>
        </w:rPr>
        <w:t xml:space="preserve">- </w:t>
      </w:r>
      <w:r w:rsidRPr="00514267">
        <w:rPr>
          <w:rFonts w:ascii="Arial" w:eastAsia="Times New Roman" w:hAnsi="Arial" w:cs="Arial"/>
          <w:lang w:eastAsia="zh-CN"/>
        </w:rPr>
        <w:tab/>
        <w:t xml:space="preserve">Formát výkresu  </w:t>
      </w:r>
    </w:p>
    <w:p w:rsidR="00514267" w:rsidRPr="00514267" w:rsidRDefault="00514267" w:rsidP="00514267">
      <w:pPr>
        <w:tabs>
          <w:tab w:val="num" w:pos="567"/>
          <w:tab w:val="left" w:pos="1680"/>
          <w:tab w:val="left" w:pos="1980"/>
        </w:tabs>
        <w:spacing w:after="0" w:line="360" w:lineRule="auto"/>
        <w:ind w:left="1134" w:hanging="850"/>
        <w:rPr>
          <w:rFonts w:ascii="Arial" w:eastAsia="Times New Roman" w:hAnsi="Arial" w:cs="Arial"/>
          <w:lang w:eastAsia="zh-CN"/>
        </w:rPr>
      </w:pPr>
      <w:r w:rsidRPr="00514267">
        <w:rPr>
          <w:rFonts w:ascii="Arial" w:eastAsia="Times New Roman" w:hAnsi="Arial" w:cs="Arial"/>
          <w:lang w:eastAsia="zh-CN"/>
        </w:rPr>
        <w:t xml:space="preserve">- </w:t>
      </w:r>
      <w:r w:rsidRPr="00514267">
        <w:rPr>
          <w:rFonts w:ascii="Arial" w:eastAsia="Times New Roman" w:hAnsi="Arial" w:cs="Arial"/>
          <w:lang w:eastAsia="zh-CN"/>
        </w:rPr>
        <w:tab/>
        <w:t>Bilancie súťažného návrhu – príloha textovej časti „</w:t>
      </w:r>
      <w:r w:rsidRPr="00514267">
        <w:rPr>
          <w:rFonts w:ascii="Arial" w:eastAsia="Times New Roman" w:hAnsi="Arial" w:cs="Arial"/>
          <w:b/>
          <w:lang w:eastAsia="zh-CN"/>
        </w:rPr>
        <w:t>B</w:t>
      </w:r>
      <w:r w:rsidRPr="00514267">
        <w:rPr>
          <w:rFonts w:ascii="Arial" w:eastAsia="Times New Roman" w:hAnsi="Arial" w:cs="Arial"/>
          <w:lang w:eastAsia="zh-CN"/>
        </w:rPr>
        <w:t>“</w:t>
      </w:r>
    </w:p>
    <w:p w:rsidR="00514267" w:rsidRPr="00514267" w:rsidRDefault="00514267" w:rsidP="00514267">
      <w:pPr>
        <w:tabs>
          <w:tab w:val="num" w:pos="567"/>
          <w:tab w:val="left" w:pos="1680"/>
          <w:tab w:val="left" w:pos="1980"/>
        </w:tabs>
        <w:spacing w:after="0" w:line="360" w:lineRule="auto"/>
        <w:ind w:left="1134" w:hanging="850"/>
        <w:rPr>
          <w:rFonts w:ascii="Arial" w:eastAsia="Times New Roman" w:hAnsi="Arial" w:cs="Arial"/>
          <w:lang w:eastAsia="zh-CN"/>
        </w:rPr>
      </w:pPr>
      <w:r w:rsidRPr="00514267">
        <w:rPr>
          <w:rFonts w:ascii="Arial" w:eastAsia="Times New Roman" w:hAnsi="Arial" w:cs="Arial"/>
          <w:lang w:eastAsia="zh-CN"/>
        </w:rPr>
        <w:t xml:space="preserve">- </w:t>
      </w:r>
      <w:r w:rsidRPr="00514267">
        <w:rPr>
          <w:rFonts w:ascii="Arial" w:eastAsia="Times New Roman" w:hAnsi="Arial" w:cs="Arial"/>
          <w:lang w:eastAsia="zh-CN"/>
        </w:rPr>
        <w:tab/>
        <w:t>Súťažné pomôcky podľa článku 10.</w:t>
      </w:r>
    </w:p>
    <w:p w:rsidR="00514267" w:rsidRDefault="00514267" w:rsidP="00514267">
      <w:pPr>
        <w:spacing w:before="240" w:line="240" w:lineRule="auto"/>
        <w:jc w:val="both"/>
        <w:rPr>
          <w:rFonts w:ascii="Arial" w:hAnsi="Arial" w:cs="Arial"/>
          <w:color w:val="000000"/>
          <w:sz w:val="32"/>
          <w:szCs w:val="32"/>
        </w:rPr>
      </w:pPr>
    </w:p>
    <w:p w:rsidR="00AA0E12" w:rsidRDefault="00AA0E12" w:rsidP="00AA0E12">
      <w:pPr>
        <w:spacing w:before="240" w:line="240" w:lineRule="auto"/>
        <w:ind w:firstLine="708"/>
        <w:jc w:val="both"/>
        <w:rPr>
          <w:rFonts w:ascii="Arial Narrow" w:hAnsi="Arial Narrow" w:cs="Arial"/>
          <w:color w:val="000000"/>
          <w:sz w:val="24"/>
          <w:szCs w:val="24"/>
        </w:rPr>
      </w:pPr>
    </w:p>
    <w:p w:rsidR="00DE4B87" w:rsidRDefault="00DE4B87" w:rsidP="00AA0E12">
      <w:pPr>
        <w:spacing w:before="240" w:line="240" w:lineRule="auto"/>
        <w:ind w:firstLine="708"/>
        <w:jc w:val="both"/>
        <w:rPr>
          <w:rFonts w:ascii="Arial Narrow" w:hAnsi="Arial Narrow" w:cs="Arial"/>
          <w:color w:val="000000"/>
          <w:sz w:val="24"/>
          <w:szCs w:val="24"/>
        </w:rPr>
      </w:pPr>
    </w:p>
    <w:p w:rsidR="00F53196" w:rsidRDefault="00F53196" w:rsidP="00F53196">
      <w:pPr>
        <w:tabs>
          <w:tab w:val="left" w:pos="426"/>
        </w:tabs>
        <w:spacing w:after="0"/>
        <w:jc w:val="both"/>
        <w:rPr>
          <w:rFonts w:ascii="Arial Narrow" w:eastAsia="Times New Roman" w:hAnsi="Arial Narrow" w:cs="Arial"/>
          <w:b/>
          <w:bCs/>
          <w:sz w:val="24"/>
          <w:szCs w:val="24"/>
          <w:lang w:eastAsia="zh-CN"/>
        </w:rPr>
      </w:pPr>
    </w:p>
    <w:p w:rsidR="005C515E" w:rsidRDefault="005C515E" w:rsidP="00F53196">
      <w:pPr>
        <w:tabs>
          <w:tab w:val="left" w:pos="426"/>
        </w:tabs>
        <w:spacing w:after="0"/>
        <w:jc w:val="both"/>
        <w:rPr>
          <w:rFonts w:ascii="Arial Narrow" w:eastAsia="Times New Roman" w:hAnsi="Arial Narrow" w:cs="Arial"/>
          <w:b/>
          <w:bCs/>
          <w:sz w:val="24"/>
          <w:szCs w:val="24"/>
          <w:lang w:eastAsia="zh-CN"/>
        </w:rPr>
      </w:pPr>
    </w:p>
    <w:p w:rsidR="00245556" w:rsidRPr="00BF5E8F" w:rsidRDefault="00245556" w:rsidP="005C515E">
      <w:pPr>
        <w:shd w:val="clear" w:color="auto" w:fill="D9D9D9"/>
        <w:tabs>
          <w:tab w:val="left" w:pos="426"/>
        </w:tabs>
        <w:spacing w:line="240" w:lineRule="auto"/>
        <w:jc w:val="both"/>
        <w:rPr>
          <w:rFonts w:ascii="Arial Narrow" w:eastAsia="Times New Roman" w:hAnsi="Arial Narrow" w:cs="Arial"/>
          <w:sz w:val="24"/>
          <w:szCs w:val="24"/>
          <w:lang w:eastAsia="zh-CN"/>
        </w:rPr>
      </w:pPr>
      <w:r w:rsidRPr="00BF5E8F">
        <w:rPr>
          <w:rFonts w:ascii="Arial Narrow" w:eastAsia="Times New Roman" w:hAnsi="Arial Narrow" w:cs="Arial"/>
          <w:b/>
          <w:bCs/>
          <w:sz w:val="24"/>
          <w:szCs w:val="24"/>
          <w:lang w:eastAsia="zh-CN"/>
        </w:rPr>
        <w:t>1.    VYHLÁSENIE SÚŤAŽE</w:t>
      </w:r>
    </w:p>
    <w:p w:rsidR="007D6D2C" w:rsidRPr="007D6D2C" w:rsidRDefault="007D6D2C" w:rsidP="007D6D2C">
      <w:pPr>
        <w:suppressAutoHyphens/>
        <w:spacing w:line="100" w:lineRule="atLeast"/>
        <w:jc w:val="both"/>
        <w:rPr>
          <w:rFonts w:ascii="Arial Narrow" w:eastAsia="Times New Roman" w:hAnsi="Arial Narrow" w:cs="Arial Narrow"/>
          <w:sz w:val="24"/>
          <w:szCs w:val="24"/>
          <w:lang w:eastAsia="ar-SA"/>
        </w:rPr>
      </w:pPr>
      <w:r w:rsidRPr="007D6D2C">
        <w:rPr>
          <w:rFonts w:ascii="Arial Narrow" w:eastAsia="Times New Roman" w:hAnsi="Arial Narrow" w:cs="Arial Narrow"/>
          <w:sz w:val="24"/>
          <w:szCs w:val="24"/>
          <w:lang w:eastAsia="ar-SA"/>
        </w:rPr>
        <w:t xml:space="preserve">Mesto Martin, ako verejný obstarávateľ, v zastúpení Útvarom hlavného architekta mesta Martin (ďalej aj ÚHAM), vyhlasuje ku dňu 09.10.2020 verejnú anonymnú jednokolovú urbanisticko-architektonickú súťaž návrhov </w:t>
      </w:r>
      <w:r w:rsidRPr="007D6D2C">
        <w:rPr>
          <w:rFonts w:ascii="Arial Narrow" w:eastAsia="Times New Roman" w:hAnsi="Arial Narrow" w:cs="Arial Narrow"/>
          <w:b/>
          <w:sz w:val="24"/>
          <w:szCs w:val="24"/>
          <w:lang w:eastAsia="ar-SA"/>
        </w:rPr>
        <w:t xml:space="preserve"> </w:t>
      </w:r>
      <w:r w:rsidRPr="007D6D2C">
        <w:rPr>
          <w:rFonts w:ascii="Arial Narrow" w:eastAsia="Times New Roman" w:hAnsi="Arial Narrow" w:cs="Arial Narrow"/>
          <w:sz w:val="24"/>
          <w:szCs w:val="24"/>
          <w:lang w:eastAsia="ar-SA"/>
        </w:rPr>
        <w:t xml:space="preserve">na komplexné riešenie priestorov Námestia SNP, ktoré uzatvára južnú časť Pešej zóny v centre mesta vrátane priestoru Pred nemocnicou, ktorý od seba oddeľuje Kohútova ulica, ako projektovú súťaž návrhov s udelením cien podľa §§ 119 – 125 zákona č. 343/2015 Z. z. o verejnom obstarávaní v znení neskorších zmien a predpisov, Vyhlášky ÚVO č.157/2016 Z. z. o súťažiach návrhov a podľa Súťažného poriadku Slovenskej komory architektov z 13.04.2016z v znení neskorších zmien (zverejnené na </w:t>
      </w:r>
      <w:hyperlink r:id="rId10" w:history="1">
        <w:r w:rsidRPr="007D6D2C">
          <w:rPr>
            <w:rFonts w:ascii="Arial Narrow" w:eastAsia="Times New Roman" w:hAnsi="Arial Narrow" w:cs="Arial Narrow"/>
            <w:color w:val="0000FF"/>
            <w:sz w:val="24"/>
            <w:szCs w:val="24"/>
            <w:u w:val="single"/>
            <w:lang w:eastAsia="ar-SA"/>
          </w:rPr>
          <w:t>www.komarch.sk</w:t>
        </w:r>
      </w:hyperlink>
      <w:r w:rsidRPr="007D6D2C">
        <w:rPr>
          <w:rFonts w:ascii="Arial Narrow" w:eastAsia="Times New Roman" w:hAnsi="Arial Narrow" w:cs="Arial Narrow"/>
          <w:sz w:val="24"/>
          <w:szCs w:val="24"/>
          <w:lang w:eastAsia="ar-SA"/>
        </w:rPr>
        <w:t xml:space="preserve"> ).</w:t>
      </w:r>
    </w:p>
    <w:p w:rsidR="007D6D2C" w:rsidRPr="007D6D2C" w:rsidRDefault="007D6D2C" w:rsidP="007D6D2C">
      <w:pPr>
        <w:suppressAutoHyphens/>
        <w:spacing w:line="100" w:lineRule="atLeast"/>
        <w:jc w:val="both"/>
        <w:rPr>
          <w:rFonts w:ascii="Arial Narrow" w:eastAsia="Times New Roman" w:hAnsi="Arial Narrow" w:cs="Arial Narrow"/>
          <w:sz w:val="24"/>
          <w:szCs w:val="24"/>
          <w:lang w:eastAsia="ar-SA"/>
        </w:rPr>
      </w:pPr>
      <w:r w:rsidRPr="007D6D2C">
        <w:rPr>
          <w:rFonts w:ascii="Arial Narrow" w:eastAsia="Times New Roman" w:hAnsi="Arial Narrow" w:cs="Arial Narrow"/>
          <w:sz w:val="24"/>
          <w:szCs w:val="24"/>
          <w:lang w:eastAsia="ar-SA"/>
        </w:rPr>
        <w:t xml:space="preserve">Súťažné podmienky po pripomienkovaní a odsúhlasení Útvarom hlavného architekta mesta a Mestom Martin budú prerokované a s pripomienkami odsúhlasené na prvom úvodnom zasadnutí poroty dňa 21.09.2020. Po prerokovaní, dopracovaní a zapracovaní pripomienok poroty budú predložené na overenie Slovenskej komore architektov. Slovenská komora architektov súťažné podmienky overí </w:t>
      </w:r>
      <w:r w:rsidR="00EF1848">
        <w:rPr>
          <w:rFonts w:ascii="Arial Narrow" w:eastAsia="Times New Roman" w:hAnsi="Arial Narrow" w:cs="Arial Narrow"/>
          <w:sz w:val="24"/>
          <w:szCs w:val="24"/>
          <w:lang w:eastAsia="ar-SA"/>
        </w:rPr>
        <w:t xml:space="preserve"> overením č.: KA 628/2020 zo dňa 06.10.2020. </w:t>
      </w:r>
    </w:p>
    <w:p w:rsidR="00F37AD1" w:rsidRPr="007D6D2C" w:rsidRDefault="007D6D2C" w:rsidP="00F37AD1">
      <w:pPr>
        <w:suppressAutoHyphens/>
        <w:spacing w:after="0" w:line="100" w:lineRule="atLeast"/>
        <w:ind w:right="-1"/>
        <w:jc w:val="both"/>
        <w:rPr>
          <w:rFonts w:ascii="Arial Narrow" w:eastAsia="Times New Roman" w:hAnsi="Arial Narrow" w:cs="Arial Narrow"/>
          <w:sz w:val="24"/>
          <w:szCs w:val="24"/>
          <w:lang w:eastAsia="ar-SA"/>
        </w:rPr>
      </w:pPr>
      <w:r w:rsidRPr="00B252CC">
        <w:rPr>
          <w:rFonts w:ascii="Arial Narrow" w:eastAsia="Times New Roman" w:hAnsi="Arial Narrow" w:cs="Arial Narrow"/>
          <w:sz w:val="24"/>
          <w:szCs w:val="24"/>
          <w:lang w:eastAsia="ar-SA"/>
        </w:rPr>
        <w:t xml:space="preserve">Vyhlásenie súťaže návrhov bude zverejnené vo Vestníku verejného obstarávania </w:t>
      </w:r>
      <w:hyperlink r:id="rId11" w:history="1">
        <w:r w:rsidRPr="00B252CC">
          <w:rPr>
            <w:rFonts w:ascii="Arial Narrow" w:eastAsia="Bitter-Regular" w:hAnsi="Arial Narrow" w:cs="Arial Narrow"/>
            <w:color w:val="0000FF"/>
            <w:sz w:val="24"/>
            <w:szCs w:val="24"/>
            <w:u w:val="single"/>
            <w:lang w:eastAsia="ar-SA"/>
          </w:rPr>
          <w:t>www.uvo.gov.sk</w:t>
        </w:r>
      </w:hyperlink>
      <w:r w:rsidRPr="00B252CC">
        <w:rPr>
          <w:rFonts w:ascii="Arial Narrow" w:hAnsi="Arial Narrow" w:cs="Arial Narrow"/>
          <w:sz w:val="24"/>
          <w:szCs w:val="24"/>
          <w:lang w:eastAsia="ar-SA"/>
        </w:rPr>
        <w:t>,</w:t>
      </w:r>
      <w:r w:rsidR="00B252CC" w:rsidRPr="00B252CC">
        <w:rPr>
          <w:rFonts w:ascii="Arial Narrow" w:eastAsia="Times New Roman" w:hAnsi="Arial Narrow" w:cs="Arial"/>
          <w:sz w:val="24"/>
          <w:szCs w:val="24"/>
          <w:lang w:eastAsia="zh-CN"/>
        </w:rPr>
        <w:t xml:space="preserve"> v Úradnom vestníku EU na </w:t>
      </w:r>
      <w:hyperlink r:id="rId12" w:tgtFrame="_blank" w:history="1">
        <w:r w:rsidR="00B252CC" w:rsidRPr="00B252CC">
          <w:rPr>
            <w:rFonts w:ascii="Arial Narrow" w:eastAsia="Times New Roman" w:hAnsi="Arial Narrow" w:cs="Arial"/>
            <w:color w:val="000000"/>
            <w:sz w:val="24"/>
            <w:szCs w:val="24"/>
            <w:lang w:eastAsia="sk-SK"/>
          </w:rPr>
          <w:t xml:space="preserve">stránke </w:t>
        </w:r>
        <w:r w:rsidR="00B252CC" w:rsidRPr="00B252CC">
          <w:rPr>
            <w:rFonts w:ascii="Arial Narrow" w:eastAsia="Times New Roman" w:hAnsi="Arial Narrow" w:cs="Arial"/>
            <w:color w:val="0000FF"/>
            <w:sz w:val="24"/>
            <w:szCs w:val="24"/>
            <w:u w:val="single"/>
            <w:lang w:eastAsia="sk-SK"/>
          </w:rPr>
          <w:t>TED</w:t>
        </w:r>
      </w:hyperlink>
      <w:r w:rsidRPr="007D6D2C">
        <w:rPr>
          <w:rFonts w:ascii="Arial Narrow" w:eastAsia="Times New Roman" w:hAnsi="Arial Narrow" w:cs="Arial Narrow"/>
          <w:sz w:val="24"/>
          <w:szCs w:val="24"/>
          <w:lang w:eastAsia="ar-SA"/>
        </w:rPr>
        <w:t xml:space="preserve">  na internetových stránkach SKA </w:t>
      </w:r>
      <w:hyperlink r:id="rId13" w:history="1">
        <w:r w:rsidRPr="007D6D2C">
          <w:rPr>
            <w:rFonts w:ascii="Arial Narrow" w:eastAsia="Times New Roman" w:hAnsi="Arial Narrow" w:cs="Arial Narrow"/>
            <w:color w:val="0000FF"/>
            <w:sz w:val="24"/>
            <w:szCs w:val="24"/>
            <w:u w:val="single"/>
            <w:lang w:eastAsia="ar-SA"/>
          </w:rPr>
          <w:t>www.komarch.sk</w:t>
        </w:r>
      </w:hyperlink>
      <w:r w:rsidRPr="007D6D2C">
        <w:rPr>
          <w:rFonts w:ascii="Arial Narrow" w:eastAsia="Times New Roman" w:hAnsi="Arial Narrow" w:cs="Arial Narrow"/>
          <w:sz w:val="24"/>
          <w:szCs w:val="24"/>
          <w:lang w:eastAsia="ar-SA"/>
        </w:rPr>
        <w:t xml:space="preserve">, na internetovej stránke </w:t>
      </w:r>
      <w:hyperlink r:id="rId14" w:history="1">
        <w:r w:rsidRPr="007D6D2C">
          <w:rPr>
            <w:rFonts w:ascii="Arial Narrow" w:eastAsia="Times New Roman" w:hAnsi="Arial Narrow" w:cs="Arial Narrow"/>
            <w:color w:val="0000FF"/>
            <w:sz w:val="24"/>
            <w:szCs w:val="24"/>
            <w:u w:val="single"/>
            <w:lang w:eastAsia="ar-SA"/>
          </w:rPr>
          <w:t>www.archinfo.sk</w:t>
        </w:r>
      </w:hyperlink>
      <w:r w:rsidRPr="007D6D2C">
        <w:rPr>
          <w:rFonts w:ascii="Arial Narrow" w:eastAsia="Times New Roman" w:hAnsi="Arial Narrow" w:cs="Arial Narrow"/>
          <w:sz w:val="24"/>
          <w:szCs w:val="24"/>
          <w:lang w:eastAsia="ar-SA"/>
        </w:rPr>
        <w:t xml:space="preserve"> a na internetovej stránke vyhlasovateľa</w:t>
      </w:r>
      <w:r w:rsidRPr="007D6D2C">
        <w:rPr>
          <w:rFonts w:ascii="Arial Narrow" w:hAnsi="Arial Narrow" w:cs="Arial Narrow"/>
          <w:sz w:val="24"/>
          <w:szCs w:val="24"/>
          <w:lang w:eastAsia="ar-SA"/>
        </w:rPr>
        <w:t xml:space="preserve"> -</w:t>
      </w:r>
      <w:r w:rsidRPr="007D6D2C">
        <w:rPr>
          <w:rFonts w:ascii="Arial Narrow" w:eastAsia="Times New Roman" w:hAnsi="Arial Narrow" w:cs="Arial Narrow"/>
          <w:sz w:val="24"/>
          <w:szCs w:val="24"/>
          <w:lang w:eastAsia="ar-SA"/>
        </w:rPr>
        <w:t xml:space="preserve">  na oficiálnej stránke ÚHAM Martin: </w:t>
      </w:r>
      <w:hyperlink r:id="rId15" w:history="1">
        <w:r w:rsidR="00F37AD1" w:rsidRPr="007F6E15">
          <w:rPr>
            <w:rStyle w:val="Hypertextovprepojenie"/>
            <w:rFonts w:ascii="Arial Narrow" w:eastAsia="Times New Roman" w:hAnsi="Arial Narrow" w:cs="Arial Narrow"/>
            <w:sz w:val="24"/>
            <w:szCs w:val="24"/>
            <w:highlight w:val="yellow"/>
            <w:lang w:eastAsia="ar-SA"/>
          </w:rPr>
          <w:t>http://www.martin.sk/uha</w:t>
        </w:r>
      </w:hyperlink>
      <w:r w:rsidR="00F37AD1" w:rsidRPr="007F6E15">
        <w:rPr>
          <w:rFonts w:ascii="Arial Narrow" w:eastAsia="Times New Roman" w:hAnsi="Arial Narrow" w:cs="Arial Narrow"/>
          <w:color w:val="0000FF"/>
          <w:sz w:val="24"/>
          <w:szCs w:val="24"/>
          <w:highlight w:val="yellow"/>
          <w:u w:val="single"/>
          <w:lang w:eastAsia="ar-SA"/>
        </w:rPr>
        <w:t>.</w:t>
      </w:r>
      <w:r w:rsidR="00F37AD1">
        <w:rPr>
          <w:rFonts w:ascii="Arial Narrow" w:eastAsia="Times New Roman" w:hAnsi="Arial Narrow" w:cs="Arial Narrow"/>
          <w:color w:val="0000FF"/>
          <w:sz w:val="24"/>
          <w:szCs w:val="24"/>
          <w:u w:val="single"/>
          <w:lang w:eastAsia="ar-SA"/>
        </w:rPr>
        <w:t xml:space="preserve"> </w:t>
      </w:r>
    </w:p>
    <w:p w:rsidR="007D6D2C" w:rsidRPr="007D6D2C" w:rsidRDefault="007D6D2C" w:rsidP="007D6D2C">
      <w:pPr>
        <w:suppressAutoHyphens/>
        <w:spacing w:after="0" w:line="100" w:lineRule="atLeast"/>
        <w:ind w:right="-1"/>
        <w:jc w:val="both"/>
        <w:rPr>
          <w:rFonts w:ascii="Arial Narrow" w:eastAsia="Times New Roman" w:hAnsi="Arial Narrow" w:cs="Arial Narrow"/>
          <w:sz w:val="24"/>
          <w:szCs w:val="24"/>
          <w:lang w:eastAsia="ar-SA"/>
        </w:rPr>
      </w:pPr>
    </w:p>
    <w:p w:rsidR="00B46E3B" w:rsidRPr="00BF5E8F" w:rsidRDefault="00E77F76" w:rsidP="00BF5E8F">
      <w:pPr>
        <w:spacing w:after="0" w:line="240" w:lineRule="auto"/>
        <w:ind w:right="-1"/>
        <w:jc w:val="both"/>
        <w:rPr>
          <w:rFonts w:ascii="Arial Narrow" w:eastAsia="Times New Roman" w:hAnsi="Arial Narrow" w:cs="Arial"/>
          <w:sz w:val="24"/>
          <w:szCs w:val="24"/>
          <w:lang w:eastAsia="zh-CN"/>
        </w:rPr>
      </w:pPr>
      <w:r>
        <w:rPr>
          <w:rFonts w:ascii="Arial Narrow" w:eastAsia="Times New Roman" w:hAnsi="Arial Narrow" w:cs="Arial"/>
          <w:noProof/>
          <w:sz w:val="24"/>
          <w:szCs w:val="24"/>
          <w:lang w:eastAsia="sk-SK"/>
        </w:rPr>
        <w:drawing>
          <wp:inline distT="0" distB="0" distL="0" distR="0">
            <wp:extent cx="5756275" cy="3789045"/>
            <wp:effectExtent l="0" t="0" r="0" b="190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6275" cy="3789045"/>
                    </a:xfrm>
                    <a:prstGeom prst="rect">
                      <a:avLst/>
                    </a:prstGeom>
                    <a:noFill/>
                    <a:ln>
                      <a:noFill/>
                    </a:ln>
                  </pic:spPr>
                </pic:pic>
              </a:graphicData>
            </a:graphic>
          </wp:inline>
        </w:drawing>
      </w:r>
    </w:p>
    <w:p w:rsidR="00924A0E" w:rsidRDefault="00B46E3B" w:rsidP="00C951E3">
      <w:pPr>
        <w:spacing w:after="0" w:line="240" w:lineRule="auto"/>
        <w:jc w:val="center"/>
        <w:rPr>
          <w:rFonts w:ascii="Arial Narrow" w:hAnsi="Arial Narrow"/>
          <w:color w:val="000000"/>
          <w:sz w:val="20"/>
          <w:szCs w:val="20"/>
        </w:rPr>
      </w:pPr>
      <w:r w:rsidRPr="00B46E3B">
        <w:rPr>
          <w:rFonts w:ascii="Arial Narrow" w:hAnsi="Arial Narrow"/>
          <w:color w:val="000000"/>
          <w:sz w:val="20"/>
          <w:szCs w:val="20"/>
        </w:rPr>
        <w:t>Výrez z ÚPN-SÚ Martin</w:t>
      </w:r>
    </w:p>
    <w:p w:rsidR="00B46E3B" w:rsidRPr="000B6637" w:rsidRDefault="00B46E3B" w:rsidP="00C951E3">
      <w:pPr>
        <w:spacing w:after="0" w:line="240" w:lineRule="auto"/>
        <w:rPr>
          <w:rFonts w:ascii="Arial Narrow" w:hAnsi="Arial Narrow"/>
          <w:color w:val="000000"/>
          <w:sz w:val="16"/>
          <w:szCs w:val="16"/>
        </w:rPr>
      </w:pPr>
    </w:p>
    <w:p w:rsidR="00DE4B87" w:rsidRPr="00BF5E8F" w:rsidRDefault="00DE4B87" w:rsidP="005C515E">
      <w:pPr>
        <w:shd w:val="clear" w:color="auto" w:fill="D9D9D9"/>
        <w:tabs>
          <w:tab w:val="left" w:pos="426"/>
        </w:tabs>
        <w:spacing w:line="240" w:lineRule="auto"/>
        <w:ind w:right="120"/>
        <w:jc w:val="both"/>
        <w:rPr>
          <w:rFonts w:ascii="Arial Narrow" w:hAnsi="Arial Narrow"/>
          <w:b/>
          <w:bCs/>
          <w:sz w:val="24"/>
          <w:szCs w:val="24"/>
        </w:rPr>
      </w:pPr>
      <w:r w:rsidRPr="00BF5E8F">
        <w:rPr>
          <w:rFonts w:ascii="Arial Narrow" w:hAnsi="Arial Narrow"/>
          <w:b/>
          <w:bCs/>
          <w:sz w:val="24"/>
          <w:szCs w:val="24"/>
        </w:rPr>
        <w:t>2.    VEREJNÝ OBSTARÁVATEĽ - VYHLASOVATEĽ SÚŤAŽE A JEHO IDENTIFIKÁCIA</w:t>
      </w:r>
    </w:p>
    <w:p w:rsidR="00DE4B87" w:rsidRPr="00BF5E8F" w:rsidRDefault="00DE4B87" w:rsidP="00BF5E8F">
      <w:pPr>
        <w:spacing w:after="0" w:line="240" w:lineRule="auto"/>
        <w:rPr>
          <w:rFonts w:ascii="Arial Narrow" w:hAnsi="Arial Narrow"/>
          <w:b/>
          <w:sz w:val="24"/>
          <w:szCs w:val="24"/>
        </w:rPr>
      </w:pPr>
      <w:r w:rsidRPr="00BF5E8F">
        <w:rPr>
          <w:rFonts w:ascii="Arial Narrow" w:hAnsi="Arial Narrow"/>
          <w:bCs/>
          <w:sz w:val="24"/>
          <w:szCs w:val="24"/>
        </w:rPr>
        <w:t xml:space="preserve">Názov organizácie: </w:t>
      </w:r>
      <w:r w:rsidRPr="00BF5E8F">
        <w:rPr>
          <w:rFonts w:ascii="Arial Narrow" w:hAnsi="Arial Narrow"/>
          <w:bCs/>
          <w:sz w:val="24"/>
          <w:szCs w:val="24"/>
        </w:rPr>
        <w:tab/>
      </w:r>
      <w:r w:rsidRPr="00BF5E8F">
        <w:rPr>
          <w:rFonts w:ascii="Arial Narrow" w:hAnsi="Arial Narrow"/>
          <w:bCs/>
          <w:sz w:val="24"/>
          <w:szCs w:val="24"/>
        </w:rPr>
        <w:tab/>
      </w:r>
      <w:r w:rsidR="00E32792" w:rsidRPr="00BF5E8F">
        <w:rPr>
          <w:rFonts w:ascii="Arial Narrow" w:hAnsi="Arial Narrow"/>
          <w:bCs/>
          <w:sz w:val="24"/>
          <w:szCs w:val="24"/>
        </w:rPr>
        <w:t xml:space="preserve">Útvar hlavného architekta </w:t>
      </w:r>
      <w:r w:rsidR="00E32792" w:rsidRPr="00BF5E8F">
        <w:rPr>
          <w:rFonts w:ascii="Arial Narrow" w:hAnsi="Arial Narrow"/>
          <w:sz w:val="24"/>
          <w:szCs w:val="24"/>
        </w:rPr>
        <w:t>mesta Martin</w:t>
      </w:r>
      <w:r w:rsidRPr="00BF5E8F">
        <w:rPr>
          <w:rFonts w:ascii="Arial Narrow" w:hAnsi="Arial Narrow"/>
          <w:b/>
          <w:sz w:val="24"/>
          <w:szCs w:val="24"/>
        </w:rPr>
        <w:t xml:space="preserve"> </w:t>
      </w:r>
    </w:p>
    <w:p w:rsidR="00DE4B87" w:rsidRPr="00BF5E8F" w:rsidRDefault="00DE4B87" w:rsidP="00BF5E8F">
      <w:pPr>
        <w:spacing w:after="0" w:line="240" w:lineRule="auto"/>
        <w:rPr>
          <w:rFonts w:ascii="Arial Narrow" w:hAnsi="Arial Narrow"/>
          <w:sz w:val="24"/>
          <w:szCs w:val="24"/>
        </w:rPr>
      </w:pPr>
      <w:r w:rsidRPr="00BF5E8F">
        <w:rPr>
          <w:rFonts w:ascii="Arial Narrow" w:hAnsi="Arial Narrow"/>
          <w:b/>
          <w:sz w:val="24"/>
          <w:szCs w:val="24"/>
        </w:rPr>
        <w:tab/>
      </w:r>
      <w:r w:rsidRPr="00BF5E8F">
        <w:rPr>
          <w:rFonts w:ascii="Arial Narrow" w:hAnsi="Arial Narrow"/>
          <w:b/>
          <w:sz w:val="24"/>
          <w:szCs w:val="24"/>
        </w:rPr>
        <w:tab/>
      </w:r>
      <w:r w:rsidRPr="00BF5E8F">
        <w:rPr>
          <w:rFonts w:ascii="Arial Narrow" w:hAnsi="Arial Narrow"/>
          <w:b/>
          <w:sz w:val="24"/>
          <w:szCs w:val="24"/>
        </w:rPr>
        <w:tab/>
      </w:r>
      <w:r w:rsidRPr="00BF5E8F">
        <w:rPr>
          <w:rFonts w:ascii="Arial Narrow" w:hAnsi="Arial Narrow"/>
          <w:b/>
          <w:sz w:val="24"/>
          <w:szCs w:val="24"/>
        </w:rPr>
        <w:tab/>
      </w:r>
      <w:r w:rsidRPr="00BF5E8F">
        <w:rPr>
          <w:rFonts w:ascii="Arial Narrow" w:hAnsi="Arial Narrow"/>
          <w:sz w:val="24"/>
          <w:szCs w:val="24"/>
        </w:rPr>
        <w:t xml:space="preserve">Námestie </w:t>
      </w:r>
      <w:r w:rsidR="00E32792" w:rsidRPr="00BF5E8F">
        <w:rPr>
          <w:rFonts w:ascii="Arial Narrow" w:hAnsi="Arial Narrow"/>
          <w:sz w:val="24"/>
          <w:szCs w:val="24"/>
        </w:rPr>
        <w:t xml:space="preserve">S.H. Vajanského </w:t>
      </w:r>
      <w:r w:rsidRPr="00BF5E8F">
        <w:rPr>
          <w:rFonts w:ascii="Arial Narrow" w:hAnsi="Arial Narrow"/>
          <w:sz w:val="24"/>
          <w:szCs w:val="24"/>
        </w:rPr>
        <w:t xml:space="preserve">č. 1, </w:t>
      </w:r>
    </w:p>
    <w:p w:rsidR="00DE4B87" w:rsidRDefault="00DE4B87" w:rsidP="00BF5E8F">
      <w:pPr>
        <w:spacing w:after="0" w:line="240" w:lineRule="auto"/>
        <w:rPr>
          <w:rFonts w:ascii="Arial Narrow" w:hAnsi="Arial Narrow"/>
          <w:sz w:val="24"/>
          <w:szCs w:val="24"/>
        </w:rPr>
      </w:pPr>
      <w:r w:rsidRPr="00BF5E8F">
        <w:rPr>
          <w:rFonts w:ascii="Arial Narrow" w:hAnsi="Arial Narrow"/>
          <w:sz w:val="24"/>
          <w:szCs w:val="24"/>
        </w:rPr>
        <w:tab/>
      </w:r>
      <w:r w:rsidRPr="00BF5E8F">
        <w:rPr>
          <w:rFonts w:ascii="Arial Narrow" w:hAnsi="Arial Narrow"/>
          <w:sz w:val="24"/>
          <w:szCs w:val="24"/>
        </w:rPr>
        <w:tab/>
      </w:r>
      <w:r w:rsidRPr="00BF5E8F">
        <w:rPr>
          <w:rFonts w:ascii="Arial Narrow" w:hAnsi="Arial Narrow"/>
          <w:sz w:val="24"/>
          <w:szCs w:val="24"/>
        </w:rPr>
        <w:tab/>
      </w:r>
      <w:r w:rsidRPr="00BF5E8F">
        <w:rPr>
          <w:rFonts w:ascii="Arial Narrow" w:hAnsi="Arial Narrow"/>
          <w:sz w:val="24"/>
          <w:szCs w:val="24"/>
        </w:rPr>
        <w:tab/>
        <w:t>0</w:t>
      </w:r>
      <w:r w:rsidR="00E32792" w:rsidRPr="00BF5E8F">
        <w:rPr>
          <w:rFonts w:ascii="Arial Narrow" w:hAnsi="Arial Narrow"/>
          <w:sz w:val="24"/>
          <w:szCs w:val="24"/>
        </w:rPr>
        <w:t>36 49 Martin</w:t>
      </w:r>
    </w:p>
    <w:p w:rsidR="00C951E3" w:rsidRPr="00F33A50" w:rsidRDefault="00DE4B87" w:rsidP="00F33A50">
      <w:pPr>
        <w:spacing w:after="0" w:line="240" w:lineRule="auto"/>
        <w:rPr>
          <w:rFonts w:ascii="Arial Narrow" w:hAnsi="Arial Narrow"/>
          <w:color w:val="000000"/>
          <w:sz w:val="24"/>
          <w:szCs w:val="24"/>
        </w:rPr>
      </w:pPr>
      <w:r w:rsidRPr="00BF5E8F">
        <w:rPr>
          <w:rFonts w:ascii="Arial Narrow" w:hAnsi="Arial Narrow"/>
          <w:sz w:val="24"/>
          <w:szCs w:val="24"/>
        </w:rPr>
        <w:tab/>
      </w:r>
      <w:r w:rsidRPr="00BF5E8F">
        <w:rPr>
          <w:rFonts w:ascii="Arial Narrow" w:hAnsi="Arial Narrow"/>
          <w:sz w:val="24"/>
          <w:szCs w:val="24"/>
        </w:rPr>
        <w:tab/>
      </w:r>
      <w:r w:rsidRPr="00BF5E8F">
        <w:rPr>
          <w:rFonts w:ascii="Arial Narrow" w:hAnsi="Arial Narrow"/>
          <w:sz w:val="24"/>
          <w:szCs w:val="24"/>
        </w:rPr>
        <w:tab/>
      </w:r>
      <w:r w:rsidRPr="00BF5E8F">
        <w:rPr>
          <w:rFonts w:ascii="Arial Narrow" w:hAnsi="Arial Narrow"/>
          <w:sz w:val="24"/>
          <w:szCs w:val="24"/>
        </w:rPr>
        <w:tab/>
        <w:t>IČO</w:t>
      </w:r>
      <w:r w:rsidR="00E32792" w:rsidRPr="00BF5E8F">
        <w:rPr>
          <w:rFonts w:ascii="Arial Narrow" w:hAnsi="Arial Narrow"/>
          <w:sz w:val="24"/>
          <w:szCs w:val="24"/>
        </w:rPr>
        <w:t xml:space="preserve">: </w:t>
      </w:r>
      <w:r w:rsidRPr="00BF5E8F">
        <w:rPr>
          <w:rFonts w:ascii="Arial Narrow" w:hAnsi="Arial Narrow"/>
          <w:sz w:val="24"/>
          <w:szCs w:val="24"/>
        </w:rPr>
        <w:t> </w:t>
      </w:r>
      <w:r w:rsidR="00DE3E95" w:rsidRPr="00BF5E8F">
        <w:rPr>
          <w:rFonts w:ascii="Arial Narrow" w:hAnsi="Arial Narrow"/>
          <w:color w:val="000000"/>
          <w:sz w:val="24"/>
          <w:szCs w:val="24"/>
        </w:rPr>
        <w:t>36132543</w:t>
      </w:r>
    </w:p>
    <w:p w:rsidR="00DE3E95" w:rsidRPr="00BF5E8F" w:rsidRDefault="00DE4B87" w:rsidP="00BF5E8F">
      <w:pPr>
        <w:spacing w:after="0" w:line="240" w:lineRule="auto"/>
        <w:ind w:left="2124" w:firstLine="708"/>
        <w:rPr>
          <w:rFonts w:ascii="Arial Narrow" w:hAnsi="Arial Narrow"/>
          <w:i/>
          <w:color w:val="FF0000"/>
          <w:sz w:val="24"/>
          <w:szCs w:val="24"/>
        </w:rPr>
      </w:pPr>
      <w:r w:rsidRPr="00BF5E8F">
        <w:rPr>
          <w:rFonts w:ascii="Arial Narrow" w:hAnsi="Arial Narrow"/>
          <w:sz w:val="24"/>
          <w:szCs w:val="24"/>
        </w:rPr>
        <w:t>DIČ</w:t>
      </w:r>
      <w:r w:rsidR="00E32792" w:rsidRPr="00BF5E8F">
        <w:rPr>
          <w:rFonts w:ascii="Arial Narrow" w:hAnsi="Arial Narrow"/>
          <w:sz w:val="24"/>
          <w:szCs w:val="24"/>
        </w:rPr>
        <w:t xml:space="preserve">: </w:t>
      </w:r>
      <w:r w:rsidR="006D729D" w:rsidRPr="00BF5E8F">
        <w:rPr>
          <w:rFonts w:ascii="Arial Narrow" w:hAnsi="Arial Narrow"/>
          <w:sz w:val="24"/>
          <w:szCs w:val="24"/>
        </w:rPr>
        <w:t xml:space="preserve"> </w:t>
      </w:r>
      <w:r w:rsidR="00DE3E95" w:rsidRPr="00BF5E8F">
        <w:rPr>
          <w:rFonts w:ascii="Arial Narrow" w:hAnsi="Arial Narrow"/>
          <w:color w:val="000000"/>
          <w:sz w:val="24"/>
          <w:szCs w:val="24"/>
        </w:rPr>
        <w:t>2020956762</w:t>
      </w:r>
    </w:p>
    <w:p w:rsidR="00DE3E95" w:rsidRPr="00BF5E8F" w:rsidRDefault="00DE4B87" w:rsidP="00BF5E8F">
      <w:pPr>
        <w:spacing w:after="0" w:line="240" w:lineRule="auto"/>
        <w:ind w:left="2124" w:firstLine="708"/>
        <w:rPr>
          <w:rFonts w:ascii="Arial Narrow" w:hAnsi="Arial Narrow"/>
          <w:color w:val="000000"/>
          <w:sz w:val="24"/>
          <w:szCs w:val="24"/>
        </w:rPr>
      </w:pPr>
      <w:r w:rsidRPr="00BF5E8F">
        <w:rPr>
          <w:rFonts w:ascii="Arial Narrow" w:hAnsi="Arial Narrow"/>
          <w:sz w:val="24"/>
          <w:szCs w:val="24"/>
        </w:rPr>
        <w:t>IBAN</w:t>
      </w:r>
      <w:r w:rsidR="00E32792" w:rsidRPr="00BF5E8F">
        <w:rPr>
          <w:rFonts w:ascii="Arial Narrow" w:hAnsi="Arial Narrow"/>
          <w:sz w:val="24"/>
          <w:szCs w:val="24"/>
        </w:rPr>
        <w:t>:</w:t>
      </w:r>
      <w:r w:rsidR="00DE3E95" w:rsidRPr="00BF5E8F">
        <w:rPr>
          <w:rFonts w:ascii="Arial Narrow" w:hAnsi="Arial Narrow"/>
          <w:color w:val="000000"/>
          <w:sz w:val="24"/>
          <w:szCs w:val="24"/>
        </w:rPr>
        <w:t xml:space="preserve"> SK97 0200 0000 </w:t>
      </w:r>
      <w:proofErr w:type="spellStart"/>
      <w:r w:rsidR="00DE3E95" w:rsidRPr="00BF5E8F">
        <w:rPr>
          <w:rFonts w:ascii="Arial Narrow" w:hAnsi="Arial Narrow"/>
          <w:color w:val="000000"/>
          <w:sz w:val="24"/>
          <w:szCs w:val="24"/>
        </w:rPr>
        <w:t>0000</w:t>
      </w:r>
      <w:proofErr w:type="spellEnd"/>
      <w:r w:rsidR="00DE3E95" w:rsidRPr="00BF5E8F">
        <w:rPr>
          <w:rFonts w:ascii="Arial Narrow" w:hAnsi="Arial Narrow"/>
          <w:color w:val="000000"/>
          <w:sz w:val="24"/>
          <w:szCs w:val="24"/>
        </w:rPr>
        <w:t xml:space="preserve"> 4643 3362</w:t>
      </w:r>
    </w:p>
    <w:p w:rsidR="00DE4B87" w:rsidRPr="00BF5E8F" w:rsidRDefault="00DE4B87" w:rsidP="00BF5E8F">
      <w:pPr>
        <w:autoSpaceDE w:val="0"/>
        <w:autoSpaceDN w:val="0"/>
        <w:adjustRightInd w:val="0"/>
        <w:spacing w:after="0" w:line="240" w:lineRule="auto"/>
        <w:jc w:val="both"/>
        <w:rPr>
          <w:rFonts w:ascii="Arial Narrow" w:hAnsi="Arial Narrow"/>
          <w:sz w:val="24"/>
          <w:szCs w:val="24"/>
        </w:rPr>
      </w:pPr>
    </w:p>
    <w:p w:rsidR="00DE4B87" w:rsidRPr="00BF5E8F" w:rsidRDefault="00DE4B87" w:rsidP="00BF5E8F">
      <w:pPr>
        <w:autoSpaceDE w:val="0"/>
        <w:autoSpaceDN w:val="0"/>
        <w:adjustRightInd w:val="0"/>
        <w:spacing w:after="0" w:line="240" w:lineRule="auto"/>
        <w:jc w:val="both"/>
        <w:rPr>
          <w:rFonts w:ascii="Arial Narrow" w:hAnsi="Arial Narrow"/>
          <w:bCs/>
          <w:sz w:val="24"/>
          <w:szCs w:val="24"/>
        </w:rPr>
      </w:pPr>
      <w:r w:rsidRPr="00BF5E8F">
        <w:rPr>
          <w:rFonts w:ascii="Arial Narrow" w:hAnsi="Arial Narrow"/>
          <w:bCs/>
          <w:sz w:val="24"/>
          <w:szCs w:val="24"/>
        </w:rPr>
        <w:t>V zastúpení:</w:t>
      </w:r>
      <w:r w:rsidRPr="00BF5E8F">
        <w:rPr>
          <w:rFonts w:ascii="Arial Narrow" w:hAnsi="Arial Narrow"/>
          <w:bCs/>
          <w:sz w:val="24"/>
          <w:szCs w:val="24"/>
        </w:rPr>
        <w:tab/>
      </w:r>
      <w:r w:rsidRPr="00BF5E8F">
        <w:rPr>
          <w:rFonts w:ascii="Arial Narrow" w:hAnsi="Arial Narrow"/>
          <w:bCs/>
          <w:sz w:val="24"/>
          <w:szCs w:val="24"/>
        </w:rPr>
        <w:tab/>
      </w:r>
      <w:r w:rsidRPr="00BF5E8F">
        <w:rPr>
          <w:rFonts w:ascii="Arial Narrow" w:hAnsi="Arial Narrow"/>
          <w:bCs/>
          <w:sz w:val="24"/>
          <w:szCs w:val="24"/>
        </w:rPr>
        <w:tab/>
      </w:r>
      <w:r w:rsidR="00FE3E58" w:rsidRPr="00BF5E8F">
        <w:rPr>
          <w:rFonts w:ascii="Arial Narrow" w:hAnsi="Arial Narrow"/>
          <w:bCs/>
          <w:sz w:val="24"/>
          <w:szCs w:val="24"/>
        </w:rPr>
        <w:t>Ing. arch. Zuzana Mendelová</w:t>
      </w:r>
      <w:r w:rsidRPr="00BF5E8F">
        <w:rPr>
          <w:rFonts w:ascii="Arial Narrow" w:hAnsi="Arial Narrow"/>
          <w:bCs/>
          <w:sz w:val="24"/>
          <w:szCs w:val="24"/>
        </w:rPr>
        <w:t xml:space="preserve"> </w:t>
      </w:r>
    </w:p>
    <w:p w:rsidR="00DE4B87" w:rsidRPr="00BF5E8F" w:rsidRDefault="00A54354" w:rsidP="00BF5E8F">
      <w:pPr>
        <w:autoSpaceDE w:val="0"/>
        <w:autoSpaceDN w:val="0"/>
        <w:adjustRightInd w:val="0"/>
        <w:spacing w:after="0" w:line="240" w:lineRule="auto"/>
        <w:ind w:left="2835"/>
        <w:jc w:val="both"/>
        <w:rPr>
          <w:rFonts w:ascii="Arial Narrow" w:hAnsi="Arial Narrow"/>
          <w:bCs/>
          <w:sz w:val="24"/>
          <w:szCs w:val="24"/>
        </w:rPr>
      </w:pPr>
      <w:r w:rsidRPr="00BF5E8F">
        <w:rPr>
          <w:rFonts w:ascii="Arial Narrow" w:hAnsi="Arial Narrow"/>
          <w:bCs/>
          <w:sz w:val="24"/>
          <w:szCs w:val="24"/>
        </w:rPr>
        <w:t>riaditeľ</w:t>
      </w:r>
      <w:r w:rsidR="00FE3E58" w:rsidRPr="00BF5E8F">
        <w:rPr>
          <w:rFonts w:ascii="Arial Narrow" w:hAnsi="Arial Narrow"/>
          <w:bCs/>
          <w:sz w:val="24"/>
          <w:szCs w:val="24"/>
        </w:rPr>
        <w:t>ka</w:t>
      </w:r>
      <w:r w:rsidRPr="00BF5E8F">
        <w:rPr>
          <w:rFonts w:ascii="Arial Narrow" w:hAnsi="Arial Narrow"/>
          <w:bCs/>
          <w:sz w:val="24"/>
          <w:szCs w:val="24"/>
        </w:rPr>
        <w:t xml:space="preserve"> Útvaru hlavného architekta mesta Martin</w:t>
      </w:r>
    </w:p>
    <w:p w:rsidR="00002426" w:rsidRPr="00BF5E8F" w:rsidRDefault="006904FC" w:rsidP="00BF5E8F">
      <w:pPr>
        <w:autoSpaceDE w:val="0"/>
        <w:autoSpaceDN w:val="0"/>
        <w:adjustRightInd w:val="0"/>
        <w:spacing w:after="0" w:line="240" w:lineRule="auto"/>
        <w:ind w:left="2835"/>
        <w:jc w:val="both"/>
        <w:rPr>
          <w:rFonts w:ascii="Arial Narrow" w:hAnsi="Arial Narrow"/>
          <w:bCs/>
          <w:sz w:val="24"/>
          <w:szCs w:val="24"/>
        </w:rPr>
      </w:pPr>
      <w:hyperlink r:id="rId17" w:history="1">
        <w:r w:rsidR="00FE3E58" w:rsidRPr="00BF5E8F">
          <w:rPr>
            <w:rStyle w:val="Hypertextovprepojenie"/>
            <w:rFonts w:ascii="Arial Narrow" w:hAnsi="Arial Narrow"/>
            <w:bCs/>
            <w:sz w:val="24"/>
            <w:szCs w:val="24"/>
          </w:rPr>
          <w:t>zuzana.mendelova@martin.sk</w:t>
        </w:r>
      </w:hyperlink>
    </w:p>
    <w:p w:rsidR="00DE3E95" w:rsidRPr="007D1320" w:rsidRDefault="00FE3E58" w:rsidP="00BF5E8F">
      <w:pPr>
        <w:autoSpaceDE w:val="0"/>
        <w:autoSpaceDN w:val="0"/>
        <w:adjustRightInd w:val="0"/>
        <w:spacing w:line="240" w:lineRule="auto"/>
        <w:ind w:left="2835"/>
        <w:jc w:val="both"/>
        <w:rPr>
          <w:rFonts w:ascii="Arial Narrow" w:hAnsi="Arial Narrow"/>
          <w:bCs/>
          <w:color w:val="000000"/>
          <w:sz w:val="24"/>
          <w:szCs w:val="24"/>
        </w:rPr>
      </w:pPr>
      <w:r w:rsidRPr="00BF5E8F">
        <w:rPr>
          <w:rFonts w:ascii="Arial Narrow" w:hAnsi="Arial Narrow"/>
          <w:bCs/>
          <w:color w:val="000000"/>
          <w:sz w:val="24"/>
          <w:szCs w:val="24"/>
        </w:rPr>
        <w:t xml:space="preserve">+421 </w:t>
      </w:r>
      <w:r w:rsidR="007D1320" w:rsidRPr="007D1320">
        <w:rPr>
          <w:rFonts w:ascii="Arial Narrow" w:hAnsi="Arial Narrow"/>
          <w:bCs/>
          <w:color w:val="000000"/>
          <w:sz w:val="24"/>
          <w:szCs w:val="24"/>
        </w:rPr>
        <w:t>903 442 198</w:t>
      </w:r>
    </w:p>
    <w:p w:rsidR="00DE4B87" w:rsidRPr="00BF5E8F" w:rsidRDefault="00DE4B87" w:rsidP="00BF5E8F">
      <w:pPr>
        <w:spacing w:after="0" w:line="240" w:lineRule="auto"/>
        <w:jc w:val="both"/>
        <w:rPr>
          <w:rFonts w:ascii="Arial Narrow" w:eastAsia="Times New Roman" w:hAnsi="Arial Narrow" w:cs="Arial"/>
          <w:sz w:val="24"/>
          <w:szCs w:val="24"/>
          <w:lang w:eastAsia="sk-SK"/>
        </w:rPr>
      </w:pPr>
      <w:r w:rsidRPr="00BF5E8F">
        <w:rPr>
          <w:rFonts w:ascii="Arial Narrow" w:hAnsi="Arial Narrow"/>
          <w:bCs/>
          <w:sz w:val="24"/>
          <w:szCs w:val="24"/>
        </w:rPr>
        <w:t xml:space="preserve">Vo veciach verejného </w:t>
      </w:r>
      <w:r w:rsidRPr="00BF5E8F">
        <w:rPr>
          <w:rFonts w:ascii="Arial Narrow" w:hAnsi="Arial Narrow"/>
          <w:bCs/>
          <w:sz w:val="24"/>
          <w:szCs w:val="24"/>
        </w:rPr>
        <w:tab/>
      </w:r>
      <w:r w:rsidRPr="00BF5E8F">
        <w:rPr>
          <w:rFonts w:ascii="Arial Narrow" w:hAnsi="Arial Narrow"/>
          <w:bCs/>
          <w:sz w:val="24"/>
          <w:szCs w:val="24"/>
        </w:rPr>
        <w:tab/>
        <w:t>Ing.</w:t>
      </w:r>
      <w:r w:rsidR="00002426" w:rsidRPr="00BF5E8F">
        <w:rPr>
          <w:rFonts w:ascii="Arial Narrow" w:hAnsi="Arial Narrow"/>
          <w:bCs/>
          <w:sz w:val="24"/>
          <w:szCs w:val="24"/>
        </w:rPr>
        <w:t xml:space="preserve"> Marta Kohútová</w:t>
      </w:r>
      <w:r w:rsidRPr="00BF5E8F">
        <w:rPr>
          <w:rFonts w:ascii="Arial Narrow" w:hAnsi="Arial Narrow"/>
          <w:bCs/>
          <w:sz w:val="24"/>
          <w:szCs w:val="24"/>
        </w:rPr>
        <w:t>,</w:t>
      </w:r>
      <w:r w:rsidR="00002426" w:rsidRPr="00BF5E8F">
        <w:rPr>
          <w:rFonts w:ascii="Arial Narrow" w:eastAsia="Times New Roman" w:hAnsi="Arial Narrow" w:cs="Arial"/>
          <w:sz w:val="24"/>
          <w:szCs w:val="24"/>
          <w:lang w:eastAsia="sk-SK"/>
        </w:rPr>
        <w:t xml:space="preserve"> MsÚ Martin</w:t>
      </w:r>
      <w:r w:rsidRPr="00BF5E8F">
        <w:rPr>
          <w:rFonts w:ascii="Arial Narrow" w:eastAsia="Times New Roman" w:hAnsi="Arial Narrow" w:cs="Arial"/>
          <w:sz w:val="24"/>
          <w:szCs w:val="24"/>
          <w:lang w:eastAsia="sk-SK"/>
        </w:rPr>
        <w:t xml:space="preserve">, </w:t>
      </w:r>
    </w:p>
    <w:p w:rsidR="00DE4B87" w:rsidRPr="00BF5E8F" w:rsidRDefault="00DE4B87" w:rsidP="00BF5E8F">
      <w:pPr>
        <w:spacing w:after="0" w:line="240" w:lineRule="auto"/>
        <w:ind w:left="990" w:hanging="990"/>
        <w:jc w:val="both"/>
        <w:rPr>
          <w:rFonts w:ascii="Arial Narrow" w:eastAsia="Times New Roman" w:hAnsi="Arial Narrow" w:cs="Arial"/>
          <w:sz w:val="24"/>
          <w:szCs w:val="24"/>
          <w:lang w:eastAsia="sk-SK"/>
        </w:rPr>
      </w:pPr>
      <w:r w:rsidRPr="00BF5E8F">
        <w:rPr>
          <w:rFonts w:ascii="Arial Narrow" w:eastAsia="Times New Roman" w:hAnsi="Arial Narrow" w:cs="Arial"/>
          <w:sz w:val="24"/>
          <w:szCs w:val="24"/>
          <w:lang w:eastAsia="sk-SK"/>
        </w:rPr>
        <w:t>obstarávania:</w:t>
      </w:r>
      <w:r w:rsidRPr="00BF5E8F">
        <w:rPr>
          <w:rFonts w:ascii="Arial Narrow" w:eastAsia="Times New Roman" w:hAnsi="Arial Narrow" w:cs="Arial"/>
          <w:sz w:val="24"/>
          <w:szCs w:val="24"/>
          <w:lang w:eastAsia="sk-SK"/>
        </w:rPr>
        <w:tab/>
      </w:r>
      <w:r w:rsidRPr="00BF5E8F">
        <w:rPr>
          <w:rFonts w:ascii="Arial Narrow" w:eastAsia="Times New Roman" w:hAnsi="Arial Narrow" w:cs="Arial"/>
          <w:sz w:val="24"/>
          <w:szCs w:val="24"/>
          <w:lang w:eastAsia="sk-SK"/>
        </w:rPr>
        <w:tab/>
      </w:r>
      <w:r w:rsidRPr="00BF5E8F">
        <w:rPr>
          <w:rFonts w:ascii="Arial Narrow" w:eastAsia="Times New Roman" w:hAnsi="Arial Narrow" w:cs="Arial"/>
          <w:sz w:val="24"/>
          <w:szCs w:val="24"/>
          <w:lang w:eastAsia="sk-SK"/>
        </w:rPr>
        <w:tab/>
      </w:r>
      <w:hyperlink r:id="rId18" w:history="1">
        <w:r w:rsidR="00DE3E95" w:rsidRPr="00BF5E8F">
          <w:rPr>
            <w:rStyle w:val="Hypertextovprepojenie"/>
            <w:rFonts w:ascii="Arial Narrow" w:hAnsi="Arial Narrow"/>
            <w:sz w:val="24"/>
            <w:szCs w:val="24"/>
          </w:rPr>
          <w:t>marta.kohutova@martin.sk</w:t>
        </w:r>
      </w:hyperlink>
    </w:p>
    <w:p w:rsidR="00DE4B87" w:rsidRPr="00BF5E8F" w:rsidRDefault="00DE4B87" w:rsidP="00BF5E8F">
      <w:pPr>
        <w:spacing w:after="0" w:line="240" w:lineRule="auto"/>
        <w:ind w:left="990" w:hanging="990"/>
        <w:jc w:val="both"/>
        <w:rPr>
          <w:rFonts w:ascii="Arial Narrow" w:eastAsia="Times New Roman" w:hAnsi="Arial Narrow" w:cs="Arial"/>
          <w:sz w:val="24"/>
          <w:szCs w:val="24"/>
          <w:lang w:eastAsia="sk-SK"/>
        </w:rPr>
      </w:pPr>
      <w:r w:rsidRPr="00BF5E8F">
        <w:rPr>
          <w:rFonts w:ascii="Arial Narrow" w:eastAsia="Times New Roman" w:hAnsi="Arial Narrow" w:cs="Arial"/>
          <w:sz w:val="24"/>
          <w:szCs w:val="24"/>
          <w:lang w:eastAsia="sk-SK"/>
        </w:rPr>
        <w:t xml:space="preserve">                      </w:t>
      </w:r>
      <w:r w:rsidRPr="00BF5E8F">
        <w:rPr>
          <w:rFonts w:ascii="Arial Narrow" w:eastAsia="Times New Roman" w:hAnsi="Arial Narrow" w:cs="Arial"/>
          <w:sz w:val="24"/>
          <w:szCs w:val="24"/>
          <w:lang w:eastAsia="sk-SK"/>
        </w:rPr>
        <w:tab/>
      </w:r>
      <w:r w:rsidRPr="00BF5E8F">
        <w:rPr>
          <w:rFonts w:ascii="Arial Narrow" w:eastAsia="Times New Roman" w:hAnsi="Arial Narrow" w:cs="Arial"/>
          <w:sz w:val="24"/>
          <w:szCs w:val="24"/>
          <w:lang w:eastAsia="sk-SK"/>
        </w:rPr>
        <w:tab/>
        <w:t xml:space="preserve">           </w:t>
      </w:r>
      <w:r w:rsidRPr="00BF5E8F">
        <w:rPr>
          <w:rFonts w:ascii="Arial Narrow" w:eastAsia="Times New Roman" w:hAnsi="Arial Narrow" w:cs="Arial Narrow"/>
          <w:color w:val="000000"/>
          <w:sz w:val="24"/>
          <w:szCs w:val="24"/>
          <w:lang w:eastAsia="ar-SA"/>
        </w:rPr>
        <w:t>+421 4</w:t>
      </w:r>
      <w:r w:rsidR="005400EE" w:rsidRPr="00BF5E8F">
        <w:rPr>
          <w:rFonts w:ascii="Arial Narrow" w:eastAsia="Times New Roman" w:hAnsi="Arial Narrow" w:cs="Arial Narrow"/>
          <w:color w:val="000000"/>
          <w:sz w:val="24"/>
          <w:szCs w:val="24"/>
          <w:lang w:eastAsia="ar-SA"/>
        </w:rPr>
        <w:t>3 4204 157</w:t>
      </w:r>
      <w:r w:rsidRPr="00BF5E8F">
        <w:rPr>
          <w:rFonts w:ascii="Arial Narrow" w:eastAsia="Times New Roman" w:hAnsi="Arial Narrow" w:cs="Arial"/>
          <w:sz w:val="24"/>
          <w:szCs w:val="24"/>
          <w:lang w:eastAsia="sk-SK"/>
        </w:rPr>
        <w:t>,</w:t>
      </w:r>
      <w:r w:rsidRPr="00BF5E8F">
        <w:rPr>
          <w:rFonts w:ascii="Arial Narrow" w:eastAsia="Times New Roman" w:hAnsi="Arial Narrow" w:cs="Arial Narrow"/>
          <w:color w:val="000000"/>
          <w:sz w:val="24"/>
          <w:szCs w:val="24"/>
          <w:lang w:eastAsia="ar-SA"/>
        </w:rPr>
        <w:t xml:space="preserve">  </w:t>
      </w:r>
      <w:r w:rsidR="005400EE" w:rsidRPr="00BF5E8F">
        <w:rPr>
          <w:rFonts w:ascii="Arial Narrow" w:eastAsia="Times New Roman" w:hAnsi="Arial Narrow" w:cs="Arial Narrow"/>
          <w:color w:val="000000"/>
          <w:sz w:val="24"/>
          <w:szCs w:val="24"/>
          <w:lang w:eastAsia="ar-SA"/>
        </w:rPr>
        <w:t>+421 908 740 339</w:t>
      </w:r>
    </w:p>
    <w:p w:rsidR="00DE4B87" w:rsidRPr="00BF5E8F" w:rsidRDefault="00DE4B87" w:rsidP="00BF5E8F">
      <w:pPr>
        <w:autoSpaceDE w:val="0"/>
        <w:autoSpaceDN w:val="0"/>
        <w:adjustRightInd w:val="0"/>
        <w:spacing w:after="0" w:line="240" w:lineRule="auto"/>
        <w:jc w:val="both"/>
        <w:rPr>
          <w:rFonts w:ascii="Arial Narrow" w:hAnsi="Arial Narrow"/>
          <w:bCs/>
          <w:sz w:val="24"/>
          <w:szCs w:val="24"/>
        </w:rPr>
      </w:pPr>
      <w:r w:rsidRPr="00BF5E8F">
        <w:rPr>
          <w:rFonts w:ascii="Arial Narrow" w:hAnsi="Arial Narrow"/>
          <w:bCs/>
          <w:sz w:val="24"/>
          <w:szCs w:val="24"/>
        </w:rPr>
        <w:tab/>
      </w:r>
      <w:r w:rsidRPr="00BF5E8F">
        <w:rPr>
          <w:rFonts w:ascii="Arial Narrow" w:hAnsi="Arial Narrow"/>
          <w:bCs/>
          <w:sz w:val="24"/>
          <w:szCs w:val="24"/>
        </w:rPr>
        <w:tab/>
      </w:r>
      <w:r w:rsidRPr="00BF5E8F">
        <w:rPr>
          <w:rFonts w:ascii="Arial Narrow" w:hAnsi="Arial Narrow"/>
          <w:bCs/>
          <w:sz w:val="24"/>
          <w:szCs w:val="24"/>
        </w:rPr>
        <w:tab/>
      </w:r>
      <w:r w:rsidRPr="00BF5E8F">
        <w:rPr>
          <w:rFonts w:ascii="Arial Narrow" w:hAnsi="Arial Narrow"/>
          <w:bCs/>
          <w:sz w:val="24"/>
          <w:szCs w:val="24"/>
        </w:rPr>
        <w:tab/>
      </w:r>
      <w:r w:rsidRPr="00BF5E8F">
        <w:rPr>
          <w:rFonts w:ascii="Arial Narrow" w:hAnsi="Arial Narrow"/>
          <w:bCs/>
          <w:sz w:val="24"/>
          <w:szCs w:val="24"/>
        </w:rPr>
        <w:tab/>
      </w:r>
      <w:r w:rsidRPr="00BF5E8F">
        <w:rPr>
          <w:rFonts w:ascii="Arial Narrow" w:hAnsi="Arial Narrow"/>
          <w:bCs/>
          <w:sz w:val="24"/>
          <w:szCs w:val="24"/>
        </w:rPr>
        <w:tab/>
      </w:r>
    </w:p>
    <w:p w:rsidR="00DE4B87" w:rsidRPr="00BF5E8F" w:rsidRDefault="00DE4B87" w:rsidP="00BF5E8F">
      <w:pPr>
        <w:autoSpaceDE w:val="0"/>
        <w:autoSpaceDN w:val="0"/>
        <w:adjustRightInd w:val="0"/>
        <w:spacing w:after="0" w:line="240" w:lineRule="auto"/>
        <w:jc w:val="both"/>
        <w:rPr>
          <w:rFonts w:ascii="Arial Narrow" w:hAnsi="Arial Narrow"/>
          <w:bCs/>
          <w:sz w:val="24"/>
          <w:szCs w:val="24"/>
        </w:rPr>
      </w:pPr>
      <w:r w:rsidRPr="00BF5E8F">
        <w:rPr>
          <w:rFonts w:ascii="Arial Narrow" w:hAnsi="Arial Narrow"/>
          <w:bCs/>
          <w:sz w:val="24"/>
          <w:szCs w:val="24"/>
        </w:rPr>
        <w:t>Sekretárka súťaže:</w:t>
      </w:r>
      <w:r w:rsidRPr="00BF5E8F">
        <w:rPr>
          <w:rFonts w:ascii="Arial Narrow" w:hAnsi="Arial Narrow"/>
          <w:bCs/>
          <w:sz w:val="24"/>
          <w:szCs w:val="24"/>
        </w:rPr>
        <w:tab/>
      </w:r>
      <w:r w:rsidRPr="00BF5E8F">
        <w:rPr>
          <w:rFonts w:ascii="Arial Narrow" w:hAnsi="Arial Narrow"/>
          <w:bCs/>
          <w:sz w:val="24"/>
          <w:szCs w:val="24"/>
        </w:rPr>
        <w:tab/>
        <w:t>Ing. arch. Viera Šottníková</w:t>
      </w:r>
    </w:p>
    <w:p w:rsidR="00DE4B87" w:rsidRPr="00BF5E8F" w:rsidRDefault="00DE4B87" w:rsidP="00BF5E8F">
      <w:pPr>
        <w:autoSpaceDE w:val="0"/>
        <w:autoSpaceDN w:val="0"/>
        <w:adjustRightInd w:val="0"/>
        <w:spacing w:after="0" w:line="240" w:lineRule="auto"/>
        <w:jc w:val="both"/>
        <w:rPr>
          <w:rFonts w:ascii="Arial Narrow" w:hAnsi="Arial Narrow"/>
          <w:bCs/>
          <w:sz w:val="24"/>
          <w:szCs w:val="24"/>
        </w:rPr>
      </w:pPr>
      <w:r w:rsidRPr="00BF5E8F">
        <w:rPr>
          <w:rFonts w:ascii="Arial Narrow" w:hAnsi="Arial Narrow"/>
          <w:bCs/>
          <w:sz w:val="24"/>
          <w:szCs w:val="24"/>
        </w:rPr>
        <w:tab/>
      </w:r>
      <w:r w:rsidRPr="00BF5E8F">
        <w:rPr>
          <w:rFonts w:ascii="Arial Narrow" w:hAnsi="Arial Narrow"/>
          <w:bCs/>
          <w:sz w:val="24"/>
          <w:szCs w:val="24"/>
        </w:rPr>
        <w:tab/>
      </w:r>
      <w:r w:rsidRPr="00BF5E8F">
        <w:rPr>
          <w:rFonts w:ascii="Arial Narrow" w:hAnsi="Arial Narrow"/>
          <w:bCs/>
          <w:sz w:val="24"/>
          <w:szCs w:val="24"/>
        </w:rPr>
        <w:tab/>
      </w:r>
      <w:r w:rsidRPr="00BF5E8F">
        <w:rPr>
          <w:rFonts w:ascii="Arial Narrow" w:hAnsi="Arial Narrow"/>
          <w:bCs/>
          <w:sz w:val="24"/>
          <w:szCs w:val="24"/>
        </w:rPr>
        <w:tab/>
        <w:t>Priehradka 10, 036 01 Martin</w:t>
      </w:r>
    </w:p>
    <w:p w:rsidR="00DE4B87" w:rsidRPr="00BF5E8F" w:rsidRDefault="00DE4B87" w:rsidP="00BF5E8F">
      <w:pPr>
        <w:tabs>
          <w:tab w:val="left" w:pos="426"/>
        </w:tabs>
        <w:spacing w:after="0" w:line="240" w:lineRule="auto"/>
        <w:ind w:right="120"/>
        <w:jc w:val="both"/>
        <w:rPr>
          <w:rStyle w:val="Hypertextovprepojenie"/>
          <w:rFonts w:ascii="Arial Narrow" w:hAnsi="Arial Narrow"/>
          <w:bCs/>
          <w:sz w:val="24"/>
          <w:szCs w:val="24"/>
        </w:rPr>
      </w:pPr>
      <w:r w:rsidRPr="00BF5E8F">
        <w:rPr>
          <w:rFonts w:ascii="Arial Narrow" w:hAnsi="Arial Narrow"/>
          <w:bCs/>
          <w:sz w:val="24"/>
          <w:szCs w:val="24"/>
        </w:rPr>
        <w:tab/>
      </w:r>
      <w:r w:rsidRPr="00BF5E8F">
        <w:rPr>
          <w:rFonts w:ascii="Arial Narrow" w:hAnsi="Arial Narrow"/>
          <w:bCs/>
          <w:sz w:val="24"/>
          <w:szCs w:val="24"/>
        </w:rPr>
        <w:tab/>
      </w:r>
      <w:r w:rsidRPr="00BF5E8F">
        <w:rPr>
          <w:rFonts w:ascii="Arial Narrow" w:hAnsi="Arial Narrow"/>
          <w:bCs/>
          <w:sz w:val="24"/>
          <w:szCs w:val="24"/>
        </w:rPr>
        <w:tab/>
      </w:r>
      <w:r w:rsidRPr="00BF5E8F">
        <w:rPr>
          <w:rFonts w:ascii="Arial Narrow" w:hAnsi="Arial Narrow"/>
          <w:bCs/>
          <w:sz w:val="24"/>
          <w:szCs w:val="24"/>
        </w:rPr>
        <w:tab/>
      </w:r>
      <w:r w:rsidRPr="00BF5E8F">
        <w:rPr>
          <w:rFonts w:ascii="Arial Narrow" w:hAnsi="Arial Narrow"/>
          <w:bCs/>
          <w:sz w:val="24"/>
          <w:szCs w:val="24"/>
        </w:rPr>
        <w:tab/>
      </w:r>
      <w:hyperlink r:id="rId19" w:history="1">
        <w:r w:rsidRPr="00BF5E8F">
          <w:rPr>
            <w:rStyle w:val="Hypertextovprepojenie"/>
            <w:rFonts w:ascii="Arial Narrow" w:hAnsi="Arial Narrow"/>
            <w:bCs/>
            <w:sz w:val="24"/>
            <w:szCs w:val="24"/>
          </w:rPr>
          <w:t>viera.sottnikova@gmail.com</w:t>
        </w:r>
      </w:hyperlink>
    </w:p>
    <w:p w:rsidR="00BF5E8F" w:rsidRPr="00BF5E8F" w:rsidRDefault="00DE4B87" w:rsidP="00BF5E8F">
      <w:pPr>
        <w:tabs>
          <w:tab w:val="left" w:pos="426"/>
        </w:tabs>
        <w:spacing w:after="0" w:line="240" w:lineRule="auto"/>
        <w:ind w:right="120"/>
        <w:jc w:val="both"/>
        <w:rPr>
          <w:rFonts w:ascii="Arial Narrow" w:hAnsi="Arial Narrow"/>
          <w:bCs/>
          <w:sz w:val="24"/>
          <w:szCs w:val="24"/>
        </w:rPr>
      </w:pPr>
      <w:r w:rsidRPr="00BF5E8F">
        <w:rPr>
          <w:rStyle w:val="Hypertextovprepojenie"/>
          <w:rFonts w:ascii="Arial Narrow" w:hAnsi="Arial Narrow"/>
          <w:bCs/>
          <w:sz w:val="24"/>
          <w:szCs w:val="24"/>
          <w:u w:val="none"/>
        </w:rPr>
        <w:tab/>
      </w:r>
      <w:r w:rsidRPr="00BF5E8F">
        <w:rPr>
          <w:rStyle w:val="Hypertextovprepojenie"/>
          <w:rFonts w:ascii="Arial Narrow" w:hAnsi="Arial Narrow"/>
          <w:bCs/>
          <w:sz w:val="24"/>
          <w:szCs w:val="24"/>
          <w:u w:val="none"/>
        </w:rPr>
        <w:tab/>
      </w:r>
      <w:r w:rsidRPr="00BF5E8F">
        <w:rPr>
          <w:rStyle w:val="Hypertextovprepojenie"/>
          <w:rFonts w:ascii="Arial Narrow" w:hAnsi="Arial Narrow"/>
          <w:bCs/>
          <w:sz w:val="24"/>
          <w:szCs w:val="24"/>
          <w:u w:val="none"/>
        </w:rPr>
        <w:tab/>
      </w:r>
      <w:r w:rsidRPr="00BF5E8F">
        <w:rPr>
          <w:rStyle w:val="Hypertextovprepojenie"/>
          <w:rFonts w:ascii="Arial Narrow" w:hAnsi="Arial Narrow"/>
          <w:bCs/>
          <w:sz w:val="24"/>
          <w:szCs w:val="24"/>
          <w:u w:val="none"/>
        </w:rPr>
        <w:tab/>
      </w:r>
      <w:r w:rsidRPr="00BF5E8F">
        <w:rPr>
          <w:rStyle w:val="Hypertextovprepojenie"/>
          <w:rFonts w:ascii="Arial Narrow" w:hAnsi="Arial Narrow"/>
          <w:bCs/>
          <w:sz w:val="24"/>
          <w:szCs w:val="24"/>
          <w:u w:val="none"/>
        </w:rPr>
        <w:tab/>
      </w:r>
      <w:r w:rsidRPr="00BF5E8F">
        <w:rPr>
          <w:rFonts w:ascii="Arial Narrow" w:hAnsi="Arial Narrow"/>
          <w:bCs/>
          <w:sz w:val="24"/>
          <w:szCs w:val="24"/>
        </w:rPr>
        <w:t>+421 903 794</w:t>
      </w:r>
      <w:r w:rsidR="00BF5E8F">
        <w:rPr>
          <w:rFonts w:ascii="Arial Narrow" w:hAnsi="Arial Narrow"/>
          <w:bCs/>
          <w:sz w:val="24"/>
          <w:szCs w:val="24"/>
        </w:rPr>
        <w:t> </w:t>
      </w:r>
      <w:r w:rsidRPr="00BF5E8F">
        <w:rPr>
          <w:rFonts w:ascii="Arial Narrow" w:hAnsi="Arial Narrow"/>
          <w:bCs/>
          <w:sz w:val="24"/>
          <w:szCs w:val="24"/>
        </w:rPr>
        <w:t>736</w:t>
      </w:r>
    </w:p>
    <w:p w:rsidR="003239C2" w:rsidRPr="00BF5E8F" w:rsidRDefault="003239C2" w:rsidP="00BF5E8F">
      <w:pPr>
        <w:tabs>
          <w:tab w:val="left" w:pos="426"/>
        </w:tabs>
        <w:spacing w:after="0" w:line="240" w:lineRule="auto"/>
        <w:ind w:right="120"/>
        <w:jc w:val="both"/>
        <w:rPr>
          <w:rFonts w:ascii="Arial Narrow" w:hAnsi="Arial Narrow"/>
          <w:bCs/>
          <w:sz w:val="24"/>
          <w:szCs w:val="24"/>
        </w:rPr>
      </w:pPr>
    </w:p>
    <w:p w:rsidR="003239C2" w:rsidRPr="00BF5E8F" w:rsidRDefault="003239C2" w:rsidP="005C515E">
      <w:pPr>
        <w:shd w:val="clear" w:color="auto" w:fill="D9D9D9"/>
        <w:tabs>
          <w:tab w:val="left" w:pos="0"/>
          <w:tab w:val="left" w:pos="142"/>
          <w:tab w:val="left" w:pos="567"/>
          <w:tab w:val="left" w:pos="1980"/>
        </w:tabs>
        <w:spacing w:line="240" w:lineRule="auto"/>
        <w:jc w:val="both"/>
        <w:rPr>
          <w:rFonts w:ascii="Arial Narrow" w:eastAsia="Times New Roman" w:hAnsi="Arial Narrow" w:cs="Arial"/>
          <w:color w:val="000000"/>
          <w:sz w:val="24"/>
          <w:szCs w:val="24"/>
          <w:lang w:eastAsia="sk-SK"/>
        </w:rPr>
      </w:pPr>
      <w:r w:rsidRPr="00BF5E8F">
        <w:rPr>
          <w:rFonts w:ascii="Arial Narrow" w:eastAsia="Times New Roman" w:hAnsi="Arial Narrow" w:cs="Arial"/>
          <w:b/>
          <w:color w:val="000000"/>
          <w:sz w:val="24"/>
          <w:szCs w:val="24"/>
          <w:lang w:eastAsia="sk-SK"/>
        </w:rPr>
        <w:t>3.</w:t>
      </w:r>
      <w:r w:rsidRPr="00BF5E8F">
        <w:rPr>
          <w:rFonts w:ascii="Arial Narrow" w:eastAsia="Times New Roman" w:hAnsi="Arial Narrow" w:cs="Arial"/>
          <w:b/>
          <w:color w:val="000000"/>
          <w:sz w:val="24"/>
          <w:szCs w:val="24"/>
          <w:lang w:eastAsia="sk-SK"/>
        </w:rPr>
        <w:tab/>
        <w:t>ÚČEL A CIELE SÚŤAŽE</w:t>
      </w:r>
      <w:r w:rsidRPr="00BF5E8F">
        <w:rPr>
          <w:rFonts w:ascii="Arial Narrow" w:eastAsia="Times New Roman" w:hAnsi="Arial Narrow" w:cs="Arial"/>
          <w:color w:val="000000"/>
          <w:sz w:val="24"/>
          <w:szCs w:val="24"/>
          <w:lang w:eastAsia="sk-SK"/>
        </w:rPr>
        <w:t xml:space="preserve"> </w:t>
      </w:r>
    </w:p>
    <w:p w:rsidR="003239C2" w:rsidRDefault="003239C2" w:rsidP="00AB0D8C">
      <w:pPr>
        <w:tabs>
          <w:tab w:val="left" w:pos="0"/>
          <w:tab w:val="left" w:pos="142"/>
          <w:tab w:val="left" w:pos="567"/>
          <w:tab w:val="left" w:pos="1980"/>
        </w:tabs>
        <w:spacing w:after="0" w:line="240" w:lineRule="auto"/>
        <w:jc w:val="both"/>
        <w:rPr>
          <w:rFonts w:ascii="Arial Narrow" w:eastAsia="Times New Roman" w:hAnsi="Arial Narrow" w:cs="Arial"/>
          <w:color w:val="000000"/>
          <w:sz w:val="24"/>
          <w:szCs w:val="24"/>
          <w:lang w:eastAsia="sk-SK"/>
        </w:rPr>
      </w:pPr>
      <w:r w:rsidRPr="00BF5E8F">
        <w:rPr>
          <w:rFonts w:ascii="Arial Narrow" w:eastAsia="Times New Roman" w:hAnsi="Arial Narrow" w:cs="Arial"/>
          <w:color w:val="000000"/>
          <w:sz w:val="24"/>
          <w:szCs w:val="24"/>
          <w:lang w:eastAsia="sk-SK"/>
        </w:rPr>
        <w:t xml:space="preserve">Účelom verejnej anonymnej urbanisticko-architektonickej súťaže návrhov </w:t>
      </w:r>
      <w:r w:rsidRPr="00BF5E8F">
        <w:rPr>
          <w:rFonts w:ascii="Arial Narrow" w:eastAsia="Times New Roman" w:hAnsi="Arial Narrow" w:cs="Arial"/>
          <w:b/>
          <w:color w:val="000000"/>
          <w:sz w:val="24"/>
          <w:szCs w:val="24"/>
          <w:lang w:eastAsia="sk-SK"/>
        </w:rPr>
        <w:t>„</w:t>
      </w:r>
      <w:r w:rsidR="009A1075">
        <w:rPr>
          <w:rFonts w:ascii="Arial Narrow" w:eastAsia="Times New Roman" w:hAnsi="Arial Narrow" w:cs="Arial"/>
          <w:b/>
          <w:color w:val="000000"/>
          <w:sz w:val="24"/>
          <w:szCs w:val="24"/>
          <w:lang w:eastAsia="sk-SK"/>
        </w:rPr>
        <w:t>NÁMESTIE SNP V MARTINE</w:t>
      </w:r>
      <w:r w:rsidRPr="00BF5E8F">
        <w:rPr>
          <w:rFonts w:ascii="Arial Narrow" w:eastAsia="Times New Roman" w:hAnsi="Arial Narrow" w:cs="Arial"/>
          <w:b/>
          <w:color w:val="000000"/>
          <w:sz w:val="24"/>
          <w:szCs w:val="24"/>
          <w:lang w:eastAsia="sk-SK"/>
        </w:rPr>
        <w:t xml:space="preserve">“ </w:t>
      </w:r>
      <w:r w:rsidR="00237AAA">
        <w:rPr>
          <w:rFonts w:ascii="Arial Narrow" w:eastAsia="Times New Roman" w:hAnsi="Arial Narrow" w:cs="Arial"/>
          <w:color w:val="000000"/>
          <w:sz w:val="24"/>
          <w:szCs w:val="24"/>
          <w:lang w:eastAsia="sk-SK"/>
        </w:rPr>
        <w:t>je komplexné</w:t>
      </w:r>
      <w:r w:rsidRPr="00BF5E8F">
        <w:rPr>
          <w:rFonts w:ascii="Arial Narrow" w:eastAsia="Times New Roman" w:hAnsi="Arial Narrow" w:cs="Arial"/>
          <w:color w:val="000000"/>
          <w:sz w:val="24"/>
          <w:szCs w:val="24"/>
          <w:lang w:eastAsia="sk-SK"/>
        </w:rPr>
        <w:t xml:space="preserve"> riešenie</w:t>
      </w:r>
      <w:r w:rsidR="009A1075">
        <w:rPr>
          <w:rFonts w:ascii="Arial Narrow" w:eastAsia="Times New Roman" w:hAnsi="Arial Narrow" w:cs="Arial"/>
          <w:color w:val="000000"/>
          <w:sz w:val="24"/>
          <w:szCs w:val="24"/>
          <w:lang w:eastAsia="sk-SK"/>
        </w:rPr>
        <w:t xml:space="preserve"> južnej časti historického centra mesta a pešej zóny v pamiatkovo chránenom centre mesta. </w:t>
      </w:r>
      <w:r w:rsidR="00FD6BBF">
        <w:rPr>
          <w:rFonts w:ascii="Arial Narrow" w:eastAsia="Times New Roman" w:hAnsi="Arial Narrow" w:cs="Arial"/>
          <w:color w:val="000000"/>
          <w:sz w:val="24"/>
          <w:szCs w:val="24"/>
          <w:lang w:eastAsia="sk-SK"/>
        </w:rPr>
        <w:t xml:space="preserve">Spolu s Nám. SNP </w:t>
      </w:r>
      <w:r w:rsidR="00214636">
        <w:rPr>
          <w:rFonts w:ascii="Arial Narrow" w:eastAsia="Times New Roman" w:hAnsi="Arial Narrow" w:cs="Arial"/>
          <w:color w:val="000000"/>
          <w:sz w:val="24"/>
          <w:szCs w:val="24"/>
          <w:lang w:eastAsia="sk-SK"/>
        </w:rPr>
        <w:t>sú do riešenia zahrnuté</w:t>
      </w:r>
      <w:r w:rsidR="00FD6BBF">
        <w:rPr>
          <w:rFonts w:ascii="Arial Narrow" w:eastAsia="Times New Roman" w:hAnsi="Arial Narrow" w:cs="Arial"/>
          <w:color w:val="000000"/>
          <w:sz w:val="24"/>
          <w:szCs w:val="24"/>
          <w:lang w:eastAsia="sk-SK"/>
        </w:rPr>
        <w:t xml:space="preserve"> aj priestory</w:t>
      </w:r>
      <w:r w:rsidR="00687D49">
        <w:rPr>
          <w:rFonts w:ascii="Arial Narrow" w:eastAsia="Times New Roman" w:hAnsi="Arial Narrow" w:cs="Arial"/>
          <w:color w:val="000000"/>
          <w:sz w:val="24"/>
          <w:szCs w:val="24"/>
          <w:lang w:eastAsia="sk-SK"/>
        </w:rPr>
        <w:t xml:space="preserve"> územia</w:t>
      </w:r>
      <w:r w:rsidR="00FD6BBF">
        <w:rPr>
          <w:rFonts w:ascii="Arial Narrow" w:eastAsia="Times New Roman" w:hAnsi="Arial Narrow" w:cs="Arial"/>
          <w:color w:val="000000"/>
          <w:sz w:val="24"/>
          <w:szCs w:val="24"/>
          <w:lang w:eastAsia="sk-SK"/>
        </w:rPr>
        <w:t xml:space="preserve"> Pred nemocnicou.</w:t>
      </w:r>
      <w:r w:rsidR="009A1075">
        <w:rPr>
          <w:rFonts w:ascii="Arial Narrow" w:eastAsia="Times New Roman" w:hAnsi="Arial Narrow" w:cs="Arial"/>
          <w:color w:val="000000"/>
          <w:sz w:val="24"/>
          <w:szCs w:val="24"/>
          <w:lang w:eastAsia="sk-SK"/>
        </w:rPr>
        <w:t xml:space="preserve"> </w:t>
      </w:r>
      <w:r w:rsidR="00214636">
        <w:rPr>
          <w:rFonts w:ascii="Arial Narrow" w:eastAsia="Times New Roman" w:hAnsi="Arial Narrow" w:cs="Arial"/>
          <w:color w:val="000000"/>
          <w:sz w:val="24"/>
          <w:szCs w:val="24"/>
          <w:lang w:eastAsia="sk-SK"/>
        </w:rPr>
        <w:t>Tento</w:t>
      </w:r>
      <w:r w:rsidR="00C951E3">
        <w:rPr>
          <w:rFonts w:ascii="Arial Narrow" w:eastAsia="Times New Roman" w:hAnsi="Arial Narrow" w:cs="Arial"/>
          <w:color w:val="000000"/>
          <w:sz w:val="24"/>
          <w:szCs w:val="24"/>
          <w:lang w:eastAsia="sk-SK"/>
        </w:rPr>
        <w:t xml:space="preserve"> priestor</w:t>
      </w:r>
      <w:r w:rsidR="00214636">
        <w:rPr>
          <w:rFonts w:ascii="Arial Narrow" w:eastAsia="Times New Roman" w:hAnsi="Arial Narrow" w:cs="Arial"/>
          <w:color w:val="000000"/>
          <w:sz w:val="24"/>
          <w:szCs w:val="24"/>
          <w:lang w:eastAsia="sk-SK"/>
        </w:rPr>
        <w:t xml:space="preserve"> je prirodzenou súčasťou historického centra (pôvodne časť mesta Riadok)</w:t>
      </w:r>
      <w:r w:rsidR="00093064">
        <w:rPr>
          <w:rFonts w:ascii="Arial Narrow" w:eastAsia="Times New Roman" w:hAnsi="Arial Narrow" w:cs="Arial"/>
          <w:color w:val="000000"/>
          <w:sz w:val="24"/>
          <w:szCs w:val="24"/>
          <w:lang w:eastAsia="sk-SK"/>
        </w:rPr>
        <w:t>.</w:t>
      </w:r>
      <w:r w:rsidR="00214636">
        <w:rPr>
          <w:rFonts w:ascii="Arial Narrow" w:eastAsia="Times New Roman" w:hAnsi="Arial Narrow" w:cs="Arial"/>
          <w:color w:val="000000"/>
          <w:sz w:val="24"/>
          <w:szCs w:val="24"/>
          <w:lang w:eastAsia="sk-SK"/>
        </w:rPr>
        <w:t xml:space="preserve"> </w:t>
      </w:r>
      <w:r w:rsidR="00586ED8">
        <w:rPr>
          <w:rFonts w:ascii="Arial Narrow" w:eastAsia="Times New Roman" w:hAnsi="Arial Narrow" w:cs="Arial"/>
          <w:color w:val="000000"/>
          <w:sz w:val="24"/>
          <w:szCs w:val="24"/>
          <w:lang w:eastAsia="sk-SK"/>
        </w:rPr>
        <w:t>Z</w:t>
      </w:r>
      <w:r w:rsidR="001F1FE5">
        <w:rPr>
          <w:rFonts w:ascii="Arial Narrow" w:eastAsia="Times New Roman" w:hAnsi="Arial Narrow" w:cs="Arial"/>
          <w:color w:val="000000"/>
          <w:sz w:val="24"/>
          <w:szCs w:val="24"/>
          <w:lang w:eastAsia="sk-SK"/>
        </w:rPr>
        <w:t> hľadiska funkcie N</w:t>
      </w:r>
      <w:r w:rsidR="00093064">
        <w:rPr>
          <w:rFonts w:ascii="Arial Narrow" w:eastAsia="Times New Roman" w:hAnsi="Arial Narrow" w:cs="Arial"/>
          <w:color w:val="000000"/>
          <w:sz w:val="24"/>
          <w:szCs w:val="24"/>
          <w:lang w:eastAsia="sk-SK"/>
        </w:rPr>
        <w:t>ámestia</w:t>
      </w:r>
      <w:r w:rsidR="001C572D">
        <w:rPr>
          <w:rFonts w:ascii="Arial Narrow" w:eastAsia="Times New Roman" w:hAnsi="Arial Narrow" w:cs="Arial"/>
          <w:color w:val="000000"/>
          <w:sz w:val="24"/>
          <w:szCs w:val="24"/>
          <w:lang w:eastAsia="sk-SK"/>
        </w:rPr>
        <w:t xml:space="preserve"> SNP</w:t>
      </w:r>
      <w:r w:rsidR="00586ED8">
        <w:rPr>
          <w:rFonts w:ascii="Arial Narrow" w:eastAsia="Times New Roman" w:hAnsi="Arial Narrow" w:cs="Arial"/>
          <w:color w:val="000000"/>
          <w:sz w:val="24"/>
          <w:szCs w:val="24"/>
          <w:lang w:eastAsia="sk-SK"/>
        </w:rPr>
        <w:t xml:space="preserve"> v centre mesta</w:t>
      </w:r>
      <w:r w:rsidR="001F1FE5">
        <w:rPr>
          <w:rFonts w:ascii="Arial Narrow" w:eastAsia="Times New Roman" w:hAnsi="Arial Narrow" w:cs="Arial"/>
          <w:color w:val="000000"/>
          <w:sz w:val="24"/>
          <w:szCs w:val="24"/>
          <w:lang w:eastAsia="sk-SK"/>
        </w:rPr>
        <w:t xml:space="preserve"> a</w:t>
      </w:r>
      <w:r w:rsidR="00586ED8">
        <w:rPr>
          <w:rFonts w:ascii="Arial Narrow" w:eastAsia="Times New Roman" w:hAnsi="Arial Narrow" w:cs="Arial"/>
          <w:color w:val="000000"/>
          <w:sz w:val="24"/>
          <w:szCs w:val="24"/>
          <w:lang w:eastAsia="sk-SK"/>
        </w:rPr>
        <w:t xml:space="preserve"> podľa ÚPN-SÚ Martin v platnom znení je dôležité vyriešenie požiadaviek </w:t>
      </w:r>
      <w:r w:rsidR="001C572D">
        <w:rPr>
          <w:rFonts w:ascii="Arial Narrow" w:eastAsia="Times New Roman" w:hAnsi="Arial Narrow" w:cs="Arial"/>
          <w:color w:val="000000"/>
          <w:sz w:val="24"/>
          <w:szCs w:val="24"/>
          <w:lang w:eastAsia="sk-SK"/>
        </w:rPr>
        <w:t xml:space="preserve">na zabezpečenie </w:t>
      </w:r>
      <w:r w:rsidR="005D3F61">
        <w:rPr>
          <w:rFonts w:ascii="Arial Narrow" w:eastAsia="Times New Roman" w:hAnsi="Arial Narrow" w:cs="Arial"/>
          <w:color w:val="000000"/>
          <w:sz w:val="24"/>
          <w:szCs w:val="24"/>
          <w:lang w:eastAsia="sk-SK"/>
        </w:rPr>
        <w:t xml:space="preserve">jeho </w:t>
      </w:r>
      <w:r w:rsidR="001C572D">
        <w:rPr>
          <w:rFonts w:ascii="Arial Narrow" w:eastAsia="Times New Roman" w:hAnsi="Arial Narrow" w:cs="Arial"/>
          <w:color w:val="000000"/>
          <w:sz w:val="24"/>
          <w:szCs w:val="24"/>
          <w:lang w:eastAsia="sk-SK"/>
        </w:rPr>
        <w:t>bezpečného pešieho</w:t>
      </w:r>
      <w:r w:rsidR="00586ED8">
        <w:rPr>
          <w:rFonts w:ascii="Arial Narrow" w:eastAsia="Times New Roman" w:hAnsi="Arial Narrow" w:cs="Arial"/>
          <w:color w:val="000000"/>
          <w:sz w:val="24"/>
          <w:szCs w:val="24"/>
          <w:lang w:eastAsia="sk-SK"/>
        </w:rPr>
        <w:t xml:space="preserve"> </w:t>
      </w:r>
      <w:r w:rsidR="005D3F61">
        <w:rPr>
          <w:rFonts w:ascii="Arial Narrow" w:eastAsia="Times New Roman" w:hAnsi="Arial Narrow" w:cs="Arial"/>
          <w:color w:val="000000"/>
          <w:sz w:val="24"/>
          <w:szCs w:val="24"/>
          <w:lang w:eastAsia="sk-SK"/>
        </w:rPr>
        <w:t xml:space="preserve">prepojenia </w:t>
      </w:r>
      <w:r w:rsidR="00586ED8">
        <w:rPr>
          <w:rFonts w:ascii="Arial Narrow" w:eastAsia="Times New Roman" w:hAnsi="Arial Narrow" w:cs="Arial"/>
          <w:color w:val="000000"/>
          <w:sz w:val="24"/>
          <w:szCs w:val="24"/>
          <w:lang w:eastAsia="sk-SK"/>
        </w:rPr>
        <w:t>so zónou Pred nemocnicou a s Univerzitnou</w:t>
      </w:r>
      <w:r w:rsidR="001C572D">
        <w:rPr>
          <w:rFonts w:ascii="Arial Narrow" w:eastAsia="Times New Roman" w:hAnsi="Arial Narrow" w:cs="Arial"/>
          <w:color w:val="000000"/>
          <w:sz w:val="24"/>
          <w:szCs w:val="24"/>
          <w:lang w:eastAsia="sk-SK"/>
        </w:rPr>
        <w:t xml:space="preserve"> nemocnic</w:t>
      </w:r>
      <w:r w:rsidR="00586ED8">
        <w:rPr>
          <w:rFonts w:ascii="Arial Narrow" w:eastAsia="Times New Roman" w:hAnsi="Arial Narrow" w:cs="Arial"/>
          <w:color w:val="000000"/>
          <w:sz w:val="24"/>
          <w:szCs w:val="24"/>
          <w:lang w:eastAsia="sk-SK"/>
        </w:rPr>
        <w:t>o</w:t>
      </w:r>
      <w:r w:rsidR="001C572D">
        <w:rPr>
          <w:rFonts w:ascii="Arial Narrow" w:eastAsia="Times New Roman" w:hAnsi="Arial Narrow" w:cs="Arial"/>
          <w:color w:val="000000"/>
          <w:sz w:val="24"/>
          <w:szCs w:val="24"/>
          <w:lang w:eastAsia="sk-SK"/>
        </w:rPr>
        <w:t>u</w:t>
      </w:r>
      <w:r w:rsidR="00F33A50">
        <w:rPr>
          <w:rFonts w:ascii="Arial Narrow" w:eastAsia="Times New Roman" w:hAnsi="Arial Narrow" w:cs="Arial"/>
          <w:color w:val="000000"/>
          <w:sz w:val="24"/>
          <w:szCs w:val="24"/>
          <w:lang w:eastAsia="sk-SK"/>
        </w:rPr>
        <w:t xml:space="preserve"> Martin</w:t>
      </w:r>
      <w:r w:rsidR="001C572D">
        <w:rPr>
          <w:rFonts w:ascii="Arial Narrow" w:eastAsia="Times New Roman" w:hAnsi="Arial Narrow" w:cs="Arial"/>
          <w:color w:val="000000"/>
          <w:sz w:val="24"/>
          <w:szCs w:val="24"/>
          <w:lang w:eastAsia="sk-SK"/>
        </w:rPr>
        <w:t xml:space="preserve"> (UNM)</w:t>
      </w:r>
      <w:r w:rsidR="00687D49">
        <w:rPr>
          <w:rFonts w:ascii="Arial Narrow" w:eastAsia="Times New Roman" w:hAnsi="Arial Narrow" w:cs="Arial"/>
          <w:color w:val="000000"/>
          <w:sz w:val="24"/>
          <w:szCs w:val="24"/>
          <w:lang w:eastAsia="sk-SK"/>
        </w:rPr>
        <w:t xml:space="preserve"> pokračovaním</w:t>
      </w:r>
      <w:r w:rsidR="001C572D">
        <w:rPr>
          <w:rFonts w:ascii="Arial Narrow" w:eastAsia="Times New Roman" w:hAnsi="Arial Narrow" w:cs="Arial"/>
          <w:color w:val="000000"/>
          <w:sz w:val="24"/>
          <w:szCs w:val="24"/>
          <w:lang w:eastAsia="sk-SK"/>
        </w:rPr>
        <w:t xml:space="preserve"> pešej zóny</w:t>
      </w:r>
      <w:r w:rsidR="00687D49">
        <w:rPr>
          <w:rFonts w:ascii="Arial Narrow" w:eastAsia="Times New Roman" w:hAnsi="Arial Narrow" w:cs="Arial"/>
          <w:color w:val="000000"/>
          <w:sz w:val="24"/>
          <w:szCs w:val="24"/>
          <w:lang w:eastAsia="sk-SK"/>
        </w:rPr>
        <w:t xml:space="preserve"> v južnom </w:t>
      </w:r>
      <w:r w:rsidR="00FF6EE8">
        <w:rPr>
          <w:rFonts w:ascii="Arial Narrow" w:eastAsia="Times New Roman" w:hAnsi="Arial Narrow" w:cs="Arial"/>
          <w:color w:val="000000"/>
          <w:sz w:val="24"/>
          <w:szCs w:val="24"/>
          <w:lang w:eastAsia="sk-SK"/>
        </w:rPr>
        <w:t>smere.</w:t>
      </w:r>
      <w:r w:rsidR="001C572D">
        <w:rPr>
          <w:rFonts w:ascii="Arial Narrow" w:eastAsia="Times New Roman" w:hAnsi="Arial Narrow" w:cs="Arial"/>
          <w:color w:val="000000"/>
          <w:sz w:val="24"/>
          <w:szCs w:val="24"/>
          <w:lang w:eastAsia="sk-SK"/>
        </w:rPr>
        <w:t xml:space="preserve"> </w:t>
      </w:r>
      <w:r w:rsidR="00FF6EE8">
        <w:rPr>
          <w:rFonts w:ascii="Arial Narrow" w:eastAsia="Times New Roman" w:hAnsi="Arial Narrow" w:cs="Arial"/>
          <w:color w:val="000000"/>
          <w:sz w:val="24"/>
          <w:szCs w:val="24"/>
          <w:lang w:eastAsia="sk-SK"/>
        </w:rPr>
        <w:t>Veľkým problémom je vyriešenie bezpečného prechodu peších cez Kohútovú ulicu,</w:t>
      </w:r>
      <w:r w:rsidR="00FF6EE8" w:rsidRPr="00FF6EE8">
        <w:rPr>
          <w:rFonts w:ascii="Arial Narrow" w:eastAsia="Times New Roman" w:hAnsi="Arial Narrow" w:cs="Arial"/>
          <w:color w:val="000000"/>
          <w:sz w:val="24"/>
          <w:szCs w:val="24"/>
          <w:lang w:eastAsia="sk-SK"/>
        </w:rPr>
        <w:t xml:space="preserve"> </w:t>
      </w:r>
      <w:r w:rsidR="00FF6EE8">
        <w:rPr>
          <w:rFonts w:ascii="Arial Narrow" w:eastAsia="Times New Roman" w:hAnsi="Arial Narrow" w:cs="Arial"/>
          <w:color w:val="000000"/>
          <w:sz w:val="24"/>
          <w:szCs w:val="24"/>
          <w:lang w:eastAsia="sk-SK"/>
        </w:rPr>
        <w:t>ktorá je aj cestou I/65 a zároveň dôležitou súčasťou vnútorného mestského okruhu rozdeľujúc</w:t>
      </w:r>
      <w:r w:rsidR="00237AAA">
        <w:rPr>
          <w:rFonts w:ascii="Arial Narrow" w:eastAsia="Times New Roman" w:hAnsi="Arial Narrow" w:cs="Arial"/>
          <w:color w:val="000000"/>
          <w:sz w:val="24"/>
          <w:szCs w:val="24"/>
          <w:lang w:eastAsia="sk-SK"/>
        </w:rPr>
        <w:t>o</w:t>
      </w:r>
      <w:r w:rsidR="00FF6EE8">
        <w:rPr>
          <w:rFonts w:ascii="Arial Narrow" w:eastAsia="Times New Roman" w:hAnsi="Arial Narrow" w:cs="Arial"/>
          <w:color w:val="000000"/>
          <w:sz w:val="24"/>
          <w:szCs w:val="24"/>
          <w:lang w:eastAsia="sk-SK"/>
        </w:rPr>
        <w:t xml:space="preserve">u obe časti riešeného územia.  </w:t>
      </w:r>
      <w:r w:rsidR="000E34E3">
        <w:rPr>
          <w:rFonts w:ascii="Arial Narrow" w:eastAsia="Times New Roman" w:hAnsi="Arial Narrow" w:cs="Arial"/>
          <w:color w:val="000000"/>
          <w:sz w:val="24"/>
          <w:szCs w:val="24"/>
          <w:lang w:eastAsia="sk-SK"/>
        </w:rPr>
        <w:t xml:space="preserve">Potreba riešenia </w:t>
      </w:r>
      <w:r w:rsidR="00C951E3">
        <w:rPr>
          <w:rFonts w:ascii="Arial Narrow" w:eastAsia="Times New Roman" w:hAnsi="Arial Narrow" w:cs="Arial"/>
          <w:color w:val="000000"/>
          <w:sz w:val="24"/>
          <w:szCs w:val="24"/>
          <w:lang w:eastAsia="sk-SK"/>
        </w:rPr>
        <w:t>problémov</w:t>
      </w:r>
      <w:r w:rsidR="00B834F8">
        <w:rPr>
          <w:rFonts w:ascii="Arial Narrow" w:eastAsia="Times New Roman" w:hAnsi="Arial Narrow" w:cs="Arial"/>
          <w:color w:val="000000"/>
          <w:sz w:val="24"/>
          <w:szCs w:val="24"/>
          <w:lang w:eastAsia="sk-SK"/>
        </w:rPr>
        <w:t xml:space="preserve"> južného ukončenia MPZ – Historického centra (MPZ – HC Martin) a jeho pešej zóny</w:t>
      </w:r>
      <w:r w:rsidR="000E34E3">
        <w:rPr>
          <w:rFonts w:ascii="Arial Narrow" w:eastAsia="Times New Roman" w:hAnsi="Arial Narrow" w:cs="Arial"/>
          <w:color w:val="000000"/>
          <w:sz w:val="24"/>
          <w:szCs w:val="24"/>
          <w:lang w:eastAsia="sk-SK"/>
        </w:rPr>
        <w:t xml:space="preserve"> sa zvýraznila</w:t>
      </w:r>
      <w:r w:rsidR="00C951E3">
        <w:rPr>
          <w:rFonts w:ascii="Arial Narrow" w:eastAsia="Times New Roman" w:hAnsi="Arial Narrow" w:cs="Arial"/>
          <w:color w:val="000000"/>
          <w:sz w:val="24"/>
          <w:szCs w:val="24"/>
          <w:lang w:eastAsia="sk-SK"/>
        </w:rPr>
        <w:t xml:space="preserve"> v roku 2017</w:t>
      </w:r>
      <w:r w:rsidR="00214636">
        <w:rPr>
          <w:rFonts w:ascii="Arial Narrow" w:eastAsia="Times New Roman" w:hAnsi="Arial Narrow" w:cs="Arial"/>
          <w:color w:val="000000"/>
          <w:sz w:val="24"/>
          <w:szCs w:val="24"/>
          <w:lang w:eastAsia="sk-SK"/>
        </w:rPr>
        <w:t xml:space="preserve"> po uvedení Obchodného centra </w:t>
      </w:r>
      <w:r w:rsidR="00C951E3">
        <w:rPr>
          <w:rFonts w:ascii="Arial Narrow" w:eastAsia="Times New Roman" w:hAnsi="Arial Narrow" w:cs="Arial"/>
          <w:color w:val="000000"/>
          <w:sz w:val="24"/>
          <w:szCs w:val="24"/>
          <w:lang w:eastAsia="sk-SK"/>
        </w:rPr>
        <w:t>Galéria</w:t>
      </w:r>
      <w:r w:rsidR="00573174">
        <w:rPr>
          <w:rFonts w:ascii="Arial Narrow" w:eastAsia="Times New Roman" w:hAnsi="Arial Narrow" w:cs="Arial"/>
          <w:color w:val="000000"/>
          <w:sz w:val="24"/>
          <w:szCs w:val="24"/>
          <w:lang w:eastAsia="sk-SK"/>
        </w:rPr>
        <w:t xml:space="preserve"> </w:t>
      </w:r>
      <w:r w:rsidR="000E34E3">
        <w:rPr>
          <w:rFonts w:ascii="Arial Narrow" w:eastAsia="Times New Roman" w:hAnsi="Arial Narrow" w:cs="Arial"/>
          <w:color w:val="000000"/>
          <w:sz w:val="24"/>
          <w:szCs w:val="24"/>
          <w:lang w:eastAsia="sk-SK"/>
        </w:rPr>
        <w:t>do prevádzky. Vtedy sa</w:t>
      </w:r>
      <w:r w:rsidR="00FF6EE8">
        <w:rPr>
          <w:rFonts w:ascii="Arial Narrow" w:eastAsia="Times New Roman" w:hAnsi="Arial Narrow" w:cs="Arial"/>
          <w:color w:val="000000"/>
          <w:sz w:val="24"/>
          <w:szCs w:val="24"/>
          <w:lang w:eastAsia="sk-SK"/>
        </w:rPr>
        <w:t xml:space="preserve"> </w:t>
      </w:r>
      <w:r w:rsidR="000E34E3">
        <w:rPr>
          <w:rFonts w:ascii="Arial Narrow" w:eastAsia="Times New Roman" w:hAnsi="Arial Narrow" w:cs="Arial"/>
          <w:color w:val="000000"/>
          <w:sz w:val="24"/>
          <w:szCs w:val="24"/>
          <w:lang w:eastAsia="sk-SK"/>
        </w:rPr>
        <w:t xml:space="preserve">fyzická a optická bariéra Kohútovej ulice v riešenom území zvýraznila. </w:t>
      </w:r>
      <w:r w:rsidR="00573174">
        <w:rPr>
          <w:rFonts w:ascii="Arial Narrow" w:eastAsia="Times New Roman" w:hAnsi="Arial Narrow" w:cs="Arial"/>
          <w:color w:val="000000"/>
          <w:sz w:val="24"/>
          <w:szCs w:val="24"/>
          <w:lang w:eastAsia="sk-SK"/>
        </w:rPr>
        <w:t xml:space="preserve">Značným problémom je </w:t>
      </w:r>
      <w:r w:rsidR="00B076F5">
        <w:rPr>
          <w:rFonts w:ascii="Arial Narrow" w:eastAsia="Times New Roman" w:hAnsi="Arial Narrow" w:cs="Arial"/>
          <w:color w:val="000000"/>
          <w:sz w:val="24"/>
          <w:szCs w:val="24"/>
          <w:lang w:eastAsia="sk-SK"/>
        </w:rPr>
        <w:t xml:space="preserve">tiež </w:t>
      </w:r>
      <w:r w:rsidR="00B834F8">
        <w:rPr>
          <w:rFonts w:ascii="Arial Narrow" w:eastAsia="Times New Roman" w:hAnsi="Arial Narrow" w:cs="Arial"/>
          <w:color w:val="000000"/>
          <w:sz w:val="24"/>
          <w:szCs w:val="24"/>
          <w:lang w:eastAsia="sk-SK"/>
        </w:rPr>
        <w:t>súčasné využívanie časti N</w:t>
      </w:r>
      <w:r w:rsidR="00573174">
        <w:rPr>
          <w:rFonts w:ascii="Arial Narrow" w:eastAsia="Times New Roman" w:hAnsi="Arial Narrow" w:cs="Arial"/>
          <w:color w:val="000000"/>
          <w:sz w:val="24"/>
          <w:szCs w:val="24"/>
          <w:lang w:eastAsia="sk-SK"/>
        </w:rPr>
        <w:t xml:space="preserve">ámestia </w:t>
      </w:r>
      <w:r w:rsidR="00B834F8">
        <w:rPr>
          <w:rFonts w:ascii="Arial Narrow" w:eastAsia="Times New Roman" w:hAnsi="Arial Narrow" w:cs="Arial"/>
          <w:color w:val="000000"/>
          <w:sz w:val="24"/>
          <w:szCs w:val="24"/>
          <w:lang w:eastAsia="sk-SK"/>
        </w:rPr>
        <w:t>SNP na parkovanie. T</w:t>
      </w:r>
      <w:r w:rsidR="000E34E3">
        <w:rPr>
          <w:rFonts w:ascii="Arial Narrow" w:eastAsia="Times New Roman" w:hAnsi="Arial Narrow" w:cs="Arial"/>
          <w:color w:val="000000"/>
          <w:sz w:val="24"/>
          <w:szCs w:val="24"/>
          <w:lang w:eastAsia="sk-SK"/>
        </w:rPr>
        <w:t>á</w:t>
      </w:r>
      <w:r w:rsidR="00B834F8">
        <w:rPr>
          <w:rFonts w:ascii="Arial Narrow" w:eastAsia="Times New Roman" w:hAnsi="Arial Narrow" w:cs="Arial"/>
          <w:color w:val="000000"/>
          <w:sz w:val="24"/>
          <w:szCs w:val="24"/>
          <w:lang w:eastAsia="sk-SK"/>
        </w:rPr>
        <w:t>to nevhodn</w:t>
      </w:r>
      <w:r w:rsidR="000E34E3">
        <w:rPr>
          <w:rFonts w:ascii="Arial Narrow" w:eastAsia="Times New Roman" w:hAnsi="Arial Narrow" w:cs="Arial"/>
          <w:color w:val="000000"/>
          <w:sz w:val="24"/>
          <w:szCs w:val="24"/>
          <w:lang w:eastAsia="sk-SK"/>
        </w:rPr>
        <w:t>á</w:t>
      </w:r>
      <w:r w:rsidR="00B834F8">
        <w:rPr>
          <w:rFonts w:ascii="Arial Narrow" w:eastAsia="Times New Roman" w:hAnsi="Arial Narrow" w:cs="Arial"/>
          <w:color w:val="000000"/>
          <w:sz w:val="24"/>
          <w:szCs w:val="24"/>
          <w:lang w:eastAsia="sk-SK"/>
        </w:rPr>
        <w:t xml:space="preserve"> funkci</w:t>
      </w:r>
      <w:r w:rsidR="000E34E3">
        <w:rPr>
          <w:rFonts w:ascii="Arial Narrow" w:eastAsia="Times New Roman" w:hAnsi="Arial Narrow" w:cs="Arial"/>
          <w:color w:val="000000"/>
          <w:sz w:val="24"/>
          <w:szCs w:val="24"/>
          <w:lang w:eastAsia="sk-SK"/>
        </w:rPr>
        <w:t>a</w:t>
      </w:r>
      <w:r w:rsidR="00B834F8">
        <w:rPr>
          <w:rFonts w:ascii="Arial Narrow" w:eastAsia="Times New Roman" w:hAnsi="Arial Narrow" w:cs="Arial"/>
          <w:color w:val="000000"/>
          <w:sz w:val="24"/>
          <w:szCs w:val="24"/>
          <w:lang w:eastAsia="sk-SK"/>
        </w:rPr>
        <w:t xml:space="preserve"> spolu s nedoriešenou časťou územia medzi kostolom</w:t>
      </w:r>
      <w:r w:rsidR="00573174">
        <w:rPr>
          <w:rFonts w:ascii="Arial Narrow" w:eastAsia="Times New Roman" w:hAnsi="Arial Narrow" w:cs="Arial"/>
          <w:color w:val="000000"/>
          <w:sz w:val="24"/>
          <w:szCs w:val="24"/>
          <w:lang w:eastAsia="sk-SK"/>
        </w:rPr>
        <w:t xml:space="preserve"> </w:t>
      </w:r>
      <w:r w:rsidR="00B834F8">
        <w:rPr>
          <w:rFonts w:ascii="Arial Narrow" w:eastAsia="Times New Roman" w:hAnsi="Arial Narrow" w:cs="Arial"/>
          <w:color w:val="000000"/>
          <w:sz w:val="24"/>
          <w:szCs w:val="24"/>
          <w:lang w:eastAsia="sk-SK"/>
        </w:rPr>
        <w:t>Sv. Martina a OC Galéria ruš</w:t>
      </w:r>
      <w:r w:rsidR="000E34E3">
        <w:rPr>
          <w:rFonts w:ascii="Arial Narrow" w:eastAsia="Times New Roman" w:hAnsi="Arial Narrow" w:cs="Arial"/>
          <w:color w:val="000000"/>
          <w:sz w:val="24"/>
          <w:szCs w:val="24"/>
          <w:lang w:eastAsia="sk-SK"/>
        </w:rPr>
        <w:t xml:space="preserve">í </w:t>
      </w:r>
      <w:r w:rsidR="00FF61A9">
        <w:rPr>
          <w:rFonts w:ascii="Arial Narrow" w:eastAsia="Times New Roman" w:hAnsi="Arial Narrow" w:cs="Arial"/>
          <w:color w:val="000000"/>
          <w:sz w:val="24"/>
          <w:szCs w:val="24"/>
          <w:lang w:eastAsia="sk-SK"/>
        </w:rPr>
        <w:t xml:space="preserve">základnú </w:t>
      </w:r>
      <w:r w:rsidR="000E34E3">
        <w:rPr>
          <w:rFonts w:ascii="Arial Narrow" w:eastAsia="Times New Roman" w:hAnsi="Arial Narrow" w:cs="Arial"/>
          <w:color w:val="000000"/>
          <w:sz w:val="24"/>
          <w:szCs w:val="24"/>
          <w:lang w:eastAsia="sk-SK"/>
        </w:rPr>
        <w:t>funkciu</w:t>
      </w:r>
      <w:r w:rsidR="00573174">
        <w:rPr>
          <w:rFonts w:ascii="Arial Narrow" w:eastAsia="Times New Roman" w:hAnsi="Arial Narrow" w:cs="Arial"/>
          <w:color w:val="000000"/>
          <w:sz w:val="24"/>
          <w:szCs w:val="24"/>
          <w:lang w:eastAsia="sk-SK"/>
        </w:rPr>
        <w:t xml:space="preserve"> námestia</w:t>
      </w:r>
      <w:r w:rsidR="009C35CF">
        <w:rPr>
          <w:rFonts w:ascii="Arial Narrow" w:eastAsia="Times New Roman" w:hAnsi="Arial Narrow" w:cs="Arial"/>
          <w:color w:val="000000"/>
          <w:sz w:val="24"/>
          <w:szCs w:val="24"/>
          <w:lang w:eastAsia="sk-SK"/>
        </w:rPr>
        <w:t xml:space="preserve"> a jeho </w:t>
      </w:r>
      <w:r w:rsidR="000E34E3">
        <w:rPr>
          <w:rFonts w:ascii="Arial Narrow" w:eastAsia="Times New Roman" w:hAnsi="Arial Narrow" w:cs="Arial"/>
          <w:color w:val="000000"/>
          <w:sz w:val="24"/>
          <w:szCs w:val="24"/>
          <w:lang w:eastAsia="sk-SK"/>
        </w:rPr>
        <w:t>význam</w:t>
      </w:r>
      <w:r w:rsidR="009C35CF">
        <w:rPr>
          <w:rFonts w:ascii="Arial Narrow" w:eastAsia="Times New Roman" w:hAnsi="Arial Narrow" w:cs="Arial"/>
          <w:color w:val="000000"/>
          <w:sz w:val="24"/>
          <w:szCs w:val="24"/>
          <w:lang w:eastAsia="sk-SK"/>
        </w:rPr>
        <w:t xml:space="preserve"> v </w:t>
      </w:r>
      <w:r w:rsidR="000E34E3">
        <w:rPr>
          <w:rFonts w:ascii="Arial Narrow" w:eastAsia="Times New Roman" w:hAnsi="Arial Narrow" w:cs="Arial"/>
          <w:color w:val="000000"/>
          <w:sz w:val="24"/>
          <w:szCs w:val="24"/>
          <w:lang w:eastAsia="sk-SK"/>
        </w:rPr>
        <w:t>Martine</w:t>
      </w:r>
      <w:r w:rsidR="009C35CF">
        <w:rPr>
          <w:rFonts w:ascii="Arial Narrow" w:eastAsia="Times New Roman" w:hAnsi="Arial Narrow" w:cs="Arial"/>
          <w:color w:val="000000"/>
          <w:sz w:val="24"/>
          <w:szCs w:val="24"/>
          <w:lang w:eastAsia="sk-SK"/>
        </w:rPr>
        <w:t xml:space="preserve"> </w:t>
      </w:r>
      <w:r w:rsidR="000E34E3">
        <w:rPr>
          <w:rFonts w:ascii="Arial Narrow" w:eastAsia="Times New Roman" w:hAnsi="Arial Narrow" w:cs="Arial"/>
          <w:color w:val="000000"/>
          <w:sz w:val="24"/>
          <w:szCs w:val="24"/>
          <w:lang w:eastAsia="sk-SK"/>
        </w:rPr>
        <w:t xml:space="preserve">a zároveň negatívne </w:t>
      </w:r>
      <w:r w:rsidR="00573174">
        <w:rPr>
          <w:rFonts w:ascii="Arial Narrow" w:eastAsia="Times New Roman" w:hAnsi="Arial Narrow" w:cs="Arial"/>
          <w:color w:val="000000"/>
          <w:sz w:val="24"/>
          <w:szCs w:val="24"/>
          <w:lang w:eastAsia="sk-SK"/>
        </w:rPr>
        <w:t xml:space="preserve">ovplyvňujú </w:t>
      </w:r>
      <w:r w:rsidR="009C35CF">
        <w:rPr>
          <w:rFonts w:ascii="Arial Narrow" w:eastAsia="Times New Roman" w:hAnsi="Arial Narrow" w:cs="Arial"/>
          <w:color w:val="000000"/>
          <w:sz w:val="24"/>
          <w:szCs w:val="24"/>
          <w:lang w:eastAsia="sk-SK"/>
        </w:rPr>
        <w:t>významnú stavebnú pamiatku a dominantu námestia - rano</w:t>
      </w:r>
      <w:r w:rsidR="00573174">
        <w:rPr>
          <w:rFonts w:ascii="Arial Narrow" w:eastAsia="Times New Roman" w:hAnsi="Arial Narrow" w:cs="Arial"/>
          <w:color w:val="000000"/>
          <w:sz w:val="24"/>
          <w:szCs w:val="24"/>
          <w:lang w:eastAsia="sk-SK"/>
        </w:rPr>
        <w:t>gotický kostol Sv. Martina so samostatne stojacou zvonicou</w:t>
      </w:r>
      <w:r w:rsidR="009C35CF">
        <w:rPr>
          <w:rFonts w:ascii="Arial Narrow" w:eastAsia="Times New Roman" w:hAnsi="Arial Narrow" w:cs="Arial"/>
          <w:color w:val="000000"/>
          <w:sz w:val="24"/>
          <w:szCs w:val="24"/>
          <w:lang w:eastAsia="sk-SK"/>
        </w:rPr>
        <w:t>.</w:t>
      </w:r>
      <w:r w:rsidR="00573174">
        <w:rPr>
          <w:rFonts w:ascii="Arial Narrow" w:eastAsia="Times New Roman" w:hAnsi="Arial Narrow" w:cs="Arial"/>
          <w:color w:val="000000"/>
          <w:sz w:val="24"/>
          <w:szCs w:val="24"/>
          <w:lang w:eastAsia="sk-SK"/>
        </w:rPr>
        <w:t xml:space="preserve"> </w:t>
      </w:r>
    </w:p>
    <w:p w:rsidR="00AB0D8C" w:rsidRPr="00AB0D8C" w:rsidRDefault="00AB0D8C" w:rsidP="00AB0D8C">
      <w:pPr>
        <w:tabs>
          <w:tab w:val="left" w:pos="0"/>
          <w:tab w:val="left" w:pos="142"/>
          <w:tab w:val="left" w:pos="567"/>
          <w:tab w:val="left" w:pos="1980"/>
        </w:tabs>
        <w:spacing w:after="0" w:line="240" w:lineRule="auto"/>
        <w:jc w:val="both"/>
        <w:rPr>
          <w:rFonts w:ascii="Arial Narrow" w:eastAsia="Times New Roman" w:hAnsi="Arial Narrow" w:cs="Arial"/>
          <w:color w:val="000000"/>
          <w:sz w:val="16"/>
          <w:szCs w:val="16"/>
          <w:lang w:eastAsia="sk-SK"/>
        </w:rPr>
      </w:pPr>
    </w:p>
    <w:p w:rsidR="00C90678" w:rsidRPr="00C90678" w:rsidRDefault="00E77F76" w:rsidP="00C90678">
      <w:pPr>
        <w:tabs>
          <w:tab w:val="left" w:pos="0"/>
          <w:tab w:val="left" w:pos="142"/>
          <w:tab w:val="left" w:pos="567"/>
          <w:tab w:val="left" w:pos="1980"/>
        </w:tabs>
        <w:spacing w:after="0" w:line="240" w:lineRule="auto"/>
        <w:jc w:val="both"/>
        <w:rPr>
          <w:rFonts w:ascii="Arial Narrow" w:eastAsia="Times New Roman" w:hAnsi="Arial Narrow" w:cs="Arial"/>
          <w:color w:val="000000"/>
          <w:sz w:val="20"/>
          <w:szCs w:val="20"/>
          <w:lang w:eastAsia="sk-SK"/>
        </w:rPr>
      </w:pPr>
      <w:r>
        <w:rPr>
          <w:rFonts w:ascii="Arial Narrow" w:eastAsia="Times New Roman" w:hAnsi="Arial Narrow" w:cs="Arial"/>
          <w:noProof/>
          <w:color w:val="000000"/>
          <w:sz w:val="20"/>
          <w:szCs w:val="20"/>
          <w:lang w:eastAsia="sk-SK"/>
        </w:rPr>
        <w:drawing>
          <wp:inline distT="0" distB="0" distL="0" distR="0">
            <wp:extent cx="5756275" cy="2950845"/>
            <wp:effectExtent l="0" t="0" r="0" b="1905"/>
            <wp:docPr id="3"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6275" cy="2950845"/>
                    </a:xfrm>
                    <a:prstGeom prst="rect">
                      <a:avLst/>
                    </a:prstGeom>
                    <a:noFill/>
                    <a:ln>
                      <a:noFill/>
                    </a:ln>
                  </pic:spPr>
                </pic:pic>
              </a:graphicData>
            </a:graphic>
          </wp:inline>
        </w:drawing>
      </w:r>
    </w:p>
    <w:p w:rsidR="00C90678" w:rsidRPr="00AB0D8C" w:rsidRDefault="00C90678" w:rsidP="00C90678">
      <w:pPr>
        <w:tabs>
          <w:tab w:val="left" w:pos="0"/>
          <w:tab w:val="left" w:pos="142"/>
          <w:tab w:val="left" w:pos="567"/>
          <w:tab w:val="left" w:pos="1980"/>
        </w:tabs>
        <w:spacing w:after="0" w:line="240" w:lineRule="auto"/>
        <w:jc w:val="center"/>
        <w:rPr>
          <w:rFonts w:ascii="Arial Narrow" w:eastAsia="Times New Roman" w:hAnsi="Arial Narrow" w:cs="Arial"/>
          <w:color w:val="000000"/>
          <w:sz w:val="16"/>
          <w:szCs w:val="16"/>
          <w:lang w:eastAsia="sk-SK"/>
        </w:rPr>
      </w:pPr>
      <w:r w:rsidRPr="00F33A50">
        <w:rPr>
          <w:rFonts w:ascii="Arial Narrow" w:eastAsia="Times New Roman" w:hAnsi="Arial Narrow" w:cs="Arial"/>
          <w:color w:val="000000"/>
          <w:sz w:val="16"/>
          <w:szCs w:val="16"/>
          <w:lang w:eastAsia="sk-SK"/>
        </w:rPr>
        <w:t>Výrez z ÚPN-SÚ Martin s vyznačením riešeného územia</w:t>
      </w:r>
    </w:p>
    <w:p w:rsidR="00C90678" w:rsidRPr="00395B9A" w:rsidRDefault="00C90678" w:rsidP="00FF61A9">
      <w:pPr>
        <w:tabs>
          <w:tab w:val="left" w:pos="0"/>
          <w:tab w:val="left" w:pos="142"/>
          <w:tab w:val="left" w:pos="567"/>
          <w:tab w:val="left" w:pos="1980"/>
        </w:tabs>
        <w:spacing w:after="0" w:line="240" w:lineRule="auto"/>
        <w:jc w:val="center"/>
        <w:rPr>
          <w:rFonts w:ascii="Arial Narrow" w:eastAsia="Times New Roman" w:hAnsi="Arial Narrow" w:cs="Arial"/>
          <w:color w:val="000000"/>
          <w:sz w:val="16"/>
          <w:szCs w:val="16"/>
          <w:lang w:eastAsia="sk-SK"/>
        </w:rPr>
      </w:pPr>
    </w:p>
    <w:p w:rsidR="00C90678" w:rsidRDefault="00C90678" w:rsidP="00AB0D8C">
      <w:pPr>
        <w:tabs>
          <w:tab w:val="left" w:pos="0"/>
          <w:tab w:val="left" w:pos="142"/>
          <w:tab w:val="left" w:pos="426"/>
          <w:tab w:val="left" w:pos="1980"/>
        </w:tabs>
        <w:spacing w:after="0" w:line="240" w:lineRule="auto"/>
        <w:jc w:val="both"/>
        <w:rPr>
          <w:rFonts w:ascii="Arial Narrow" w:hAnsi="Arial Narrow"/>
          <w:sz w:val="24"/>
          <w:szCs w:val="24"/>
        </w:rPr>
      </w:pPr>
      <w:r w:rsidRPr="00BF5E8F">
        <w:rPr>
          <w:rFonts w:ascii="Arial Narrow" w:eastAsia="Times New Roman" w:hAnsi="Arial Narrow" w:cs="Arial"/>
          <w:b/>
          <w:color w:val="000000"/>
          <w:sz w:val="24"/>
          <w:szCs w:val="24"/>
          <w:lang w:eastAsia="sk-SK"/>
        </w:rPr>
        <w:t xml:space="preserve">3.1   </w:t>
      </w:r>
      <w:r>
        <w:rPr>
          <w:rFonts w:ascii="Arial Narrow" w:eastAsia="Times New Roman" w:hAnsi="Arial Narrow" w:cs="Arial"/>
          <w:color w:val="000000"/>
          <w:sz w:val="24"/>
          <w:szCs w:val="24"/>
          <w:lang w:eastAsia="sk-SK"/>
        </w:rPr>
        <w:t xml:space="preserve">Cieľom súťaže </w:t>
      </w:r>
      <w:r w:rsidR="00FF61A9">
        <w:rPr>
          <w:rFonts w:ascii="Arial Narrow" w:eastAsia="Times New Roman" w:hAnsi="Arial Narrow" w:cs="Arial"/>
          <w:color w:val="000000"/>
          <w:sz w:val="24"/>
          <w:szCs w:val="24"/>
          <w:lang w:eastAsia="sk-SK"/>
        </w:rPr>
        <w:t xml:space="preserve">návrhov </w:t>
      </w:r>
      <w:r>
        <w:rPr>
          <w:rFonts w:ascii="Arial Narrow" w:eastAsia="Times New Roman" w:hAnsi="Arial Narrow" w:cs="Arial"/>
          <w:color w:val="000000"/>
          <w:sz w:val="24"/>
          <w:szCs w:val="24"/>
          <w:lang w:eastAsia="sk-SK"/>
        </w:rPr>
        <w:t xml:space="preserve">je výber spracovateľa </w:t>
      </w:r>
      <w:r w:rsidR="00111E5A">
        <w:rPr>
          <w:rFonts w:ascii="Arial Narrow" w:eastAsia="Times New Roman" w:hAnsi="Arial Narrow" w:cs="Arial"/>
          <w:color w:val="000000"/>
          <w:sz w:val="24"/>
          <w:szCs w:val="24"/>
          <w:lang w:eastAsia="sk-SK"/>
        </w:rPr>
        <w:t xml:space="preserve">návrhu prestavby námestia SNP vrátane jeho následnej realizácie a </w:t>
      </w:r>
      <w:r w:rsidR="005C5448">
        <w:rPr>
          <w:rFonts w:ascii="Arial Narrow" w:eastAsia="Times New Roman" w:hAnsi="Arial Narrow" w:cs="Arial"/>
          <w:color w:val="000000"/>
          <w:sz w:val="24"/>
          <w:szCs w:val="24"/>
          <w:lang w:eastAsia="sk-SK"/>
        </w:rPr>
        <w:t>urbani</w:t>
      </w:r>
      <w:r w:rsidR="00111E5A">
        <w:rPr>
          <w:rFonts w:ascii="Arial Narrow" w:eastAsia="Times New Roman" w:hAnsi="Arial Narrow" w:cs="Arial"/>
          <w:color w:val="000000"/>
          <w:sz w:val="24"/>
          <w:szCs w:val="24"/>
          <w:lang w:eastAsia="sk-SK"/>
        </w:rPr>
        <w:t xml:space="preserve">stickej štúdie riešeného územia, súčasťou ktorého je aj územie južne od Kohútovej ulice, teda územie riešené Územným plánom zóny (UPN-Z) </w:t>
      </w:r>
      <w:r w:rsidR="00281BEB">
        <w:rPr>
          <w:rFonts w:ascii="Arial Narrow" w:eastAsia="Times New Roman" w:hAnsi="Arial Narrow" w:cs="Arial"/>
          <w:color w:val="000000"/>
          <w:sz w:val="24"/>
          <w:szCs w:val="24"/>
          <w:lang w:eastAsia="sk-SK"/>
        </w:rPr>
        <w:t>Pred</w:t>
      </w:r>
      <w:r w:rsidR="00111E5A">
        <w:rPr>
          <w:rFonts w:ascii="Arial Narrow" w:eastAsia="Times New Roman" w:hAnsi="Arial Narrow" w:cs="Arial"/>
          <w:color w:val="000000"/>
          <w:sz w:val="24"/>
          <w:szCs w:val="24"/>
          <w:lang w:eastAsia="sk-SK"/>
        </w:rPr>
        <w:t xml:space="preserve"> nemocnicou z roku 2006. Tento </w:t>
      </w:r>
      <w:r>
        <w:rPr>
          <w:rFonts w:ascii="Arial Narrow" w:eastAsia="Times New Roman" w:hAnsi="Arial Narrow" w:cs="Arial"/>
          <w:color w:val="000000"/>
          <w:sz w:val="24"/>
          <w:szCs w:val="24"/>
          <w:lang w:eastAsia="sk-SK"/>
        </w:rPr>
        <w:t xml:space="preserve"> územný plán zóny</w:t>
      </w:r>
      <w:r w:rsidR="00821A32">
        <w:rPr>
          <w:rFonts w:ascii="Arial Narrow" w:eastAsia="Times New Roman" w:hAnsi="Arial Narrow" w:cs="Arial"/>
          <w:color w:val="000000"/>
          <w:sz w:val="24"/>
          <w:szCs w:val="24"/>
          <w:lang w:eastAsia="sk-SK"/>
        </w:rPr>
        <w:t xml:space="preserve"> už nevyhovuje </w:t>
      </w:r>
      <w:r w:rsidR="00093064">
        <w:rPr>
          <w:rFonts w:ascii="Arial Narrow" w:eastAsia="Times New Roman" w:hAnsi="Arial Narrow" w:cs="Arial"/>
          <w:color w:val="000000"/>
          <w:sz w:val="24"/>
          <w:szCs w:val="24"/>
          <w:lang w:eastAsia="sk-SK"/>
        </w:rPr>
        <w:t>súčasným</w:t>
      </w:r>
      <w:r w:rsidR="00821A32">
        <w:rPr>
          <w:rFonts w:ascii="Arial Narrow" w:eastAsia="Times New Roman" w:hAnsi="Arial Narrow" w:cs="Arial"/>
          <w:color w:val="000000"/>
          <w:sz w:val="24"/>
          <w:szCs w:val="24"/>
          <w:lang w:eastAsia="sk-SK"/>
        </w:rPr>
        <w:t xml:space="preserve"> podmienkam </w:t>
      </w:r>
      <w:r>
        <w:rPr>
          <w:rFonts w:ascii="Arial Narrow" w:eastAsia="Times New Roman" w:hAnsi="Arial Narrow" w:cs="Arial"/>
          <w:color w:val="000000"/>
          <w:sz w:val="24"/>
          <w:szCs w:val="24"/>
          <w:lang w:eastAsia="sk-SK"/>
        </w:rPr>
        <w:t>a požiadavkám.</w:t>
      </w:r>
      <w:r w:rsidR="00111E5A">
        <w:rPr>
          <w:rFonts w:ascii="Arial Narrow" w:eastAsia="Times New Roman" w:hAnsi="Arial Narrow" w:cs="Arial"/>
          <w:color w:val="000000"/>
          <w:sz w:val="24"/>
          <w:szCs w:val="24"/>
          <w:lang w:eastAsia="sk-SK"/>
        </w:rPr>
        <w:t xml:space="preserve"> Problémy celého riešeného</w:t>
      </w:r>
      <w:r w:rsidR="001A10AD">
        <w:rPr>
          <w:rFonts w:ascii="Arial Narrow" w:eastAsia="Times New Roman" w:hAnsi="Arial Narrow" w:cs="Arial"/>
          <w:color w:val="000000"/>
          <w:sz w:val="24"/>
          <w:szCs w:val="24"/>
          <w:lang w:eastAsia="sk-SK"/>
        </w:rPr>
        <w:t>,</w:t>
      </w:r>
      <w:r w:rsidR="00111E5A">
        <w:rPr>
          <w:rFonts w:ascii="Arial Narrow" w:eastAsia="Times New Roman" w:hAnsi="Arial Narrow" w:cs="Arial"/>
          <w:color w:val="000000"/>
          <w:sz w:val="24"/>
          <w:szCs w:val="24"/>
          <w:lang w:eastAsia="sk-SK"/>
        </w:rPr>
        <w:t xml:space="preserve"> </w:t>
      </w:r>
      <w:r>
        <w:rPr>
          <w:rFonts w:ascii="Arial Narrow" w:eastAsia="Times New Roman" w:hAnsi="Arial Narrow" w:cs="Arial"/>
          <w:color w:val="000000"/>
          <w:sz w:val="24"/>
          <w:szCs w:val="24"/>
          <w:lang w:eastAsia="sk-SK"/>
        </w:rPr>
        <w:t xml:space="preserve"> v súčasnosti neusporiadaného priestoru a požiadaviek na situovanie nových funkcií </w:t>
      </w:r>
      <w:r w:rsidR="00821A32">
        <w:rPr>
          <w:rFonts w:ascii="Arial Narrow" w:eastAsia="Times New Roman" w:hAnsi="Arial Narrow" w:cs="Arial"/>
          <w:color w:val="000000"/>
          <w:sz w:val="24"/>
          <w:szCs w:val="24"/>
          <w:lang w:eastAsia="sk-SK"/>
        </w:rPr>
        <w:t>v tomto zložitom území je potrebné riešiť</w:t>
      </w:r>
      <w:r>
        <w:rPr>
          <w:rFonts w:ascii="Arial Narrow" w:eastAsia="Times New Roman" w:hAnsi="Arial Narrow" w:cs="Arial"/>
          <w:color w:val="000000"/>
          <w:sz w:val="24"/>
          <w:szCs w:val="24"/>
          <w:lang w:eastAsia="sk-SK"/>
        </w:rPr>
        <w:t xml:space="preserve"> súťažou</w:t>
      </w:r>
      <w:r w:rsidR="00821A32">
        <w:rPr>
          <w:rFonts w:ascii="Arial Narrow" w:eastAsia="Times New Roman" w:hAnsi="Arial Narrow" w:cs="Arial"/>
          <w:color w:val="000000"/>
          <w:sz w:val="24"/>
          <w:szCs w:val="24"/>
          <w:lang w:eastAsia="sk-SK"/>
        </w:rPr>
        <w:t xml:space="preserve"> návrhov</w:t>
      </w:r>
      <w:r>
        <w:rPr>
          <w:rFonts w:ascii="Arial Narrow" w:eastAsia="Times New Roman" w:hAnsi="Arial Narrow" w:cs="Arial"/>
          <w:color w:val="000000"/>
          <w:sz w:val="24"/>
          <w:szCs w:val="24"/>
          <w:lang w:eastAsia="sk-SK"/>
        </w:rPr>
        <w:t xml:space="preserve"> na úrovní urbanistickej štúdie a</w:t>
      </w:r>
      <w:r w:rsidR="00821A32">
        <w:rPr>
          <w:rFonts w:ascii="Arial Narrow" w:eastAsia="Times New Roman" w:hAnsi="Arial Narrow" w:cs="Arial"/>
          <w:color w:val="000000"/>
          <w:sz w:val="24"/>
          <w:szCs w:val="24"/>
          <w:lang w:eastAsia="sk-SK"/>
        </w:rPr>
        <w:t> </w:t>
      </w:r>
      <w:r>
        <w:rPr>
          <w:rFonts w:ascii="Arial Narrow" w:eastAsia="Times New Roman" w:hAnsi="Arial Narrow" w:cs="Arial"/>
          <w:color w:val="000000"/>
          <w:sz w:val="24"/>
          <w:szCs w:val="24"/>
          <w:lang w:eastAsia="sk-SK"/>
        </w:rPr>
        <w:t>následne</w:t>
      </w:r>
      <w:r w:rsidR="00821A32">
        <w:rPr>
          <w:rFonts w:ascii="Arial Narrow" w:eastAsia="Times New Roman" w:hAnsi="Arial Narrow" w:cs="Arial"/>
          <w:color w:val="000000"/>
          <w:sz w:val="24"/>
          <w:szCs w:val="24"/>
          <w:lang w:eastAsia="sk-SK"/>
        </w:rPr>
        <w:t xml:space="preserve"> pripraviť a obstarať návrhy na prestavbu a</w:t>
      </w:r>
      <w:r w:rsidR="00FF61A9">
        <w:rPr>
          <w:rFonts w:ascii="Arial Narrow" w:eastAsia="Times New Roman" w:hAnsi="Arial Narrow" w:cs="Arial"/>
          <w:color w:val="000000"/>
          <w:sz w:val="24"/>
          <w:szCs w:val="24"/>
          <w:lang w:eastAsia="sk-SK"/>
        </w:rPr>
        <w:t> </w:t>
      </w:r>
      <w:r w:rsidR="00821A32">
        <w:rPr>
          <w:rFonts w:ascii="Arial Narrow" w:eastAsia="Times New Roman" w:hAnsi="Arial Narrow" w:cs="Arial"/>
          <w:color w:val="000000"/>
          <w:sz w:val="24"/>
          <w:szCs w:val="24"/>
          <w:lang w:eastAsia="sk-SK"/>
        </w:rPr>
        <w:t>výstavbu</w:t>
      </w:r>
      <w:r w:rsidR="00FF61A9">
        <w:rPr>
          <w:rFonts w:ascii="Arial Narrow" w:eastAsia="Times New Roman" w:hAnsi="Arial Narrow" w:cs="Arial"/>
          <w:color w:val="000000"/>
          <w:sz w:val="24"/>
          <w:szCs w:val="24"/>
          <w:lang w:eastAsia="sk-SK"/>
        </w:rPr>
        <w:t xml:space="preserve"> Námestia SNP</w:t>
      </w:r>
      <w:r w:rsidR="00821A32">
        <w:rPr>
          <w:rFonts w:ascii="Arial Narrow" w:eastAsia="Times New Roman" w:hAnsi="Arial Narrow" w:cs="Arial"/>
          <w:color w:val="000000"/>
          <w:sz w:val="24"/>
          <w:szCs w:val="24"/>
          <w:lang w:eastAsia="sk-SK"/>
        </w:rPr>
        <w:t xml:space="preserve">. </w:t>
      </w:r>
      <w:r w:rsidR="001A10AD" w:rsidRPr="00F33A50">
        <w:rPr>
          <w:rFonts w:ascii="Arial Narrow" w:hAnsi="Arial Narrow"/>
          <w:sz w:val="24"/>
          <w:szCs w:val="24"/>
        </w:rPr>
        <w:t>Spracovateľ</w:t>
      </w:r>
      <w:r w:rsidRPr="00F33A50">
        <w:rPr>
          <w:rFonts w:ascii="Arial Narrow" w:hAnsi="Arial Narrow"/>
          <w:sz w:val="24"/>
          <w:szCs w:val="24"/>
        </w:rPr>
        <w:t xml:space="preserve"> urbanistickej štúdie riešeného územia</w:t>
      </w:r>
      <w:r w:rsidR="001A10AD" w:rsidRPr="00F33A50">
        <w:rPr>
          <w:rFonts w:ascii="Arial Narrow" w:hAnsi="Arial Narrow"/>
          <w:sz w:val="24"/>
          <w:szCs w:val="24"/>
        </w:rPr>
        <w:t xml:space="preserve"> po prerokovaní a schválení zadania na obstaranie ÚPN-Z, ktoré</w:t>
      </w:r>
      <w:r w:rsidRPr="00F33A50">
        <w:rPr>
          <w:rFonts w:ascii="Arial Narrow" w:hAnsi="Arial Narrow"/>
          <w:sz w:val="24"/>
          <w:szCs w:val="24"/>
        </w:rPr>
        <w:t xml:space="preserve"> bude podk</w:t>
      </w:r>
      <w:r w:rsidR="00C32F26" w:rsidRPr="00F33A50">
        <w:rPr>
          <w:rFonts w:ascii="Arial Narrow" w:hAnsi="Arial Narrow"/>
          <w:sz w:val="24"/>
          <w:szCs w:val="24"/>
        </w:rPr>
        <w:t>ladom pre nový územný plán zóny</w:t>
      </w:r>
      <w:r w:rsidR="001A10AD" w:rsidRPr="00F33A50">
        <w:rPr>
          <w:rFonts w:ascii="Arial Narrow" w:hAnsi="Arial Narrow"/>
          <w:sz w:val="24"/>
          <w:szCs w:val="24"/>
        </w:rPr>
        <w:t>, bude jeho spracovateľom.</w:t>
      </w:r>
      <w:r w:rsidR="00C32F26">
        <w:rPr>
          <w:rFonts w:ascii="Arial Narrow" w:hAnsi="Arial Narrow"/>
          <w:sz w:val="24"/>
          <w:szCs w:val="24"/>
        </w:rPr>
        <w:t xml:space="preserve"> </w:t>
      </w:r>
    </w:p>
    <w:p w:rsidR="00C15B5A" w:rsidRPr="00E902DE" w:rsidRDefault="00C15B5A" w:rsidP="00AB0D8C">
      <w:pPr>
        <w:tabs>
          <w:tab w:val="left" w:pos="0"/>
          <w:tab w:val="left" w:pos="142"/>
          <w:tab w:val="left" w:pos="426"/>
          <w:tab w:val="left" w:pos="1980"/>
        </w:tabs>
        <w:spacing w:after="0" w:line="240" w:lineRule="auto"/>
        <w:jc w:val="both"/>
        <w:rPr>
          <w:rFonts w:ascii="Arial Narrow" w:eastAsia="Times New Roman" w:hAnsi="Arial Narrow" w:cs="Arial"/>
          <w:strike/>
          <w:color w:val="000000"/>
          <w:sz w:val="16"/>
          <w:szCs w:val="16"/>
          <w:lang w:eastAsia="sk-SK"/>
        </w:rPr>
      </w:pPr>
    </w:p>
    <w:p w:rsidR="00C90678" w:rsidRDefault="00E77F76" w:rsidP="00C90678">
      <w:pPr>
        <w:tabs>
          <w:tab w:val="left" w:pos="0"/>
          <w:tab w:val="left" w:pos="142"/>
          <w:tab w:val="left" w:pos="567"/>
          <w:tab w:val="left" w:pos="1980"/>
        </w:tabs>
        <w:spacing w:after="0" w:line="240" w:lineRule="auto"/>
        <w:jc w:val="center"/>
        <w:rPr>
          <w:rFonts w:ascii="Arial Narrow" w:eastAsia="Times New Roman" w:hAnsi="Arial Narrow" w:cs="Arial"/>
          <w:color w:val="000000"/>
          <w:sz w:val="20"/>
          <w:szCs w:val="20"/>
          <w:lang w:eastAsia="sk-SK"/>
        </w:rPr>
      </w:pPr>
      <w:r>
        <w:rPr>
          <w:rFonts w:ascii="Arial Narrow" w:eastAsia="Times New Roman" w:hAnsi="Arial Narrow" w:cs="Arial"/>
          <w:noProof/>
          <w:color w:val="000000"/>
          <w:sz w:val="24"/>
          <w:szCs w:val="24"/>
          <w:lang w:eastAsia="sk-SK"/>
        </w:rPr>
        <w:drawing>
          <wp:inline distT="0" distB="0" distL="0" distR="0">
            <wp:extent cx="5756275" cy="349123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6275" cy="3491230"/>
                    </a:xfrm>
                    <a:prstGeom prst="rect">
                      <a:avLst/>
                    </a:prstGeom>
                    <a:noFill/>
                    <a:ln>
                      <a:noFill/>
                    </a:ln>
                  </pic:spPr>
                </pic:pic>
              </a:graphicData>
            </a:graphic>
          </wp:inline>
        </w:drawing>
      </w:r>
    </w:p>
    <w:p w:rsidR="001328CC" w:rsidRPr="00B46E3B" w:rsidRDefault="001F1873" w:rsidP="009A1075">
      <w:pPr>
        <w:tabs>
          <w:tab w:val="left" w:pos="0"/>
          <w:tab w:val="left" w:pos="142"/>
          <w:tab w:val="left" w:pos="426"/>
          <w:tab w:val="left" w:pos="1980"/>
        </w:tabs>
        <w:spacing w:after="0" w:line="240" w:lineRule="auto"/>
        <w:jc w:val="center"/>
        <w:rPr>
          <w:rFonts w:ascii="Arial Narrow" w:hAnsi="Arial Narrow"/>
          <w:sz w:val="20"/>
          <w:szCs w:val="20"/>
        </w:rPr>
      </w:pPr>
      <w:r w:rsidRPr="00B46E3B">
        <w:rPr>
          <w:rFonts w:ascii="Arial Narrow" w:hAnsi="Arial Narrow"/>
          <w:sz w:val="20"/>
          <w:szCs w:val="20"/>
        </w:rPr>
        <w:t>Ortofoto mapa riešeného územia</w:t>
      </w:r>
    </w:p>
    <w:p w:rsidR="00FF7165" w:rsidRPr="00E902DE" w:rsidRDefault="00FF7165" w:rsidP="00BF5E8F">
      <w:pPr>
        <w:tabs>
          <w:tab w:val="left" w:pos="0"/>
          <w:tab w:val="left" w:pos="142"/>
          <w:tab w:val="left" w:pos="426"/>
          <w:tab w:val="left" w:pos="1980"/>
        </w:tabs>
        <w:spacing w:after="0" w:line="240" w:lineRule="auto"/>
        <w:jc w:val="both"/>
        <w:rPr>
          <w:rFonts w:ascii="Arial Narrow" w:hAnsi="Arial Narrow"/>
          <w:sz w:val="16"/>
          <w:szCs w:val="16"/>
        </w:rPr>
      </w:pPr>
    </w:p>
    <w:p w:rsidR="001328CC" w:rsidRPr="00450D67" w:rsidRDefault="006801FC" w:rsidP="00BF5E8F">
      <w:pPr>
        <w:tabs>
          <w:tab w:val="left" w:pos="0"/>
          <w:tab w:val="left" w:pos="142"/>
          <w:tab w:val="left" w:pos="426"/>
          <w:tab w:val="left" w:pos="1980"/>
        </w:tabs>
        <w:spacing w:line="240" w:lineRule="auto"/>
        <w:jc w:val="both"/>
        <w:rPr>
          <w:rFonts w:ascii="Arial Narrow" w:hAnsi="Arial Narrow"/>
          <w:sz w:val="24"/>
          <w:szCs w:val="24"/>
        </w:rPr>
      </w:pPr>
      <w:r>
        <w:rPr>
          <w:rFonts w:ascii="Arial Narrow" w:hAnsi="Arial Narrow"/>
          <w:sz w:val="24"/>
          <w:szCs w:val="24"/>
        </w:rPr>
        <w:t>Problémom tohto južného ukončenia historického centra a pešej zóny je vyriešenie pešieho prepojenia Námestia SNP so zónou Pred nemocnicou cez U</w:t>
      </w:r>
      <w:r w:rsidR="00FF7115">
        <w:rPr>
          <w:rFonts w:ascii="Arial Narrow" w:hAnsi="Arial Narrow"/>
          <w:sz w:val="24"/>
          <w:szCs w:val="24"/>
        </w:rPr>
        <w:t>l. Kohútovu. V súčasnosti je peš</w:t>
      </w:r>
      <w:r>
        <w:rPr>
          <w:rFonts w:ascii="Arial Narrow" w:hAnsi="Arial Narrow"/>
          <w:sz w:val="24"/>
          <w:szCs w:val="24"/>
        </w:rPr>
        <w:t xml:space="preserve">ie prepojenie vyriešené podchodom pod </w:t>
      </w:r>
      <w:r w:rsidR="00FF61A9">
        <w:rPr>
          <w:rFonts w:ascii="Arial Narrow" w:hAnsi="Arial Narrow"/>
          <w:sz w:val="24"/>
          <w:szCs w:val="24"/>
        </w:rPr>
        <w:t xml:space="preserve">Kohútovou </w:t>
      </w:r>
      <w:r>
        <w:rPr>
          <w:rFonts w:ascii="Arial Narrow" w:hAnsi="Arial Narrow"/>
          <w:sz w:val="24"/>
          <w:szCs w:val="24"/>
        </w:rPr>
        <w:t>ulicou</w:t>
      </w:r>
      <w:r w:rsidR="00FF61A9">
        <w:rPr>
          <w:rFonts w:ascii="Arial Narrow" w:hAnsi="Arial Narrow"/>
          <w:sz w:val="24"/>
          <w:szCs w:val="24"/>
        </w:rPr>
        <w:t xml:space="preserve"> (nachádza sa medzi kostolom Sv. Martina a </w:t>
      </w:r>
      <w:r w:rsidR="00FF61A9" w:rsidRPr="00FF61A9">
        <w:rPr>
          <w:rFonts w:ascii="Arial Narrow" w:hAnsi="Arial Narrow"/>
          <w:sz w:val="24"/>
          <w:szCs w:val="24"/>
        </w:rPr>
        <w:t>OC Galéria)</w:t>
      </w:r>
      <w:r w:rsidRPr="00FF61A9">
        <w:rPr>
          <w:rFonts w:ascii="Arial Narrow" w:hAnsi="Arial Narrow"/>
          <w:b/>
          <w:sz w:val="24"/>
          <w:szCs w:val="24"/>
        </w:rPr>
        <w:t xml:space="preserve"> </w:t>
      </w:r>
      <w:r w:rsidRPr="00CD5C25">
        <w:rPr>
          <w:rFonts w:ascii="Arial Narrow" w:hAnsi="Arial Narrow"/>
          <w:sz w:val="24"/>
          <w:szCs w:val="24"/>
        </w:rPr>
        <w:t xml:space="preserve">a  </w:t>
      </w:r>
      <w:r w:rsidR="00AD214D" w:rsidRPr="00CD5C25">
        <w:rPr>
          <w:rFonts w:ascii="Arial Narrow" w:hAnsi="Arial Narrow"/>
          <w:sz w:val="24"/>
          <w:szCs w:val="24"/>
        </w:rPr>
        <w:t xml:space="preserve">svetelne riadeným úrovňovým </w:t>
      </w:r>
      <w:r w:rsidRPr="00CD5C25">
        <w:rPr>
          <w:rFonts w:ascii="Arial Narrow" w:hAnsi="Arial Narrow"/>
          <w:sz w:val="24"/>
          <w:szCs w:val="24"/>
        </w:rPr>
        <w:t>pr</w:t>
      </w:r>
      <w:r w:rsidR="00AD214D" w:rsidRPr="00CD5C25">
        <w:rPr>
          <w:rFonts w:ascii="Arial Narrow" w:hAnsi="Arial Narrow"/>
          <w:sz w:val="24"/>
          <w:szCs w:val="24"/>
        </w:rPr>
        <w:t>i</w:t>
      </w:r>
      <w:r w:rsidRPr="00CD5C25">
        <w:rPr>
          <w:rFonts w:ascii="Arial Narrow" w:hAnsi="Arial Narrow"/>
          <w:sz w:val="24"/>
          <w:szCs w:val="24"/>
        </w:rPr>
        <w:t>echodom</w:t>
      </w:r>
      <w:r w:rsidR="00AD214D" w:rsidRPr="00CD5C25">
        <w:rPr>
          <w:rFonts w:ascii="Arial Narrow" w:hAnsi="Arial Narrow"/>
          <w:sz w:val="24"/>
          <w:szCs w:val="24"/>
        </w:rPr>
        <w:t xml:space="preserve"> situovaným na odklonenej</w:t>
      </w:r>
      <w:r w:rsidRPr="00CD5C25">
        <w:rPr>
          <w:rFonts w:ascii="Arial Narrow" w:hAnsi="Arial Narrow"/>
          <w:sz w:val="24"/>
          <w:szCs w:val="24"/>
        </w:rPr>
        <w:t xml:space="preserve"> </w:t>
      </w:r>
      <w:r w:rsidR="00AD214D" w:rsidRPr="00CD5C25">
        <w:rPr>
          <w:rFonts w:ascii="Arial Narrow" w:hAnsi="Arial Narrow"/>
          <w:sz w:val="24"/>
          <w:szCs w:val="24"/>
        </w:rPr>
        <w:t xml:space="preserve">trase </w:t>
      </w:r>
      <w:r w:rsidRPr="00CD5C25">
        <w:rPr>
          <w:rFonts w:ascii="Arial Narrow" w:hAnsi="Arial Narrow"/>
          <w:sz w:val="24"/>
          <w:szCs w:val="24"/>
        </w:rPr>
        <w:t>z</w:t>
      </w:r>
      <w:r w:rsidR="00AD214D" w:rsidRPr="00CD5C25">
        <w:rPr>
          <w:rFonts w:ascii="Arial Narrow" w:hAnsi="Arial Narrow"/>
          <w:sz w:val="24"/>
          <w:szCs w:val="24"/>
        </w:rPr>
        <w:t> </w:t>
      </w:r>
      <w:r w:rsidRPr="00CD5C25">
        <w:rPr>
          <w:rFonts w:ascii="Arial Narrow" w:hAnsi="Arial Narrow"/>
          <w:sz w:val="24"/>
          <w:szCs w:val="24"/>
        </w:rPr>
        <w:t>námestia</w:t>
      </w:r>
      <w:r w:rsidR="00AD214D" w:rsidRPr="00CD5C25">
        <w:rPr>
          <w:rFonts w:ascii="Arial Narrow" w:hAnsi="Arial Narrow"/>
          <w:sz w:val="24"/>
          <w:szCs w:val="24"/>
        </w:rPr>
        <w:t xml:space="preserve"> na uličk</w:t>
      </w:r>
      <w:r w:rsidRPr="00CD5C25">
        <w:rPr>
          <w:rFonts w:ascii="Arial Narrow" w:hAnsi="Arial Narrow"/>
          <w:sz w:val="24"/>
          <w:szCs w:val="24"/>
        </w:rPr>
        <w:t>u</w:t>
      </w:r>
      <w:r>
        <w:rPr>
          <w:rFonts w:ascii="Arial Narrow" w:hAnsi="Arial Narrow"/>
          <w:sz w:val="24"/>
          <w:szCs w:val="24"/>
        </w:rPr>
        <w:t xml:space="preserve"> medzi kostolom s farou a budovou </w:t>
      </w:r>
      <w:proofErr w:type="spellStart"/>
      <w:r w:rsidR="00151F90">
        <w:rPr>
          <w:rFonts w:ascii="Arial Narrow" w:hAnsi="Arial Narrow"/>
          <w:sz w:val="24"/>
          <w:szCs w:val="24"/>
        </w:rPr>
        <w:t>Alianz-u</w:t>
      </w:r>
      <w:proofErr w:type="spellEnd"/>
      <w:r w:rsidR="00151F90">
        <w:rPr>
          <w:rFonts w:ascii="Arial Narrow" w:hAnsi="Arial Narrow"/>
          <w:sz w:val="24"/>
          <w:szCs w:val="24"/>
        </w:rPr>
        <w:t xml:space="preserve">. </w:t>
      </w:r>
      <w:r w:rsidR="00AD214D">
        <w:rPr>
          <w:rFonts w:ascii="Arial Narrow" w:hAnsi="Arial Narrow"/>
          <w:sz w:val="24"/>
          <w:szCs w:val="24"/>
        </w:rPr>
        <w:t>Jedným z doteraz vypracovaných riešení (v súvislosti s OC Galéria) bol</w:t>
      </w:r>
      <w:r w:rsidR="00151F90">
        <w:rPr>
          <w:rFonts w:ascii="Arial Narrow" w:hAnsi="Arial Narrow"/>
          <w:sz w:val="24"/>
          <w:szCs w:val="24"/>
        </w:rPr>
        <w:t xml:space="preserve"> návrh na zrušenie podchodu a jeho následné využitie prestavbou na</w:t>
      </w:r>
      <w:r w:rsidR="00AD214D">
        <w:rPr>
          <w:rFonts w:ascii="Arial Narrow" w:hAnsi="Arial Narrow"/>
          <w:sz w:val="24"/>
          <w:szCs w:val="24"/>
        </w:rPr>
        <w:t xml:space="preserve"> </w:t>
      </w:r>
      <w:r w:rsidR="00151F90">
        <w:rPr>
          <w:rFonts w:ascii="Arial Narrow" w:hAnsi="Arial Narrow"/>
          <w:sz w:val="24"/>
          <w:szCs w:val="24"/>
        </w:rPr>
        <w:t xml:space="preserve"> kultúrno-spoločenské zariadenie</w:t>
      </w:r>
      <w:r w:rsidR="00AD214D">
        <w:rPr>
          <w:rFonts w:ascii="Arial Narrow" w:hAnsi="Arial Narrow"/>
          <w:sz w:val="24"/>
          <w:szCs w:val="24"/>
        </w:rPr>
        <w:t xml:space="preserve"> a na iné </w:t>
      </w:r>
      <w:r w:rsidR="008A7E63">
        <w:rPr>
          <w:rFonts w:ascii="Arial Narrow" w:hAnsi="Arial Narrow"/>
          <w:sz w:val="24"/>
          <w:szCs w:val="24"/>
        </w:rPr>
        <w:t xml:space="preserve">doplnkové </w:t>
      </w:r>
      <w:r w:rsidR="00AD214D">
        <w:rPr>
          <w:rFonts w:ascii="Arial Narrow" w:hAnsi="Arial Narrow"/>
          <w:sz w:val="24"/>
          <w:szCs w:val="24"/>
        </w:rPr>
        <w:t>funkcie</w:t>
      </w:r>
      <w:r w:rsidR="008A7E63">
        <w:rPr>
          <w:rFonts w:ascii="Arial Narrow" w:hAnsi="Arial Narrow"/>
          <w:sz w:val="24"/>
          <w:szCs w:val="24"/>
        </w:rPr>
        <w:t>. Navrhovalo sa jeho nahradenie úrovňovým priechodom situovaným v priestore medzi OC Galéria a kostolom</w:t>
      </w:r>
      <w:r w:rsidR="005C21CA">
        <w:rPr>
          <w:rFonts w:ascii="Arial Narrow" w:hAnsi="Arial Narrow"/>
          <w:sz w:val="24"/>
          <w:szCs w:val="24"/>
        </w:rPr>
        <w:t xml:space="preserve">. </w:t>
      </w:r>
      <w:r w:rsidR="008A7E63">
        <w:rPr>
          <w:rFonts w:ascii="Arial Narrow" w:hAnsi="Arial Narrow"/>
          <w:sz w:val="24"/>
          <w:szCs w:val="24"/>
        </w:rPr>
        <w:t>Návrh na z</w:t>
      </w:r>
      <w:r w:rsidR="005C21CA">
        <w:rPr>
          <w:rFonts w:ascii="Arial Narrow" w:hAnsi="Arial Narrow"/>
          <w:sz w:val="24"/>
          <w:szCs w:val="24"/>
        </w:rPr>
        <w:t>rušenie podchodu sa stret</w:t>
      </w:r>
      <w:r w:rsidR="008A7E63">
        <w:rPr>
          <w:rFonts w:ascii="Arial Narrow" w:hAnsi="Arial Narrow"/>
          <w:sz w:val="24"/>
          <w:szCs w:val="24"/>
        </w:rPr>
        <w:t>ol</w:t>
      </w:r>
      <w:r w:rsidR="005C21CA">
        <w:rPr>
          <w:rFonts w:ascii="Arial Narrow" w:hAnsi="Arial Narrow"/>
          <w:sz w:val="24"/>
          <w:szCs w:val="24"/>
        </w:rPr>
        <w:t xml:space="preserve"> s určitou kritikou. </w:t>
      </w:r>
      <w:r w:rsidR="00151F90">
        <w:rPr>
          <w:rFonts w:ascii="Arial Narrow" w:hAnsi="Arial Narrow"/>
          <w:sz w:val="24"/>
          <w:szCs w:val="24"/>
        </w:rPr>
        <w:t>Táto pešia trasa pritom spája</w:t>
      </w:r>
      <w:r w:rsidR="00EA39E9">
        <w:rPr>
          <w:rFonts w:ascii="Arial Narrow" w:hAnsi="Arial Narrow"/>
          <w:sz w:val="24"/>
          <w:szCs w:val="24"/>
        </w:rPr>
        <w:t xml:space="preserve"> centrum Martina </w:t>
      </w:r>
      <w:r w:rsidR="008A7E63">
        <w:rPr>
          <w:rFonts w:ascii="Arial Narrow" w:hAnsi="Arial Narrow"/>
          <w:sz w:val="24"/>
          <w:szCs w:val="24"/>
        </w:rPr>
        <w:t>s časťou mesta</w:t>
      </w:r>
      <w:r w:rsidR="000532FE">
        <w:rPr>
          <w:rFonts w:ascii="Arial Narrow" w:hAnsi="Arial Narrow"/>
          <w:sz w:val="24"/>
          <w:szCs w:val="24"/>
        </w:rPr>
        <w:t xml:space="preserve"> južne od Kohútovej ulice,</w:t>
      </w:r>
      <w:r w:rsidR="008A7E63">
        <w:rPr>
          <w:rFonts w:ascii="Arial Narrow" w:hAnsi="Arial Narrow"/>
          <w:sz w:val="24"/>
          <w:szCs w:val="24"/>
        </w:rPr>
        <w:t xml:space="preserve"> </w:t>
      </w:r>
      <w:r w:rsidR="00EA39E9">
        <w:rPr>
          <w:rFonts w:ascii="Arial Narrow" w:hAnsi="Arial Narrow"/>
          <w:sz w:val="24"/>
          <w:szCs w:val="24"/>
        </w:rPr>
        <w:t>s Univerzitnou</w:t>
      </w:r>
      <w:r w:rsidR="000532FE">
        <w:rPr>
          <w:rFonts w:ascii="Arial Narrow" w:hAnsi="Arial Narrow"/>
          <w:sz w:val="24"/>
          <w:szCs w:val="24"/>
        </w:rPr>
        <w:t xml:space="preserve"> nemocnicou a súčasnou tržnicou</w:t>
      </w:r>
      <w:r w:rsidR="00450D67">
        <w:rPr>
          <w:rFonts w:ascii="Arial Narrow" w:hAnsi="Arial Narrow"/>
          <w:sz w:val="24"/>
          <w:szCs w:val="24"/>
        </w:rPr>
        <w:t xml:space="preserve">. Vyhlasovateľ preto </w:t>
      </w:r>
      <w:r w:rsidR="000532FE">
        <w:rPr>
          <w:rFonts w:ascii="Arial Narrow" w:hAnsi="Arial Narrow"/>
          <w:sz w:val="24"/>
          <w:szCs w:val="24"/>
        </w:rPr>
        <w:t xml:space="preserve">od súťažiacich </w:t>
      </w:r>
      <w:r w:rsidR="00450D67">
        <w:rPr>
          <w:rFonts w:ascii="Arial Narrow" w:hAnsi="Arial Narrow"/>
          <w:sz w:val="24"/>
          <w:szCs w:val="24"/>
        </w:rPr>
        <w:t xml:space="preserve">očakáva návrh vhodného riešenia zodpovedajúceho </w:t>
      </w:r>
      <w:r w:rsidR="00FF61A9">
        <w:rPr>
          <w:rFonts w:ascii="Arial Narrow" w:hAnsi="Arial Narrow"/>
          <w:sz w:val="24"/>
          <w:szCs w:val="24"/>
        </w:rPr>
        <w:t xml:space="preserve">jeho </w:t>
      </w:r>
      <w:r w:rsidR="00450D67">
        <w:rPr>
          <w:rFonts w:ascii="Arial Narrow" w:hAnsi="Arial Narrow"/>
          <w:sz w:val="24"/>
          <w:szCs w:val="24"/>
        </w:rPr>
        <w:t>významu a situovaniu v centre mest</w:t>
      </w:r>
      <w:r w:rsidR="000532FE">
        <w:rPr>
          <w:rFonts w:ascii="Arial Narrow" w:hAnsi="Arial Narrow"/>
          <w:sz w:val="24"/>
          <w:szCs w:val="24"/>
        </w:rPr>
        <w:t>a. Navrhované riešenie musí rešpektovať záväzné časti ÚPN-SÚ Martin v znení nasledujúcich zmien a doplnkov (ZaD č.1 – ZaD č.7).</w:t>
      </w:r>
      <w:r w:rsidR="00450D67">
        <w:rPr>
          <w:rFonts w:ascii="Arial Narrow" w:hAnsi="Arial Narrow"/>
          <w:sz w:val="24"/>
          <w:szCs w:val="24"/>
        </w:rPr>
        <w:t xml:space="preserve"> </w:t>
      </w:r>
    </w:p>
    <w:p w:rsidR="001328CC" w:rsidRDefault="001328CC" w:rsidP="00631547">
      <w:pPr>
        <w:tabs>
          <w:tab w:val="left" w:pos="567"/>
        </w:tabs>
        <w:spacing w:line="240" w:lineRule="auto"/>
        <w:jc w:val="both"/>
        <w:rPr>
          <w:rFonts w:ascii="Arial Narrow" w:eastAsia="SimSun" w:hAnsi="Arial Narrow" w:cs="Calibri"/>
          <w:noProof/>
          <w:sz w:val="24"/>
          <w:szCs w:val="24"/>
          <w:lang w:eastAsia="sk-SK"/>
        </w:rPr>
      </w:pPr>
      <w:r w:rsidRPr="00BF5E8F">
        <w:rPr>
          <w:rFonts w:ascii="Arial Narrow" w:eastAsia="SimSun" w:hAnsi="Arial Narrow" w:cs="Calibri"/>
          <w:b/>
          <w:sz w:val="24"/>
          <w:szCs w:val="24"/>
          <w:lang w:eastAsia="zh-CN"/>
        </w:rPr>
        <w:t>3.2</w:t>
      </w:r>
      <w:r w:rsidRPr="00BF5E8F">
        <w:rPr>
          <w:rFonts w:ascii="Arial Narrow" w:eastAsia="SimSun" w:hAnsi="Arial Narrow" w:cs="Calibri"/>
          <w:sz w:val="24"/>
          <w:szCs w:val="24"/>
          <w:lang w:eastAsia="zh-CN"/>
        </w:rPr>
        <w:t xml:space="preserve">    Riešené územie </w:t>
      </w:r>
      <w:r w:rsidR="00FE69D5" w:rsidRPr="00BF5E8F">
        <w:rPr>
          <w:rFonts w:ascii="Arial Narrow" w:eastAsia="SimSun" w:hAnsi="Arial Narrow" w:cs="Calibri"/>
          <w:sz w:val="24"/>
          <w:szCs w:val="24"/>
          <w:lang w:eastAsia="zh-CN"/>
        </w:rPr>
        <w:t xml:space="preserve"> </w:t>
      </w:r>
      <w:r w:rsidR="00450D67">
        <w:rPr>
          <w:rFonts w:ascii="Arial Narrow" w:eastAsia="SimSun" w:hAnsi="Arial Narrow" w:cs="Calibri"/>
          <w:sz w:val="24"/>
          <w:szCs w:val="24"/>
          <w:lang w:eastAsia="zh-CN"/>
        </w:rPr>
        <w:t xml:space="preserve">Námestia SNP a zóny Pred nemocnicou </w:t>
      </w:r>
      <w:r w:rsidRPr="00BF5E8F">
        <w:rPr>
          <w:rFonts w:ascii="Arial Narrow" w:eastAsia="SimSun" w:hAnsi="Arial Narrow" w:cs="Calibri"/>
          <w:noProof/>
          <w:sz w:val="24"/>
          <w:szCs w:val="24"/>
          <w:lang w:eastAsia="sk-SK"/>
        </w:rPr>
        <w:t xml:space="preserve">má výmeru cca </w:t>
      </w:r>
      <w:r w:rsidR="00F201AA">
        <w:rPr>
          <w:rFonts w:ascii="Arial Narrow" w:eastAsia="SimSun" w:hAnsi="Arial Narrow" w:cs="Calibri"/>
          <w:noProof/>
          <w:sz w:val="24"/>
          <w:szCs w:val="24"/>
          <w:lang w:eastAsia="sk-SK"/>
        </w:rPr>
        <w:t>10,50 hektára, z toho samotné námestie SNP má p</w:t>
      </w:r>
      <w:r w:rsidR="00B9436A">
        <w:rPr>
          <w:rFonts w:ascii="Arial Narrow" w:eastAsia="SimSun" w:hAnsi="Arial Narrow" w:cs="Calibri"/>
          <w:noProof/>
          <w:sz w:val="24"/>
          <w:szCs w:val="24"/>
          <w:lang w:eastAsia="sk-SK"/>
        </w:rPr>
        <w:t>lochu 1,70 ha.</w:t>
      </w:r>
      <w:r w:rsidR="00000489" w:rsidRPr="00BF5E8F">
        <w:rPr>
          <w:rFonts w:ascii="Arial Narrow" w:eastAsia="SimSun" w:hAnsi="Arial Narrow" w:cs="Calibri"/>
          <w:noProof/>
          <w:sz w:val="24"/>
          <w:szCs w:val="24"/>
          <w:lang w:eastAsia="sk-SK"/>
        </w:rPr>
        <w:t xml:space="preserve"> N</w:t>
      </w:r>
      <w:r w:rsidRPr="00BF5E8F">
        <w:rPr>
          <w:rFonts w:ascii="Arial Narrow" w:eastAsia="SimSun" w:hAnsi="Arial Narrow" w:cs="Calibri"/>
          <w:noProof/>
          <w:sz w:val="24"/>
          <w:szCs w:val="24"/>
          <w:lang w:eastAsia="sk-SK"/>
        </w:rPr>
        <w:t>achádza</w:t>
      </w:r>
      <w:r w:rsidR="00B9436A">
        <w:rPr>
          <w:rFonts w:ascii="Arial Narrow" w:eastAsia="SimSun" w:hAnsi="Arial Narrow" w:cs="Calibri"/>
          <w:noProof/>
          <w:sz w:val="24"/>
          <w:szCs w:val="24"/>
          <w:lang w:eastAsia="sk-SK"/>
        </w:rPr>
        <w:t xml:space="preserve"> sa</w:t>
      </w:r>
      <w:r w:rsidRPr="00BF5E8F">
        <w:rPr>
          <w:rFonts w:ascii="Arial Narrow" w:eastAsia="SimSun" w:hAnsi="Arial Narrow" w:cs="Calibri"/>
          <w:noProof/>
          <w:sz w:val="24"/>
          <w:szCs w:val="24"/>
          <w:lang w:eastAsia="sk-SK"/>
        </w:rPr>
        <w:t xml:space="preserve"> v</w:t>
      </w:r>
      <w:r w:rsidR="00000489" w:rsidRPr="00BF5E8F">
        <w:rPr>
          <w:rFonts w:ascii="Arial Narrow" w:eastAsia="SimSun" w:hAnsi="Arial Narrow" w:cs="Calibri"/>
          <w:noProof/>
          <w:sz w:val="24"/>
          <w:szCs w:val="24"/>
          <w:lang w:eastAsia="sk-SK"/>
        </w:rPr>
        <w:t> k</w:t>
      </w:r>
      <w:r w:rsidR="00B9436A">
        <w:rPr>
          <w:rFonts w:ascii="Arial Narrow" w:eastAsia="SimSun" w:hAnsi="Arial Narrow" w:cs="Calibri"/>
          <w:noProof/>
          <w:sz w:val="24"/>
          <w:szCs w:val="24"/>
          <w:lang w:eastAsia="sk-SK"/>
        </w:rPr>
        <w:t>atastrálnom území (k.ú.) Martin.</w:t>
      </w:r>
      <w:r w:rsidR="00000489" w:rsidRPr="00BF5E8F">
        <w:rPr>
          <w:rFonts w:ascii="Arial Narrow" w:eastAsia="SimSun" w:hAnsi="Arial Narrow" w:cs="Calibri"/>
          <w:noProof/>
          <w:sz w:val="24"/>
          <w:szCs w:val="24"/>
          <w:lang w:eastAsia="sk-SK"/>
        </w:rPr>
        <w:t xml:space="preserve"> </w:t>
      </w:r>
    </w:p>
    <w:p w:rsidR="001328CC" w:rsidRPr="00BF5E8F" w:rsidRDefault="001328CC" w:rsidP="00BF5E8F">
      <w:pPr>
        <w:tabs>
          <w:tab w:val="left" w:pos="540"/>
        </w:tabs>
        <w:spacing w:after="0" w:line="240" w:lineRule="auto"/>
        <w:jc w:val="both"/>
        <w:rPr>
          <w:rFonts w:ascii="Arial Narrow" w:eastAsia="SimSun" w:hAnsi="Arial Narrow" w:cs="Calibri"/>
          <w:noProof/>
          <w:sz w:val="24"/>
          <w:szCs w:val="24"/>
          <w:lang w:eastAsia="sk-SK"/>
        </w:rPr>
      </w:pPr>
      <w:r w:rsidRPr="00BF5E8F">
        <w:rPr>
          <w:rFonts w:ascii="Arial Narrow" w:eastAsia="SimSun" w:hAnsi="Arial Narrow" w:cs="Calibri"/>
          <w:noProof/>
          <w:sz w:val="24"/>
          <w:szCs w:val="24"/>
          <w:lang w:eastAsia="sk-SK"/>
        </w:rPr>
        <w:t>Vymedzenie riešeného územia:</w:t>
      </w:r>
    </w:p>
    <w:p w:rsidR="001D17A0" w:rsidRDefault="001328CC" w:rsidP="00A943E4">
      <w:pPr>
        <w:pStyle w:val="Odsekzoznamu"/>
        <w:numPr>
          <w:ilvl w:val="0"/>
          <w:numId w:val="10"/>
        </w:numPr>
        <w:spacing w:line="240" w:lineRule="auto"/>
        <w:ind w:left="709" w:hanging="142"/>
        <w:jc w:val="both"/>
        <w:rPr>
          <w:rFonts w:ascii="Arial Narrow" w:eastAsia="SimSun" w:hAnsi="Arial Narrow" w:cs="Calibri"/>
          <w:noProof/>
          <w:sz w:val="24"/>
          <w:szCs w:val="24"/>
          <w:lang w:eastAsia="sk-SK"/>
        </w:rPr>
      </w:pPr>
      <w:r w:rsidRPr="001D17A0">
        <w:rPr>
          <w:rFonts w:ascii="Arial Narrow" w:eastAsia="SimSun" w:hAnsi="Arial Narrow" w:cs="Calibri"/>
          <w:noProof/>
          <w:sz w:val="24"/>
          <w:szCs w:val="24"/>
          <w:lang w:eastAsia="sk-SK"/>
        </w:rPr>
        <w:t xml:space="preserve">zo severu </w:t>
      </w:r>
      <w:r w:rsidR="001D17A0" w:rsidRPr="001D17A0">
        <w:rPr>
          <w:rFonts w:ascii="Arial Narrow" w:eastAsia="SimSun" w:hAnsi="Arial Narrow" w:cs="Calibri"/>
          <w:noProof/>
          <w:sz w:val="24"/>
          <w:szCs w:val="24"/>
          <w:lang w:eastAsia="sk-SK"/>
        </w:rPr>
        <w:t>Daxnerovou a Sokolíkovou ulicami a u</w:t>
      </w:r>
      <w:r w:rsidR="008C3C34">
        <w:rPr>
          <w:rFonts w:ascii="Arial Narrow" w:eastAsia="SimSun" w:hAnsi="Arial Narrow" w:cs="Calibri"/>
          <w:noProof/>
          <w:sz w:val="24"/>
          <w:szCs w:val="24"/>
          <w:lang w:eastAsia="sk-SK"/>
        </w:rPr>
        <w:t>končením I. etapy pešei zóny na</w:t>
      </w:r>
      <w:r w:rsidR="001D17A0" w:rsidRPr="001D17A0">
        <w:rPr>
          <w:rFonts w:ascii="Arial Narrow" w:eastAsia="SimSun" w:hAnsi="Arial Narrow" w:cs="Calibri"/>
          <w:noProof/>
          <w:sz w:val="24"/>
          <w:szCs w:val="24"/>
          <w:lang w:eastAsia="sk-SK"/>
        </w:rPr>
        <w:t xml:space="preserve">dviazaním na jej ukončenie na hranici budovy VÚB banky (autor </w:t>
      </w:r>
      <w:r w:rsidR="00631547">
        <w:rPr>
          <w:rFonts w:ascii="Arial Narrow" w:eastAsia="SimSun" w:hAnsi="Arial Narrow" w:cs="Calibri"/>
          <w:noProof/>
          <w:sz w:val="24"/>
          <w:szCs w:val="24"/>
          <w:lang w:eastAsia="sk-SK"/>
        </w:rPr>
        <w:t xml:space="preserve">prof. Ing. </w:t>
      </w:r>
      <w:r w:rsidR="001D17A0" w:rsidRPr="001D17A0">
        <w:rPr>
          <w:rFonts w:ascii="Arial Narrow" w:eastAsia="SimSun" w:hAnsi="Arial Narrow" w:cs="Calibri"/>
          <w:noProof/>
          <w:sz w:val="24"/>
          <w:szCs w:val="24"/>
          <w:lang w:eastAsia="sk-SK"/>
        </w:rPr>
        <w:t>a</w:t>
      </w:r>
      <w:r w:rsidR="00631547">
        <w:rPr>
          <w:rFonts w:ascii="Arial Narrow" w:eastAsia="SimSun" w:hAnsi="Arial Narrow" w:cs="Calibri"/>
          <w:noProof/>
          <w:sz w:val="24"/>
          <w:szCs w:val="24"/>
          <w:lang w:eastAsia="sk-SK"/>
        </w:rPr>
        <w:t>r</w:t>
      </w:r>
      <w:r w:rsidR="001D17A0" w:rsidRPr="001D17A0">
        <w:rPr>
          <w:rFonts w:ascii="Arial Narrow" w:eastAsia="SimSun" w:hAnsi="Arial Narrow" w:cs="Calibri"/>
          <w:noProof/>
          <w:sz w:val="24"/>
          <w:szCs w:val="24"/>
          <w:lang w:eastAsia="sk-SK"/>
        </w:rPr>
        <w:t xml:space="preserve">ch. </w:t>
      </w:r>
      <w:r w:rsidR="00631547">
        <w:rPr>
          <w:rFonts w:ascii="Arial Narrow" w:eastAsia="SimSun" w:hAnsi="Arial Narrow" w:cs="Calibri"/>
          <w:noProof/>
          <w:sz w:val="24"/>
          <w:szCs w:val="24"/>
          <w:lang w:eastAsia="sk-SK"/>
        </w:rPr>
        <w:t xml:space="preserve">E. </w:t>
      </w:r>
      <w:r w:rsidR="001D17A0" w:rsidRPr="001D17A0">
        <w:rPr>
          <w:rFonts w:ascii="Arial Narrow" w:eastAsia="SimSun" w:hAnsi="Arial Narrow" w:cs="Calibri"/>
          <w:noProof/>
          <w:sz w:val="24"/>
          <w:szCs w:val="24"/>
          <w:lang w:eastAsia="sk-SK"/>
        </w:rPr>
        <w:t>Bel</w:t>
      </w:r>
      <w:r w:rsidR="00631547">
        <w:rPr>
          <w:rFonts w:ascii="Arial Narrow" w:eastAsia="SimSun" w:hAnsi="Arial Narrow" w:cs="Calibri"/>
          <w:noProof/>
          <w:sz w:val="24"/>
          <w:szCs w:val="24"/>
          <w:lang w:eastAsia="sk-SK"/>
        </w:rPr>
        <w:t>l</w:t>
      </w:r>
      <w:r w:rsidR="001D17A0" w:rsidRPr="001D17A0">
        <w:rPr>
          <w:rFonts w:ascii="Arial Narrow" w:eastAsia="SimSun" w:hAnsi="Arial Narrow" w:cs="Calibri"/>
          <w:noProof/>
          <w:sz w:val="24"/>
          <w:szCs w:val="24"/>
          <w:lang w:eastAsia="sk-SK"/>
        </w:rPr>
        <w:t xml:space="preserve">uš) a historického Župného domu – dnes Turčianskej galérie. </w:t>
      </w:r>
    </w:p>
    <w:p w:rsidR="001328CC" w:rsidRDefault="001328CC" w:rsidP="00EB3606">
      <w:pPr>
        <w:pStyle w:val="Odsekzoznamu"/>
        <w:numPr>
          <w:ilvl w:val="0"/>
          <w:numId w:val="10"/>
        </w:numPr>
        <w:spacing w:line="240" w:lineRule="auto"/>
        <w:ind w:left="851" w:hanging="284"/>
        <w:jc w:val="both"/>
        <w:rPr>
          <w:rFonts w:ascii="Arial Narrow" w:eastAsia="SimSun" w:hAnsi="Arial Narrow" w:cs="Calibri"/>
          <w:noProof/>
          <w:sz w:val="24"/>
          <w:szCs w:val="24"/>
          <w:lang w:eastAsia="sk-SK"/>
        </w:rPr>
      </w:pPr>
      <w:r w:rsidRPr="001D17A0">
        <w:rPr>
          <w:rFonts w:ascii="Arial Narrow" w:eastAsia="SimSun" w:hAnsi="Arial Narrow" w:cs="Calibri"/>
          <w:noProof/>
          <w:sz w:val="24"/>
          <w:szCs w:val="24"/>
          <w:lang w:eastAsia="sk-SK"/>
        </w:rPr>
        <w:t xml:space="preserve">z východu </w:t>
      </w:r>
      <w:r w:rsidR="001D6047" w:rsidRPr="001D17A0">
        <w:rPr>
          <w:rFonts w:ascii="Arial Narrow" w:eastAsia="SimSun" w:hAnsi="Arial Narrow" w:cs="Calibri"/>
          <w:noProof/>
          <w:sz w:val="24"/>
          <w:szCs w:val="24"/>
          <w:lang w:eastAsia="sk-SK"/>
        </w:rPr>
        <w:t xml:space="preserve"> </w:t>
      </w:r>
      <w:r w:rsidR="001D17A0">
        <w:rPr>
          <w:rFonts w:ascii="Arial Narrow" w:eastAsia="SimSun" w:hAnsi="Arial Narrow" w:cs="Calibri"/>
          <w:noProof/>
          <w:sz w:val="24"/>
          <w:szCs w:val="24"/>
          <w:lang w:eastAsia="sk-SK"/>
        </w:rPr>
        <w:t>Hviezdoslavovou ulicou a Ul. Jesenského</w:t>
      </w:r>
    </w:p>
    <w:p w:rsidR="001D17A0" w:rsidRDefault="001D17A0" w:rsidP="00EB3606">
      <w:pPr>
        <w:pStyle w:val="Odsekzoznamu"/>
        <w:numPr>
          <w:ilvl w:val="0"/>
          <w:numId w:val="10"/>
        </w:numPr>
        <w:spacing w:line="240" w:lineRule="auto"/>
        <w:ind w:left="851" w:hanging="284"/>
        <w:jc w:val="both"/>
        <w:rPr>
          <w:rFonts w:ascii="Arial Narrow" w:eastAsia="SimSun" w:hAnsi="Arial Narrow" w:cs="Calibri"/>
          <w:noProof/>
          <w:sz w:val="24"/>
          <w:szCs w:val="24"/>
          <w:lang w:eastAsia="sk-SK"/>
        </w:rPr>
      </w:pPr>
      <w:r>
        <w:rPr>
          <w:rFonts w:ascii="Arial Narrow" w:eastAsia="SimSun" w:hAnsi="Arial Narrow" w:cs="Calibri"/>
          <w:noProof/>
          <w:sz w:val="24"/>
          <w:szCs w:val="24"/>
          <w:lang w:eastAsia="sk-SK"/>
        </w:rPr>
        <w:t xml:space="preserve">zo západu </w:t>
      </w:r>
      <w:r w:rsidR="00B9436A">
        <w:rPr>
          <w:rFonts w:ascii="Arial Narrow" w:eastAsia="SimSun" w:hAnsi="Arial Narrow" w:cs="Calibri"/>
          <w:noProof/>
          <w:sz w:val="24"/>
          <w:szCs w:val="24"/>
          <w:lang w:eastAsia="sk-SK"/>
        </w:rPr>
        <w:t>Obchodným centrom Galé</w:t>
      </w:r>
      <w:r w:rsidR="004B627A">
        <w:rPr>
          <w:rFonts w:ascii="Arial Narrow" w:eastAsia="SimSun" w:hAnsi="Arial Narrow" w:cs="Calibri"/>
          <w:noProof/>
          <w:sz w:val="24"/>
          <w:szCs w:val="24"/>
          <w:lang w:eastAsia="sk-SK"/>
        </w:rPr>
        <w:t>ria a za ním Ul. Mudroňovou, Francisciho a časťou Kollárovej ulice,</w:t>
      </w:r>
    </w:p>
    <w:p w:rsidR="00E902DE" w:rsidRPr="009678DF" w:rsidRDefault="004B627A" w:rsidP="009678DF">
      <w:pPr>
        <w:pStyle w:val="Odsekzoznamu"/>
        <w:numPr>
          <w:ilvl w:val="0"/>
          <w:numId w:val="10"/>
        </w:numPr>
        <w:spacing w:line="240" w:lineRule="auto"/>
        <w:ind w:left="851" w:hanging="284"/>
        <w:jc w:val="both"/>
        <w:rPr>
          <w:rFonts w:ascii="Arial Narrow" w:eastAsia="SimSun" w:hAnsi="Arial Narrow" w:cs="Calibri"/>
          <w:noProof/>
          <w:sz w:val="24"/>
          <w:szCs w:val="24"/>
          <w:lang w:eastAsia="sk-SK"/>
        </w:rPr>
      </w:pPr>
      <w:r>
        <w:rPr>
          <w:rFonts w:ascii="Arial Narrow" w:eastAsia="SimSun" w:hAnsi="Arial Narrow" w:cs="Calibri"/>
          <w:noProof/>
          <w:sz w:val="24"/>
          <w:szCs w:val="24"/>
          <w:lang w:eastAsia="sk-SK"/>
        </w:rPr>
        <w:t xml:space="preserve">z juhu novostavbami v zóne Pred nemocnicou. </w:t>
      </w:r>
    </w:p>
    <w:p w:rsidR="005123BA" w:rsidRDefault="004B627A" w:rsidP="004B627A">
      <w:pPr>
        <w:pStyle w:val="Odsekzoznamu"/>
        <w:spacing w:after="0" w:line="240" w:lineRule="auto"/>
        <w:ind w:left="0"/>
        <w:jc w:val="both"/>
        <w:rPr>
          <w:rFonts w:ascii="Arial Narrow" w:eastAsia="Times New Roman" w:hAnsi="Arial Narrow" w:cs="Arial"/>
          <w:color w:val="000000"/>
          <w:sz w:val="24"/>
          <w:szCs w:val="24"/>
          <w:lang w:eastAsia="sk-SK"/>
        </w:rPr>
      </w:pPr>
      <w:r w:rsidRPr="00BF5E8F">
        <w:rPr>
          <w:rFonts w:ascii="Arial Narrow" w:eastAsia="Times New Roman" w:hAnsi="Arial Narrow" w:cs="Arial"/>
          <w:b/>
          <w:color w:val="000000"/>
          <w:sz w:val="24"/>
          <w:szCs w:val="24"/>
          <w:lang w:eastAsia="sk-SK"/>
        </w:rPr>
        <w:t>3.3</w:t>
      </w:r>
      <w:r>
        <w:rPr>
          <w:rFonts w:ascii="Arial Narrow" w:eastAsia="Times New Roman" w:hAnsi="Arial Narrow" w:cs="Arial"/>
          <w:color w:val="000000"/>
          <w:sz w:val="24"/>
          <w:szCs w:val="24"/>
          <w:lang w:eastAsia="sk-SK"/>
        </w:rPr>
        <w:t xml:space="preserve">    </w:t>
      </w:r>
      <w:r w:rsidRPr="00BF5E8F">
        <w:rPr>
          <w:rFonts w:ascii="Arial Narrow" w:eastAsia="Times New Roman" w:hAnsi="Arial Narrow" w:cs="Arial"/>
          <w:color w:val="000000"/>
          <w:sz w:val="24"/>
          <w:szCs w:val="24"/>
          <w:lang w:eastAsia="sk-SK"/>
        </w:rPr>
        <w:t>Vyhlasovateľ od tejto súťaže očakáva návrh</w:t>
      </w:r>
      <w:r w:rsidR="00C622A7">
        <w:rPr>
          <w:rFonts w:ascii="Arial Narrow" w:eastAsia="Times New Roman" w:hAnsi="Arial Narrow" w:cs="Arial"/>
          <w:color w:val="000000"/>
          <w:sz w:val="24"/>
          <w:szCs w:val="24"/>
          <w:lang w:eastAsia="sk-SK"/>
        </w:rPr>
        <w:t xml:space="preserve"> urbanistickej koncepcie územia vymedzeného  v riešenom území na úrovní urbanistickej štúdie v podrobnosti podkladu pre nasledujúci územný plán zóny.</w:t>
      </w:r>
      <w:r w:rsidRPr="00BF5E8F">
        <w:rPr>
          <w:rFonts w:ascii="Arial Narrow" w:eastAsia="Times New Roman" w:hAnsi="Arial Narrow" w:cs="Arial"/>
          <w:color w:val="000000"/>
          <w:sz w:val="24"/>
          <w:szCs w:val="24"/>
          <w:lang w:eastAsia="sk-SK"/>
        </w:rPr>
        <w:t xml:space="preserve"> </w:t>
      </w:r>
      <w:r w:rsidR="004920BC">
        <w:rPr>
          <w:rFonts w:ascii="Arial Narrow" w:eastAsia="Times New Roman" w:hAnsi="Arial Narrow" w:cs="Arial"/>
          <w:color w:val="000000"/>
          <w:sz w:val="24"/>
          <w:szCs w:val="24"/>
          <w:lang w:eastAsia="sk-SK"/>
        </w:rPr>
        <w:t xml:space="preserve">Urbanistické riešenie musí zohľadňovať širšie väzby územia a predovšetkým nadväzovať na pešiu zónu Historického centra. V južnej časti riešeného územia </w:t>
      </w:r>
      <w:r w:rsidR="00E0585E">
        <w:rPr>
          <w:rFonts w:ascii="Arial Narrow" w:eastAsia="Times New Roman" w:hAnsi="Arial Narrow" w:cs="Arial"/>
          <w:color w:val="000000"/>
          <w:sz w:val="24"/>
          <w:szCs w:val="24"/>
          <w:lang w:eastAsia="sk-SK"/>
        </w:rPr>
        <w:t xml:space="preserve">je potrebné </w:t>
      </w:r>
      <w:r w:rsidR="004920BC">
        <w:rPr>
          <w:rFonts w:ascii="Arial Narrow" w:eastAsia="Times New Roman" w:hAnsi="Arial Narrow" w:cs="Arial"/>
          <w:color w:val="000000"/>
          <w:sz w:val="24"/>
          <w:szCs w:val="24"/>
          <w:lang w:eastAsia="sk-SK"/>
        </w:rPr>
        <w:t>rešpektovať hlavný peší vstup do Univerzitnej nemocni</w:t>
      </w:r>
      <w:r w:rsidR="00B757FD">
        <w:rPr>
          <w:rFonts w:ascii="Arial Narrow" w:eastAsia="Times New Roman" w:hAnsi="Arial Narrow" w:cs="Arial"/>
          <w:color w:val="000000"/>
          <w:sz w:val="24"/>
          <w:szCs w:val="24"/>
          <w:lang w:eastAsia="sk-SK"/>
        </w:rPr>
        <w:t>ce Martin (</w:t>
      </w:r>
      <w:r w:rsidR="004920BC">
        <w:rPr>
          <w:rFonts w:ascii="Arial Narrow" w:eastAsia="Times New Roman" w:hAnsi="Arial Narrow" w:cs="Arial"/>
          <w:color w:val="000000"/>
          <w:sz w:val="24"/>
          <w:szCs w:val="24"/>
          <w:lang w:eastAsia="sk-SK"/>
        </w:rPr>
        <w:t>UNM)</w:t>
      </w:r>
      <w:r w:rsidR="00B757FD">
        <w:rPr>
          <w:rFonts w:ascii="Arial Narrow" w:eastAsia="Times New Roman" w:hAnsi="Arial Narrow" w:cs="Arial"/>
          <w:color w:val="000000"/>
          <w:sz w:val="24"/>
          <w:szCs w:val="24"/>
          <w:lang w:eastAsia="sk-SK"/>
        </w:rPr>
        <w:t xml:space="preserve"> a novostavbu Komunálnej poisťovne. Odporúča sa aj rešpektovanie existujúcich stavieb</w:t>
      </w:r>
      <w:r w:rsidR="00E0585E">
        <w:rPr>
          <w:rFonts w:ascii="Arial Narrow" w:eastAsia="Times New Roman" w:hAnsi="Arial Narrow" w:cs="Arial"/>
          <w:color w:val="000000"/>
          <w:sz w:val="24"/>
          <w:szCs w:val="24"/>
          <w:lang w:eastAsia="sk-SK"/>
        </w:rPr>
        <w:t xml:space="preserve">, pričom je možné uvažovať s ich prestavbami vo väzbe na návrh koncepcie. Objekt existujúcej tržnice nemusí byť zachovaný.  </w:t>
      </w:r>
    </w:p>
    <w:p w:rsidR="005123BA" w:rsidRPr="007B19E4" w:rsidRDefault="00E0585E" w:rsidP="004B627A">
      <w:pPr>
        <w:pStyle w:val="Odsekzoznamu"/>
        <w:spacing w:after="0" w:line="240" w:lineRule="auto"/>
        <w:ind w:left="0"/>
        <w:jc w:val="both"/>
        <w:rPr>
          <w:rFonts w:ascii="Arial Narrow" w:eastAsia="Times New Roman" w:hAnsi="Arial Narrow" w:cs="Arial"/>
          <w:sz w:val="24"/>
          <w:szCs w:val="24"/>
          <w:lang w:eastAsia="sk-SK"/>
        </w:rPr>
      </w:pPr>
      <w:r>
        <w:rPr>
          <w:rFonts w:ascii="Arial Narrow" w:eastAsia="Times New Roman" w:hAnsi="Arial Narrow" w:cs="Arial"/>
          <w:color w:val="000000"/>
          <w:sz w:val="24"/>
          <w:szCs w:val="24"/>
          <w:lang w:eastAsia="sk-SK"/>
        </w:rPr>
        <w:t>V se</w:t>
      </w:r>
      <w:r w:rsidR="008C3C34">
        <w:rPr>
          <w:rFonts w:ascii="Arial Narrow" w:eastAsia="Times New Roman" w:hAnsi="Arial Narrow" w:cs="Arial"/>
          <w:color w:val="000000"/>
          <w:sz w:val="24"/>
          <w:szCs w:val="24"/>
          <w:lang w:eastAsia="sk-SK"/>
        </w:rPr>
        <w:t>vernej časti riešeného územia (N</w:t>
      </w:r>
      <w:r>
        <w:rPr>
          <w:rFonts w:ascii="Arial Narrow" w:eastAsia="Times New Roman" w:hAnsi="Arial Narrow" w:cs="Arial"/>
          <w:color w:val="000000"/>
          <w:sz w:val="24"/>
          <w:szCs w:val="24"/>
          <w:lang w:eastAsia="sk-SK"/>
        </w:rPr>
        <w:t>ám. SNP) je potrebné rešpekt</w:t>
      </w:r>
      <w:r w:rsidR="006538E5">
        <w:rPr>
          <w:rFonts w:ascii="Arial Narrow" w:eastAsia="Times New Roman" w:hAnsi="Arial Narrow" w:cs="Arial"/>
          <w:color w:val="000000"/>
          <w:sz w:val="24"/>
          <w:szCs w:val="24"/>
          <w:lang w:eastAsia="sk-SK"/>
        </w:rPr>
        <w:t>ovať existujúce stavby námestia. Vstup do podchodu</w:t>
      </w:r>
      <w:r w:rsidR="00FF61A9">
        <w:rPr>
          <w:rFonts w:ascii="Arial Narrow" w:eastAsia="Times New Roman" w:hAnsi="Arial Narrow" w:cs="Arial"/>
          <w:color w:val="000000"/>
          <w:sz w:val="24"/>
          <w:szCs w:val="24"/>
          <w:lang w:eastAsia="sk-SK"/>
        </w:rPr>
        <w:t xml:space="preserve"> a jeho </w:t>
      </w:r>
      <w:r w:rsidR="005A67D0">
        <w:rPr>
          <w:rFonts w:ascii="Arial Narrow" w:eastAsia="Times New Roman" w:hAnsi="Arial Narrow" w:cs="Arial"/>
          <w:color w:val="000000"/>
          <w:sz w:val="24"/>
          <w:szCs w:val="24"/>
          <w:lang w:eastAsia="sk-SK"/>
        </w:rPr>
        <w:t xml:space="preserve">prípadne nová </w:t>
      </w:r>
      <w:r w:rsidR="00FF61A9">
        <w:rPr>
          <w:rFonts w:ascii="Arial Narrow" w:eastAsia="Times New Roman" w:hAnsi="Arial Narrow" w:cs="Arial"/>
          <w:color w:val="000000"/>
          <w:sz w:val="24"/>
          <w:szCs w:val="24"/>
          <w:lang w:eastAsia="sk-SK"/>
        </w:rPr>
        <w:t>funkcia</w:t>
      </w:r>
      <w:r w:rsidR="006538E5">
        <w:rPr>
          <w:rFonts w:ascii="Arial Narrow" w:eastAsia="Times New Roman" w:hAnsi="Arial Narrow" w:cs="Arial"/>
          <w:color w:val="000000"/>
          <w:sz w:val="24"/>
          <w:szCs w:val="24"/>
          <w:lang w:eastAsia="sk-SK"/>
        </w:rPr>
        <w:t xml:space="preserve"> sa ponecháva na riešenie v súťaži. Vyhlasovateľ očakáva, že návrh riešenia samotného námestia vhodne nadviaže na  riešenie pešej zóny a  na riešenie predpolia </w:t>
      </w:r>
      <w:r w:rsidR="004F33B8">
        <w:rPr>
          <w:rFonts w:ascii="Arial Narrow" w:eastAsia="Times New Roman" w:hAnsi="Arial Narrow" w:cs="Arial"/>
          <w:color w:val="000000"/>
          <w:sz w:val="24"/>
          <w:szCs w:val="24"/>
          <w:lang w:eastAsia="sk-SK"/>
        </w:rPr>
        <w:t>Obchodného centra</w:t>
      </w:r>
      <w:r w:rsidR="00E04EAE">
        <w:rPr>
          <w:rFonts w:ascii="Arial Narrow" w:eastAsia="Times New Roman" w:hAnsi="Arial Narrow" w:cs="Arial"/>
          <w:color w:val="000000"/>
          <w:sz w:val="24"/>
          <w:szCs w:val="24"/>
          <w:lang w:eastAsia="sk-SK"/>
        </w:rPr>
        <w:t xml:space="preserve"> Galéria. Dôležitým je </w:t>
      </w:r>
      <w:r w:rsidR="00B8077E">
        <w:rPr>
          <w:rFonts w:ascii="Arial Narrow" w:eastAsia="Times New Roman" w:hAnsi="Arial Narrow" w:cs="Arial"/>
          <w:color w:val="000000"/>
          <w:sz w:val="24"/>
          <w:szCs w:val="24"/>
          <w:lang w:eastAsia="sk-SK"/>
        </w:rPr>
        <w:t>zapojenie kostola Sv. Martina do námestia akcentovaním jeho hlavného vstupu</w:t>
      </w:r>
      <w:r w:rsidR="004F33B8">
        <w:rPr>
          <w:rFonts w:ascii="Arial Narrow" w:eastAsia="Times New Roman" w:hAnsi="Arial Narrow" w:cs="Arial"/>
          <w:color w:val="000000"/>
          <w:sz w:val="24"/>
          <w:szCs w:val="24"/>
          <w:lang w:eastAsia="sk-SK"/>
        </w:rPr>
        <w:t>, fary</w:t>
      </w:r>
      <w:r w:rsidR="005A67D0">
        <w:rPr>
          <w:rFonts w:ascii="Arial Narrow" w:eastAsia="Times New Roman" w:hAnsi="Arial Narrow" w:cs="Arial"/>
          <w:color w:val="000000"/>
          <w:sz w:val="24"/>
          <w:szCs w:val="24"/>
          <w:lang w:eastAsia="sk-SK"/>
        </w:rPr>
        <w:t xml:space="preserve"> a rešpektovaním záhrady cirkevného areálu</w:t>
      </w:r>
      <w:r w:rsidR="00B8077E">
        <w:rPr>
          <w:rFonts w:ascii="Arial Narrow" w:eastAsia="Times New Roman" w:hAnsi="Arial Narrow" w:cs="Arial"/>
          <w:color w:val="000000"/>
          <w:sz w:val="24"/>
          <w:szCs w:val="24"/>
          <w:lang w:eastAsia="sk-SK"/>
        </w:rPr>
        <w:t xml:space="preserve">. </w:t>
      </w:r>
      <w:r w:rsidR="00C622A7">
        <w:rPr>
          <w:rFonts w:ascii="Arial Narrow" w:eastAsia="Times New Roman" w:hAnsi="Arial Narrow" w:cs="Arial"/>
          <w:color w:val="000000"/>
          <w:sz w:val="24"/>
          <w:szCs w:val="24"/>
          <w:lang w:eastAsia="sk-SK"/>
        </w:rPr>
        <w:t>Vychádzajúc z</w:t>
      </w:r>
      <w:r w:rsidR="00B8077E">
        <w:rPr>
          <w:rFonts w:ascii="Arial Narrow" w:eastAsia="Times New Roman" w:hAnsi="Arial Narrow" w:cs="Arial"/>
          <w:color w:val="000000"/>
          <w:sz w:val="24"/>
          <w:szCs w:val="24"/>
          <w:lang w:eastAsia="sk-SK"/>
        </w:rPr>
        <w:t xml:space="preserve"> návrhu </w:t>
      </w:r>
      <w:r w:rsidR="00C622A7">
        <w:rPr>
          <w:rFonts w:ascii="Arial Narrow" w:eastAsia="Times New Roman" w:hAnsi="Arial Narrow" w:cs="Arial"/>
          <w:color w:val="000000"/>
          <w:sz w:val="24"/>
          <w:szCs w:val="24"/>
          <w:lang w:eastAsia="sk-SK"/>
        </w:rPr>
        <w:t xml:space="preserve">urbanistickej </w:t>
      </w:r>
      <w:r w:rsidR="00C622A7" w:rsidRPr="007B19E4">
        <w:rPr>
          <w:rFonts w:ascii="Arial Narrow" w:eastAsia="Times New Roman" w:hAnsi="Arial Narrow" w:cs="Arial"/>
          <w:sz w:val="24"/>
          <w:szCs w:val="24"/>
          <w:lang w:eastAsia="sk-SK"/>
        </w:rPr>
        <w:t xml:space="preserve">koncepcie sa očakáva návrh prestavby samotného Námestia SNP na úrovní </w:t>
      </w:r>
      <w:r w:rsidR="005A67D0" w:rsidRPr="007B19E4">
        <w:rPr>
          <w:rFonts w:ascii="Arial Narrow" w:eastAsia="Times New Roman" w:hAnsi="Arial Narrow" w:cs="Arial"/>
          <w:sz w:val="24"/>
          <w:szCs w:val="24"/>
          <w:lang w:eastAsia="sk-SK"/>
        </w:rPr>
        <w:t>architektonického</w:t>
      </w:r>
      <w:r w:rsidR="00E04EAE" w:rsidRPr="007B19E4">
        <w:rPr>
          <w:rFonts w:ascii="Arial Narrow" w:eastAsia="Times New Roman" w:hAnsi="Arial Narrow" w:cs="Arial"/>
          <w:sz w:val="24"/>
          <w:szCs w:val="24"/>
          <w:lang w:eastAsia="sk-SK"/>
        </w:rPr>
        <w:t xml:space="preserve"> riešenia</w:t>
      </w:r>
      <w:r w:rsidR="00B8077E" w:rsidRPr="007B19E4">
        <w:rPr>
          <w:rFonts w:ascii="Arial Narrow" w:eastAsia="Times New Roman" w:hAnsi="Arial Narrow" w:cs="Arial"/>
          <w:sz w:val="24"/>
          <w:szCs w:val="24"/>
          <w:lang w:eastAsia="sk-SK"/>
        </w:rPr>
        <w:t xml:space="preserve">, ktoré by  následné viedlo k návrhu </w:t>
      </w:r>
      <w:r w:rsidR="006874CD" w:rsidRPr="007B19E4">
        <w:rPr>
          <w:rFonts w:ascii="Arial Narrow" w:eastAsia="Times New Roman" w:hAnsi="Arial Narrow" w:cs="Arial"/>
          <w:sz w:val="24"/>
          <w:szCs w:val="24"/>
          <w:lang w:eastAsia="sk-SK"/>
        </w:rPr>
        <w:t>dokumentácie pre územné rozhodnutie</w:t>
      </w:r>
      <w:r w:rsidR="005A67D0" w:rsidRPr="007B19E4">
        <w:rPr>
          <w:rFonts w:ascii="Arial Narrow" w:eastAsia="Times New Roman" w:hAnsi="Arial Narrow" w:cs="Arial"/>
          <w:sz w:val="24"/>
          <w:szCs w:val="24"/>
          <w:lang w:eastAsia="sk-SK"/>
        </w:rPr>
        <w:t xml:space="preserve"> a pre stavebné povolenie</w:t>
      </w:r>
      <w:r w:rsidR="006874CD" w:rsidRPr="007B19E4">
        <w:rPr>
          <w:rFonts w:ascii="Arial Narrow" w:eastAsia="Times New Roman" w:hAnsi="Arial Narrow" w:cs="Arial"/>
          <w:sz w:val="24"/>
          <w:szCs w:val="24"/>
          <w:lang w:eastAsia="sk-SK"/>
        </w:rPr>
        <w:t xml:space="preserve">. Námestie by okrem návrhu pešieho pohybu – trasy cez jeho plochu malo riešiť aj funkciu </w:t>
      </w:r>
      <w:r w:rsidR="00B8077E" w:rsidRPr="007B19E4">
        <w:rPr>
          <w:rFonts w:ascii="Arial Narrow" w:eastAsia="Times New Roman" w:hAnsi="Arial Narrow" w:cs="Arial"/>
          <w:sz w:val="24"/>
          <w:szCs w:val="24"/>
          <w:lang w:eastAsia="sk-SK"/>
        </w:rPr>
        <w:t xml:space="preserve">pobytovú a </w:t>
      </w:r>
      <w:r w:rsidR="006874CD" w:rsidRPr="007B19E4">
        <w:rPr>
          <w:rFonts w:ascii="Arial Narrow" w:eastAsia="Times New Roman" w:hAnsi="Arial Narrow" w:cs="Arial"/>
          <w:sz w:val="24"/>
          <w:szCs w:val="24"/>
          <w:lang w:eastAsia="sk-SK"/>
        </w:rPr>
        <w:t>oddychovú. Očakáva sa návrh plôch zelene (trávnikov a vysokej zelene</w:t>
      </w:r>
      <w:r w:rsidR="00CD5127" w:rsidRPr="007B19E4">
        <w:rPr>
          <w:rFonts w:ascii="Arial Narrow" w:eastAsia="Times New Roman" w:hAnsi="Arial Narrow" w:cs="Arial"/>
          <w:sz w:val="24"/>
          <w:szCs w:val="24"/>
          <w:lang w:eastAsia="sk-SK"/>
        </w:rPr>
        <w:t xml:space="preserve"> včítane vodných prvkov</w:t>
      </w:r>
      <w:r w:rsidR="005A67D0" w:rsidRPr="007B19E4">
        <w:rPr>
          <w:rFonts w:ascii="Arial Narrow" w:eastAsia="Times New Roman" w:hAnsi="Arial Narrow" w:cs="Arial"/>
          <w:sz w:val="24"/>
          <w:szCs w:val="24"/>
          <w:lang w:eastAsia="sk-SK"/>
        </w:rPr>
        <w:t xml:space="preserve"> </w:t>
      </w:r>
      <w:r w:rsidR="00CD5127" w:rsidRPr="007B19E4">
        <w:rPr>
          <w:rFonts w:ascii="Arial Narrow" w:eastAsia="Times New Roman" w:hAnsi="Arial Narrow" w:cs="Arial"/>
          <w:sz w:val="24"/>
          <w:szCs w:val="24"/>
          <w:lang w:eastAsia="sk-SK"/>
        </w:rPr>
        <w:t>a plôch</w:t>
      </w:r>
      <w:r w:rsidR="006874CD" w:rsidRPr="007B19E4">
        <w:rPr>
          <w:rFonts w:ascii="Arial Narrow" w:eastAsia="Times New Roman" w:hAnsi="Arial Narrow" w:cs="Arial"/>
          <w:sz w:val="24"/>
          <w:szCs w:val="24"/>
          <w:lang w:eastAsia="sk-SK"/>
        </w:rPr>
        <w:t xml:space="preserve"> tak, aby funkčne a vizuálne zapojili do námestia významné stavby </w:t>
      </w:r>
      <w:r w:rsidR="00B8077E" w:rsidRPr="007B19E4">
        <w:rPr>
          <w:rFonts w:ascii="Arial Narrow" w:eastAsia="Times New Roman" w:hAnsi="Arial Narrow" w:cs="Arial"/>
          <w:sz w:val="24"/>
          <w:szCs w:val="24"/>
          <w:lang w:eastAsia="sk-SK"/>
        </w:rPr>
        <w:t xml:space="preserve">na jeho území. Upozorňujeme, že záhradu pri kostole a fare je potrebné zachovať. </w:t>
      </w:r>
      <w:r w:rsidR="005123BA" w:rsidRPr="007B19E4">
        <w:rPr>
          <w:rFonts w:ascii="Arial Narrow" w:eastAsia="Times New Roman" w:hAnsi="Arial Narrow" w:cs="Arial"/>
          <w:sz w:val="24"/>
          <w:szCs w:val="24"/>
          <w:lang w:eastAsia="sk-SK"/>
        </w:rPr>
        <w:t xml:space="preserve">Od farskej záhrady a fary v smere na východ popred budovu </w:t>
      </w:r>
      <w:proofErr w:type="spellStart"/>
      <w:r w:rsidR="005123BA" w:rsidRPr="007B19E4">
        <w:rPr>
          <w:rFonts w:ascii="Arial Narrow" w:eastAsia="Times New Roman" w:hAnsi="Arial Narrow" w:cs="Arial"/>
          <w:sz w:val="24"/>
          <w:szCs w:val="24"/>
          <w:lang w:eastAsia="sk-SK"/>
        </w:rPr>
        <w:t>Aliianz-u</w:t>
      </w:r>
      <w:proofErr w:type="spellEnd"/>
      <w:r w:rsidR="005123BA" w:rsidRPr="007B19E4">
        <w:rPr>
          <w:rFonts w:ascii="Arial Narrow" w:eastAsia="Times New Roman" w:hAnsi="Arial Narrow" w:cs="Arial"/>
          <w:sz w:val="24"/>
          <w:szCs w:val="24"/>
          <w:lang w:eastAsia="sk-SK"/>
        </w:rPr>
        <w:t xml:space="preserve"> vedie historická Smrtná ulička, ktorá areál kostola Sv. Martina opticky spája so vstupom do Národného cintorína. Túto uličku je nutné v návrhu prestavby námestia zachovať. </w:t>
      </w:r>
    </w:p>
    <w:p w:rsidR="00B8077E" w:rsidRDefault="00AA0645" w:rsidP="004B627A">
      <w:pPr>
        <w:pStyle w:val="Odsekzoznamu"/>
        <w:spacing w:after="0" w:line="240" w:lineRule="auto"/>
        <w:ind w:left="0"/>
        <w:jc w:val="both"/>
        <w:rPr>
          <w:rFonts w:ascii="Arial Narrow" w:eastAsia="Times New Roman" w:hAnsi="Arial Narrow" w:cs="Arial"/>
          <w:color w:val="000000"/>
          <w:sz w:val="24"/>
          <w:szCs w:val="24"/>
          <w:lang w:eastAsia="sk-SK"/>
        </w:rPr>
      </w:pPr>
      <w:r w:rsidRPr="007B19E4">
        <w:rPr>
          <w:rFonts w:ascii="Arial Narrow" w:eastAsia="Times New Roman" w:hAnsi="Arial Narrow" w:cs="Arial"/>
          <w:sz w:val="24"/>
          <w:szCs w:val="24"/>
          <w:lang w:eastAsia="sk-SK"/>
        </w:rPr>
        <w:t xml:space="preserve">Z námestia je potrebné vylúčiť parkovanie a dopravnú obsluhu obmedziť na nevyhnutnú mieru. OC </w:t>
      </w:r>
      <w:r w:rsidR="00B8077E" w:rsidRPr="007B19E4">
        <w:rPr>
          <w:rFonts w:ascii="Arial Narrow" w:eastAsia="Times New Roman" w:hAnsi="Arial Narrow" w:cs="Arial"/>
          <w:sz w:val="24"/>
          <w:szCs w:val="24"/>
          <w:lang w:eastAsia="sk-SK"/>
        </w:rPr>
        <w:t>Galéria</w:t>
      </w:r>
      <w:r w:rsidRPr="007B19E4">
        <w:rPr>
          <w:rFonts w:ascii="Arial Narrow" w:eastAsia="Times New Roman" w:hAnsi="Arial Narrow" w:cs="Arial"/>
          <w:sz w:val="24"/>
          <w:szCs w:val="24"/>
          <w:lang w:eastAsia="sk-SK"/>
        </w:rPr>
        <w:t xml:space="preserve"> má parkovanie riešene na streche a vjazd na parkovisko a zásobovanie je z</w:t>
      </w:r>
      <w:r>
        <w:rPr>
          <w:rFonts w:ascii="Arial Narrow" w:eastAsia="Times New Roman" w:hAnsi="Arial Narrow" w:cs="Arial"/>
          <w:color w:val="000000"/>
          <w:sz w:val="24"/>
          <w:szCs w:val="24"/>
          <w:lang w:eastAsia="sk-SK"/>
        </w:rPr>
        <w:t xml:space="preserve"> Mudroňovej ulice. Podobne Sociálna poisťovňa a  poisťovňa </w:t>
      </w:r>
      <w:proofErr w:type="spellStart"/>
      <w:r>
        <w:rPr>
          <w:rFonts w:ascii="Arial Narrow" w:eastAsia="Times New Roman" w:hAnsi="Arial Narrow" w:cs="Arial"/>
          <w:color w:val="000000"/>
          <w:sz w:val="24"/>
          <w:szCs w:val="24"/>
          <w:lang w:eastAsia="sk-SK"/>
        </w:rPr>
        <w:t>Alianz</w:t>
      </w:r>
      <w:proofErr w:type="spellEnd"/>
      <w:r>
        <w:rPr>
          <w:rFonts w:ascii="Arial Narrow" w:eastAsia="Times New Roman" w:hAnsi="Arial Narrow" w:cs="Arial"/>
          <w:color w:val="000000"/>
          <w:sz w:val="24"/>
          <w:szCs w:val="24"/>
          <w:lang w:eastAsia="sk-SK"/>
        </w:rPr>
        <w:t xml:space="preserve"> majú parkoviská a dopravnú obsluhu vyriešenú vo dvore.</w:t>
      </w:r>
      <w:r w:rsidR="008E1C64">
        <w:rPr>
          <w:rFonts w:ascii="Arial Narrow" w:eastAsia="Times New Roman" w:hAnsi="Arial Narrow" w:cs="Arial"/>
          <w:color w:val="000000"/>
          <w:sz w:val="24"/>
          <w:szCs w:val="24"/>
          <w:lang w:eastAsia="sk-SK"/>
        </w:rPr>
        <w:t xml:space="preserve"> Hotel Turiec má zámer na dostavbu a  parkovanie a odstavovanie vozidiel </w:t>
      </w:r>
      <w:r w:rsidR="00DE4B7D">
        <w:rPr>
          <w:rFonts w:ascii="Arial Narrow" w:eastAsia="Times New Roman" w:hAnsi="Arial Narrow" w:cs="Arial"/>
          <w:color w:val="000000"/>
          <w:sz w:val="24"/>
          <w:szCs w:val="24"/>
          <w:lang w:eastAsia="sk-SK"/>
        </w:rPr>
        <w:t>má riešené na vlastných pozemkoch.</w:t>
      </w:r>
    </w:p>
    <w:p w:rsidR="00B8077E" w:rsidRPr="00CD5127" w:rsidRDefault="00B8077E" w:rsidP="004B627A">
      <w:pPr>
        <w:pStyle w:val="Odsekzoznamu"/>
        <w:spacing w:after="0" w:line="240" w:lineRule="auto"/>
        <w:ind w:left="0"/>
        <w:jc w:val="both"/>
        <w:rPr>
          <w:rFonts w:ascii="Arial Narrow" w:eastAsia="Times New Roman" w:hAnsi="Arial Narrow" w:cs="Arial"/>
          <w:color w:val="000000"/>
          <w:sz w:val="16"/>
          <w:szCs w:val="16"/>
          <w:lang w:eastAsia="sk-SK"/>
        </w:rPr>
      </w:pPr>
    </w:p>
    <w:p w:rsidR="00B8077E" w:rsidRDefault="00E77F76" w:rsidP="004B627A">
      <w:pPr>
        <w:pStyle w:val="Odsekzoznamu"/>
        <w:spacing w:after="0" w:line="240" w:lineRule="auto"/>
        <w:ind w:left="0"/>
        <w:jc w:val="both"/>
        <w:rPr>
          <w:rFonts w:ascii="Arial Narrow" w:eastAsia="Times New Roman" w:hAnsi="Arial Narrow" w:cs="Arial"/>
          <w:color w:val="000000"/>
          <w:sz w:val="24"/>
          <w:szCs w:val="24"/>
          <w:lang w:eastAsia="sk-SK"/>
        </w:rPr>
      </w:pPr>
      <w:r>
        <w:rPr>
          <w:rFonts w:ascii="Arial Narrow" w:eastAsia="Times New Roman" w:hAnsi="Arial Narrow" w:cs="Arial"/>
          <w:noProof/>
          <w:color w:val="000000"/>
          <w:sz w:val="24"/>
          <w:szCs w:val="24"/>
          <w:lang w:val="sk-SK" w:eastAsia="sk-SK"/>
        </w:rPr>
        <w:drawing>
          <wp:inline distT="0" distB="0" distL="0" distR="0">
            <wp:extent cx="5756275" cy="3435985"/>
            <wp:effectExtent l="0" t="0" r="0" b="0"/>
            <wp:docPr id="5"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6275" cy="3435985"/>
                    </a:xfrm>
                    <a:prstGeom prst="rect">
                      <a:avLst/>
                    </a:prstGeom>
                    <a:noFill/>
                    <a:ln>
                      <a:noFill/>
                    </a:ln>
                  </pic:spPr>
                </pic:pic>
              </a:graphicData>
            </a:graphic>
          </wp:inline>
        </w:drawing>
      </w:r>
    </w:p>
    <w:p w:rsidR="00B8077E" w:rsidRDefault="00DE4B7D" w:rsidP="00DE4B7D">
      <w:pPr>
        <w:pStyle w:val="Odsekzoznamu"/>
        <w:spacing w:after="0" w:line="240" w:lineRule="auto"/>
        <w:ind w:left="0"/>
        <w:jc w:val="center"/>
        <w:rPr>
          <w:rFonts w:ascii="Arial Narrow" w:eastAsia="Times New Roman" w:hAnsi="Arial Narrow" w:cs="Arial"/>
          <w:color w:val="000000"/>
          <w:sz w:val="20"/>
          <w:szCs w:val="20"/>
          <w:lang w:eastAsia="sk-SK"/>
        </w:rPr>
      </w:pPr>
      <w:r>
        <w:rPr>
          <w:rFonts w:ascii="Arial Narrow" w:eastAsia="Times New Roman" w:hAnsi="Arial Narrow" w:cs="Arial"/>
          <w:color w:val="000000"/>
          <w:sz w:val="20"/>
          <w:szCs w:val="20"/>
          <w:lang w:eastAsia="sk-SK"/>
        </w:rPr>
        <w:t>Námestie SNP</w:t>
      </w:r>
    </w:p>
    <w:p w:rsidR="00DE4B7D" w:rsidRPr="00CD5127" w:rsidRDefault="00DE4B7D" w:rsidP="00DE4B7D">
      <w:pPr>
        <w:pStyle w:val="Odsekzoznamu"/>
        <w:spacing w:after="0" w:line="240" w:lineRule="auto"/>
        <w:ind w:left="0"/>
        <w:jc w:val="center"/>
        <w:rPr>
          <w:rFonts w:ascii="Arial Narrow" w:eastAsia="Times New Roman" w:hAnsi="Arial Narrow" w:cs="Arial"/>
          <w:color w:val="000000"/>
          <w:sz w:val="16"/>
          <w:szCs w:val="16"/>
          <w:lang w:eastAsia="sk-SK"/>
        </w:rPr>
      </w:pPr>
    </w:p>
    <w:p w:rsidR="0090186C" w:rsidRDefault="00534149" w:rsidP="00DE4B7D">
      <w:pPr>
        <w:pStyle w:val="Odsekzoznamu"/>
        <w:spacing w:after="0" w:line="240" w:lineRule="auto"/>
        <w:ind w:left="0"/>
        <w:jc w:val="both"/>
        <w:rPr>
          <w:rFonts w:ascii="Arial Narrow" w:eastAsia="Times New Roman" w:hAnsi="Arial Narrow" w:cs="Arial"/>
          <w:color w:val="000000"/>
          <w:sz w:val="24"/>
          <w:szCs w:val="24"/>
          <w:lang w:eastAsia="sk-SK"/>
        </w:rPr>
      </w:pPr>
      <w:r w:rsidRPr="00BF5E8F">
        <w:rPr>
          <w:rFonts w:ascii="Arial Narrow" w:eastAsia="Times New Roman" w:hAnsi="Arial Narrow" w:cs="Arial"/>
          <w:color w:val="000000"/>
          <w:sz w:val="24"/>
          <w:szCs w:val="24"/>
          <w:lang w:eastAsia="sk-SK"/>
        </w:rPr>
        <w:t>Plošné podmienky riešeného územia nedovoľujú uvažovať</w:t>
      </w:r>
      <w:r>
        <w:rPr>
          <w:rFonts w:ascii="Arial Narrow" w:eastAsia="Times New Roman" w:hAnsi="Arial Narrow" w:cs="Arial"/>
          <w:color w:val="000000"/>
          <w:sz w:val="24"/>
          <w:szCs w:val="24"/>
          <w:lang w:eastAsia="sk-SK"/>
        </w:rPr>
        <w:t xml:space="preserve"> s parkovaním na riešenej severnej časti  v smere od Kohútovej ulice</w:t>
      </w:r>
      <w:r w:rsidR="009C690E">
        <w:rPr>
          <w:rFonts w:ascii="Arial Narrow" w:eastAsia="Times New Roman" w:hAnsi="Arial Narrow" w:cs="Arial"/>
          <w:color w:val="000000"/>
          <w:sz w:val="24"/>
          <w:szCs w:val="24"/>
          <w:lang w:eastAsia="sk-SK"/>
        </w:rPr>
        <w:t>. Potrebu parkovacích kapacít je</w:t>
      </w:r>
      <w:r>
        <w:rPr>
          <w:rFonts w:ascii="Arial Narrow" w:eastAsia="Times New Roman" w:hAnsi="Arial Narrow" w:cs="Arial"/>
          <w:color w:val="000000"/>
          <w:sz w:val="24"/>
          <w:szCs w:val="24"/>
          <w:lang w:eastAsia="sk-SK"/>
        </w:rPr>
        <w:t xml:space="preserve"> preto možné zabezpečiť len v parkovacom dome v južnej časti </w:t>
      </w:r>
      <w:r w:rsidR="00395B9A">
        <w:rPr>
          <w:rFonts w:ascii="Arial Narrow" w:eastAsia="Times New Roman" w:hAnsi="Arial Narrow" w:cs="Arial"/>
          <w:color w:val="000000"/>
          <w:sz w:val="24"/>
          <w:szCs w:val="24"/>
          <w:lang w:eastAsia="sk-SK"/>
        </w:rPr>
        <w:t>P</w:t>
      </w:r>
      <w:r>
        <w:rPr>
          <w:rFonts w:ascii="Arial Narrow" w:eastAsia="Times New Roman" w:hAnsi="Arial Narrow" w:cs="Arial"/>
          <w:color w:val="000000"/>
          <w:sz w:val="24"/>
          <w:szCs w:val="24"/>
          <w:lang w:eastAsia="sk-SK"/>
        </w:rPr>
        <w:t xml:space="preserve">red nemocnicou. </w:t>
      </w:r>
      <w:r w:rsidR="009C690E">
        <w:rPr>
          <w:rFonts w:ascii="Arial Narrow" w:eastAsia="Times New Roman" w:hAnsi="Arial Narrow" w:cs="Arial"/>
          <w:color w:val="000000"/>
          <w:sz w:val="24"/>
          <w:szCs w:val="24"/>
          <w:lang w:eastAsia="sk-SK"/>
        </w:rPr>
        <w:t xml:space="preserve">Riešenie časti územia južne od Kohútovej ulice by malo urbanistickým architektonickým návrhom </w:t>
      </w:r>
      <w:r w:rsidR="00EE61CF">
        <w:rPr>
          <w:rFonts w:ascii="Arial Narrow" w:eastAsia="Times New Roman" w:hAnsi="Arial Narrow" w:cs="Arial"/>
          <w:color w:val="000000"/>
          <w:sz w:val="24"/>
          <w:szCs w:val="24"/>
          <w:lang w:eastAsia="sk-SK"/>
        </w:rPr>
        <w:t xml:space="preserve">nadviazať na pešiu zónu mesta a </w:t>
      </w:r>
      <w:r w:rsidR="009C690E">
        <w:rPr>
          <w:rFonts w:ascii="Arial Narrow" w:eastAsia="Times New Roman" w:hAnsi="Arial Narrow" w:cs="Arial"/>
          <w:color w:val="000000"/>
          <w:sz w:val="24"/>
          <w:szCs w:val="24"/>
          <w:lang w:eastAsia="sk-SK"/>
        </w:rPr>
        <w:t xml:space="preserve">vyjadriť </w:t>
      </w:r>
      <w:r w:rsidR="00EE61CF">
        <w:rPr>
          <w:rFonts w:ascii="Arial Narrow" w:eastAsia="Times New Roman" w:hAnsi="Arial Narrow" w:cs="Arial"/>
          <w:color w:val="000000"/>
          <w:sz w:val="24"/>
          <w:szCs w:val="24"/>
          <w:lang w:eastAsia="sk-SK"/>
        </w:rPr>
        <w:t xml:space="preserve">funkciu jej ukončenia. Vyhlasovateľ očakáva že existujúce trhovisko bude v území funkčne zachované, ale nemalo by byť v území dominujúcim, tak ako je to v súčasnosti, keď peší pohyb v smere k UNM a na Kollárovu ulicu prechádza priamo cez neho a obmedzuje </w:t>
      </w:r>
      <w:r w:rsidR="00E902DE">
        <w:rPr>
          <w:rFonts w:ascii="Arial Narrow" w:eastAsia="Times New Roman" w:hAnsi="Arial Narrow" w:cs="Arial"/>
          <w:color w:val="000000"/>
          <w:sz w:val="24"/>
          <w:szCs w:val="24"/>
          <w:lang w:eastAsia="sk-SK"/>
        </w:rPr>
        <w:t xml:space="preserve">chodcov aj kupujúcich. </w:t>
      </w:r>
      <w:r w:rsidR="00EE61CF">
        <w:rPr>
          <w:rFonts w:ascii="Arial Narrow" w:eastAsia="Times New Roman" w:hAnsi="Arial Narrow" w:cs="Arial"/>
          <w:color w:val="000000"/>
          <w:sz w:val="24"/>
          <w:szCs w:val="24"/>
          <w:lang w:eastAsia="sk-SK"/>
        </w:rPr>
        <w:t>Je preto</w:t>
      </w:r>
      <w:r w:rsidR="00E902DE">
        <w:rPr>
          <w:rFonts w:ascii="Arial Narrow" w:eastAsia="Times New Roman" w:hAnsi="Arial Narrow" w:cs="Arial"/>
          <w:color w:val="000000"/>
          <w:sz w:val="24"/>
          <w:szCs w:val="24"/>
          <w:lang w:eastAsia="sk-SK"/>
        </w:rPr>
        <w:t xml:space="preserve"> vhodné a</w:t>
      </w:r>
      <w:r w:rsidR="00EE61CF">
        <w:rPr>
          <w:rFonts w:ascii="Arial Narrow" w:eastAsia="Times New Roman" w:hAnsi="Arial Narrow" w:cs="Arial"/>
          <w:color w:val="000000"/>
          <w:sz w:val="24"/>
          <w:szCs w:val="24"/>
          <w:lang w:eastAsia="sk-SK"/>
        </w:rPr>
        <w:t xml:space="preserve"> potrebné pri rešpektovaní existujúcich objektov vybavenosti </w:t>
      </w:r>
      <w:r w:rsidR="00E902DE">
        <w:rPr>
          <w:rFonts w:ascii="Arial Narrow" w:eastAsia="Times New Roman" w:hAnsi="Arial Narrow" w:cs="Arial"/>
          <w:color w:val="000000"/>
          <w:sz w:val="24"/>
          <w:szCs w:val="24"/>
          <w:lang w:eastAsia="sk-SK"/>
        </w:rPr>
        <w:t>uvažovať so situovaním ďalšej menšej vybavenosti na doplnenie jej škály</w:t>
      </w:r>
      <w:r w:rsidR="00395B9A">
        <w:rPr>
          <w:rFonts w:ascii="Arial Narrow" w:eastAsia="Times New Roman" w:hAnsi="Arial Narrow" w:cs="Arial"/>
          <w:color w:val="000000"/>
          <w:sz w:val="24"/>
          <w:szCs w:val="24"/>
          <w:lang w:eastAsia="sk-SK"/>
        </w:rPr>
        <w:t xml:space="preserve"> a podporenia funkcie pokračovania pešej zóny</w:t>
      </w:r>
      <w:r w:rsidR="00E902DE">
        <w:rPr>
          <w:rFonts w:ascii="Arial Narrow" w:eastAsia="Times New Roman" w:hAnsi="Arial Narrow" w:cs="Arial"/>
          <w:color w:val="000000"/>
          <w:sz w:val="24"/>
          <w:szCs w:val="24"/>
          <w:lang w:eastAsia="sk-SK"/>
        </w:rPr>
        <w:t xml:space="preserve"> aj vo väzbe na hlavný vstup do nemocnice a</w:t>
      </w:r>
      <w:r w:rsidR="00395B9A">
        <w:rPr>
          <w:rFonts w:ascii="Arial Narrow" w:eastAsia="Times New Roman" w:hAnsi="Arial Narrow" w:cs="Arial"/>
          <w:color w:val="000000"/>
          <w:sz w:val="24"/>
          <w:szCs w:val="24"/>
          <w:lang w:eastAsia="sk-SK"/>
        </w:rPr>
        <w:t xml:space="preserve"> zároveň </w:t>
      </w:r>
      <w:r w:rsidR="00E902DE">
        <w:rPr>
          <w:rFonts w:ascii="Arial Narrow" w:eastAsia="Times New Roman" w:hAnsi="Arial Narrow" w:cs="Arial"/>
          <w:color w:val="000000"/>
          <w:sz w:val="24"/>
          <w:szCs w:val="24"/>
          <w:lang w:eastAsia="sk-SK"/>
        </w:rPr>
        <w:t xml:space="preserve">ako </w:t>
      </w:r>
      <w:r w:rsidR="00395B9A">
        <w:rPr>
          <w:rFonts w:ascii="Arial Narrow" w:eastAsia="Times New Roman" w:hAnsi="Arial Narrow" w:cs="Arial"/>
          <w:color w:val="000000"/>
          <w:sz w:val="24"/>
          <w:szCs w:val="24"/>
          <w:lang w:eastAsia="sk-SK"/>
        </w:rPr>
        <w:t>východiskový bod vedúci v smere</w:t>
      </w:r>
      <w:r w:rsidR="00E902DE">
        <w:rPr>
          <w:rFonts w:ascii="Arial Narrow" w:eastAsia="Times New Roman" w:hAnsi="Arial Narrow" w:cs="Arial"/>
          <w:color w:val="000000"/>
          <w:sz w:val="24"/>
          <w:szCs w:val="24"/>
          <w:lang w:eastAsia="sk-SK"/>
        </w:rPr>
        <w:t xml:space="preserve"> k mestským častiam </w:t>
      </w:r>
      <w:proofErr w:type="spellStart"/>
      <w:r w:rsidR="00E902DE">
        <w:rPr>
          <w:rFonts w:ascii="Arial Narrow" w:eastAsia="Times New Roman" w:hAnsi="Arial Narrow" w:cs="Arial"/>
          <w:color w:val="000000"/>
          <w:sz w:val="24"/>
          <w:szCs w:val="24"/>
          <w:lang w:eastAsia="sk-SK"/>
        </w:rPr>
        <w:t>Jahodníky</w:t>
      </w:r>
      <w:proofErr w:type="spellEnd"/>
      <w:r w:rsidR="00E902DE">
        <w:rPr>
          <w:rFonts w:ascii="Arial Narrow" w:eastAsia="Times New Roman" w:hAnsi="Arial Narrow" w:cs="Arial"/>
          <w:color w:val="000000"/>
          <w:sz w:val="24"/>
          <w:szCs w:val="24"/>
          <w:lang w:eastAsia="sk-SK"/>
        </w:rPr>
        <w:t xml:space="preserve"> a </w:t>
      </w:r>
      <w:proofErr w:type="spellStart"/>
      <w:r w:rsidR="00E902DE">
        <w:rPr>
          <w:rFonts w:ascii="Arial Narrow" w:eastAsia="Times New Roman" w:hAnsi="Arial Narrow" w:cs="Arial"/>
          <w:color w:val="000000"/>
          <w:sz w:val="24"/>
          <w:szCs w:val="24"/>
          <w:lang w:eastAsia="sk-SK"/>
        </w:rPr>
        <w:t>Ľadoveň</w:t>
      </w:r>
      <w:proofErr w:type="spellEnd"/>
      <w:r w:rsidR="00E902DE">
        <w:rPr>
          <w:rFonts w:ascii="Arial Narrow" w:eastAsia="Times New Roman" w:hAnsi="Arial Narrow" w:cs="Arial"/>
          <w:color w:val="000000"/>
          <w:sz w:val="24"/>
          <w:szCs w:val="24"/>
          <w:lang w:eastAsia="sk-SK"/>
        </w:rPr>
        <w:t xml:space="preserve">. </w:t>
      </w:r>
      <w:r>
        <w:rPr>
          <w:rFonts w:ascii="Arial Narrow" w:eastAsia="Times New Roman" w:hAnsi="Arial Narrow" w:cs="Arial"/>
          <w:color w:val="000000"/>
          <w:sz w:val="24"/>
          <w:szCs w:val="24"/>
          <w:lang w:eastAsia="sk-SK"/>
        </w:rPr>
        <w:t>Keďže sa v tejto časti riešeného územia v súčasnosti nachádza trhovisko a solitérne objekty</w:t>
      </w:r>
      <w:r w:rsidR="00E902DE">
        <w:rPr>
          <w:rFonts w:ascii="Arial Narrow" w:eastAsia="Times New Roman" w:hAnsi="Arial Narrow" w:cs="Arial"/>
          <w:color w:val="000000"/>
          <w:sz w:val="24"/>
          <w:szCs w:val="24"/>
          <w:lang w:eastAsia="sk-SK"/>
        </w:rPr>
        <w:t xml:space="preserve"> rôznej občianskej vybavenosti</w:t>
      </w:r>
      <w:r w:rsidR="00CD5127">
        <w:rPr>
          <w:rFonts w:ascii="Arial Narrow" w:eastAsia="Times New Roman" w:hAnsi="Arial Narrow" w:cs="Arial"/>
          <w:color w:val="000000"/>
          <w:sz w:val="24"/>
          <w:szCs w:val="24"/>
          <w:lang w:eastAsia="sk-SK"/>
        </w:rPr>
        <w:t xml:space="preserve"> a rôznej architektonickej kvality</w:t>
      </w:r>
      <w:r>
        <w:rPr>
          <w:rFonts w:ascii="Arial Narrow" w:eastAsia="Times New Roman" w:hAnsi="Arial Narrow" w:cs="Arial"/>
          <w:color w:val="000000"/>
          <w:sz w:val="24"/>
          <w:szCs w:val="24"/>
          <w:lang w:eastAsia="sk-SK"/>
        </w:rPr>
        <w:t>, ktoré potrebujú</w:t>
      </w:r>
      <w:r w:rsidR="00CD5127">
        <w:rPr>
          <w:rFonts w:ascii="Arial Narrow" w:eastAsia="Times New Roman" w:hAnsi="Arial Narrow" w:cs="Arial"/>
          <w:color w:val="000000"/>
          <w:sz w:val="24"/>
          <w:szCs w:val="24"/>
          <w:lang w:eastAsia="sk-SK"/>
        </w:rPr>
        <w:t xml:space="preserve"> prestavbu a</w:t>
      </w:r>
      <w:r>
        <w:rPr>
          <w:rFonts w:ascii="Arial Narrow" w:eastAsia="Times New Roman" w:hAnsi="Arial Narrow" w:cs="Arial"/>
          <w:color w:val="000000"/>
          <w:sz w:val="24"/>
          <w:szCs w:val="24"/>
          <w:lang w:eastAsia="sk-SK"/>
        </w:rPr>
        <w:t xml:space="preserve"> dopravnú obsluhu, vyhlasovateľ očakáva v </w:t>
      </w:r>
      <w:r w:rsidR="000C4A27">
        <w:rPr>
          <w:rFonts w:ascii="Arial Narrow" w:eastAsia="Times New Roman" w:hAnsi="Arial Narrow" w:cs="Arial"/>
          <w:color w:val="000000"/>
          <w:sz w:val="24"/>
          <w:szCs w:val="24"/>
          <w:lang w:eastAsia="sk-SK"/>
        </w:rPr>
        <w:t xml:space="preserve"> UŠ </w:t>
      </w:r>
      <w:r w:rsidR="00395B9A">
        <w:rPr>
          <w:rFonts w:ascii="Arial Narrow" w:eastAsia="Times New Roman" w:hAnsi="Arial Narrow" w:cs="Arial"/>
          <w:color w:val="000000"/>
          <w:sz w:val="24"/>
          <w:szCs w:val="24"/>
          <w:lang w:eastAsia="sk-SK"/>
        </w:rPr>
        <w:t xml:space="preserve">aj </w:t>
      </w:r>
      <w:r w:rsidR="000C4A27">
        <w:rPr>
          <w:rFonts w:ascii="Arial Narrow" w:eastAsia="Times New Roman" w:hAnsi="Arial Narrow" w:cs="Arial"/>
          <w:color w:val="000000"/>
          <w:sz w:val="24"/>
          <w:szCs w:val="24"/>
          <w:lang w:eastAsia="sk-SK"/>
        </w:rPr>
        <w:t>návrh</w:t>
      </w:r>
      <w:r w:rsidR="00E902DE">
        <w:rPr>
          <w:rFonts w:ascii="Arial Narrow" w:eastAsia="Times New Roman" w:hAnsi="Arial Narrow" w:cs="Arial"/>
          <w:color w:val="000000"/>
          <w:sz w:val="24"/>
          <w:szCs w:val="24"/>
          <w:lang w:eastAsia="sk-SK"/>
        </w:rPr>
        <w:t xml:space="preserve"> dopravnej obsluhy</w:t>
      </w:r>
      <w:r w:rsidR="000C4A27">
        <w:rPr>
          <w:rFonts w:ascii="Arial Narrow" w:eastAsia="Times New Roman" w:hAnsi="Arial Narrow" w:cs="Arial"/>
          <w:color w:val="000000"/>
          <w:sz w:val="24"/>
          <w:szCs w:val="24"/>
          <w:lang w:eastAsia="sk-SK"/>
        </w:rPr>
        <w:t>, ktorým sa vytvoria</w:t>
      </w:r>
      <w:r>
        <w:rPr>
          <w:rFonts w:ascii="Arial Narrow" w:eastAsia="Times New Roman" w:hAnsi="Arial Narrow" w:cs="Arial"/>
          <w:color w:val="000000"/>
          <w:sz w:val="24"/>
          <w:szCs w:val="24"/>
          <w:lang w:eastAsia="sk-SK"/>
        </w:rPr>
        <w:t xml:space="preserve"> podmienky pre</w:t>
      </w:r>
      <w:r w:rsidR="000C4A27">
        <w:rPr>
          <w:rFonts w:ascii="Arial Narrow" w:eastAsia="Times New Roman" w:hAnsi="Arial Narrow" w:cs="Arial"/>
          <w:color w:val="000000"/>
          <w:sz w:val="24"/>
          <w:szCs w:val="24"/>
          <w:lang w:eastAsia="sk-SK"/>
        </w:rPr>
        <w:t xml:space="preserve"> rozvoj tohto územia. </w:t>
      </w:r>
      <w:r w:rsidR="005D649F">
        <w:rPr>
          <w:rFonts w:ascii="Arial Narrow" w:eastAsia="Times New Roman" w:hAnsi="Arial Narrow" w:cs="Arial"/>
          <w:color w:val="000000"/>
          <w:sz w:val="24"/>
          <w:szCs w:val="24"/>
          <w:lang w:eastAsia="sk-SK"/>
        </w:rPr>
        <w:t xml:space="preserve">Vyhlasovateľ požaduje v súvislosti s návrhom celého riešeného územia za dôležité riešenie dopravy aj vo väzbe na širšie vzťahy. </w:t>
      </w:r>
      <w:r w:rsidR="000C4A27">
        <w:rPr>
          <w:rFonts w:ascii="Arial Narrow" w:eastAsia="Times New Roman" w:hAnsi="Arial Narrow" w:cs="Arial"/>
          <w:color w:val="000000"/>
          <w:sz w:val="24"/>
          <w:szCs w:val="24"/>
          <w:lang w:eastAsia="sk-SK"/>
        </w:rPr>
        <w:t xml:space="preserve"> </w:t>
      </w:r>
    </w:p>
    <w:p w:rsidR="00DE4B7D" w:rsidRPr="009678DF" w:rsidRDefault="000C4A27" w:rsidP="00DE4B7D">
      <w:pPr>
        <w:pStyle w:val="Odsekzoznamu"/>
        <w:spacing w:after="0" w:line="240" w:lineRule="auto"/>
        <w:ind w:left="0"/>
        <w:jc w:val="both"/>
        <w:rPr>
          <w:rFonts w:ascii="Arial Narrow" w:eastAsia="Times New Roman" w:hAnsi="Arial Narrow" w:cs="Arial"/>
          <w:color w:val="000000"/>
          <w:sz w:val="16"/>
          <w:szCs w:val="16"/>
          <w:lang w:eastAsia="sk-SK"/>
        </w:rPr>
      </w:pPr>
      <w:r>
        <w:rPr>
          <w:rFonts w:ascii="Arial Narrow" w:eastAsia="Times New Roman" w:hAnsi="Arial Narrow" w:cs="Arial"/>
          <w:color w:val="000000"/>
          <w:sz w:val="24"/>
          <w:szCs w:val="24"/>
          <w:lang w:eastAsia="sk-SK"/>
        </w:rPr>
        <w:t xml:space="preserve"> </w:t>
      </w:r>
      <w:r w:rsidR="00534149">
        <w:rPr>
          <w:rFonts w:ascii="Arial Narrow" w:eastAsia="Times New Roman" w:hAnsi="Arial Narrow" w:cs="Arial"/>
          <w:color w:val="000000"/>
          <w:sz w:val="24"/>
          <w:szCs w:val="24"/>
          <w:lang w:eastAsia="sk-SK"/>
        </w:rPr>
        <w:t xml:space="preserve"> </w:t>
      </w:r>
    </w:p>
    <w:p w:rsidR="00D5464A" w:rsidRPr="00D5464A" w:rsidRDefault="00E77F76" w:rsidP="007F1CA9">
      <w:pPr>
        <w:pStyle w:val="Odsekzoznamu"/>
        <w:spacing w:after="0" w:line="240" w:lineRule="auto"/>
        <w:ind w:left="0"/>
        <w:jc w:val="center"/>
        <w:rPr>
          <w:rFonts w:ascii="Arial Narrow" w:eastAsia="Times New Roman" w:hAnsi="Arial Narrow" w:cs="Arial"/>
          <w:color w:val="000000"/>
          <w:sz w:val="16"/>
          <w:szCs w:val="16"/>
          <w:lang w:eastAsia="sk-SK"/>
        </w:rPr>
      </w:pPr>
      <w:r>
        <w:rPr>
          <w:rFonts w:ascii="Arial Narrow" w:eastAsia="Times New Roman" w:hAnsi="Arial Narrow" w:cs="Arial"/>
          <w:noProof/>
          <w:color w:val="000000"/>
          <w:sz w:val="16"/>
          <w:szCs w:val="16"/>
          <w:u w:val="single"/>
          <w:lang w:val="sk-SK" w:eastAsia="sk-SK"/>
        </w:rPr>
        <w:drawing>
          <wp:inline distT="0" distB="0" distL="0" distR="0">
            <wp:extent cx="5555673" cy="4069661"/>
            <wp:effectExtent l="0" t="0" r="6985" b="7620"/>
            <wp:docPr id="6"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49266" cy="4064967"/>
                    </a:xfrm>
                    <a:prstGeom prst="rect">
                      <a:avLst/>
                    </a:prstGeom>
                    <a:noFill/>
                    <a:ln>
                      <a:noFill/>
                    </a:ln>
                  </pic:spPr>
                </pic:pic>
              </a:graphicData>
            </a:graphic>
          </wp:inline>
        </w:drawing>
      </w:r>
    </w:p>
    <w:p w:rsidR="008A788A" w:rsidRDefault="008A788A" w:rsidP="008A788A">
      <w:pPr>
        <w:pStyle w:val="Odsekzoznamu"/>
        <w:spacing w:line="240" w:lineRule="auto"/>
        <w:ind w:left="0"/>
        <w:jc w:val="center"/>
        <w:rPr>
          <w:rFonts w:ascii="Arial Narrow" w:eastAsia="Times New Roman" w:hAnsi="Arial Narrow" w:cs="Arial"/>
          <w:bCs/>
          <w:color w:val="000000"/>
          <w:sz w:val="20"/>
          <w:szCs w:val="20"/>
          <w:lang w:eastAsia="zh-CN"/>
        </w:rPr>
      </w:pPr>
      <w:r>
        <w:rPr>
          <w:rFonts w:ascii="Arial Narrow" w:eastAsia="Times New Roman" w:hAnsi="Arial Narrow" w:cs="Arial"/>
          <w:bCs/>
          <w:color w:val="000000"/>
          <w:sz w:val="20"/>
          <w:szCs w:val="20"/>
          <w:lang w:eastAsia="zh-CN"/>
        </w:rPr>
        <w:t>Katastrálna mapa a hranice riešeného územia</w:t>
      </w:r>
    </w:p>
    <w:p w:rsidR="005C2E16" w:rsidRPr="00D5464A" w:rsidRDefault="005C2E16" w:rsidP="005C2E16">
      <w:pPr>
        <w:pStyle w:val="Odsekzoznamu"/>
        <w:spacing w:after="0" w:line="240" w:lineRule="auto"/>
        <w:ind w:left="0"/>
        <w:jc w:val="center"/>
        <w:rPr>
          <w:rFonts w:ascii="Arial Narrow" w:eastAsia="Times New Roman" w:hAnsi="Arial Narrow" w:cs="Arial"/>
          <w:bCs/>
          <w:color w:val="000000"/>
          <w:sz w:val="16"/>
          <w:szCs w:val="16"/>
          <w:lang w:eastAsia="zh-CN"/>
        </w:rPr>
      </w:pPr>
    </w:p>
    <w:p w:rsidR="0082534B" w:rsidRDefault="0082534B" w:rsidP="0082534B">
      <w:pPr>
        <w:tabs>
          <w:tab w:val="left" w:pos="0"/>
          <w:tab w:val="left" w:pos="142"/>
          <w:tab w:val="left" w:pos="567"/>
          <w:tab w:val="left" w:pos="1980"/>
        </w:tabs>
        <w:spacing w:after="0" w:line="240" w:lineRule="auto"/>
        <w:jc w:val="both"/>
        <w:rPr>
          <w:rFonts w:ascii="Arial Narrow" w:hAnsi="Arial Narrow"/>
          <w:color w:val="000000"/>
          <w:sz w:val="24"/>
          <w:szCs w:val="24"/>
        </w:rPr>
      </w:pPr>
      <w:r w:rsidRPr="001614E6">
        <w:rPr>
          <w:rFonts w:ascii="Arial Narrow" w:hAnsi="Arial Narrow"/>
          <w:b/>
          <w:sz w:val="24"/>
          <w:szCs w:val="24"/>
        </w:rPr>
        <w:t>3.4</w:t>
      </w:r>
      <w:r w:rsidRPr="001614E6">
        <w:rPr>
          <w:rFonts w:ascii="Arial Narrow" w:hAnsi="Arial Narrow"/>
          <w:b/>
          <w:sz w:val="24"/>
          <w:szCs w:val="24"/>
        </w:rPr>
        <w:tab/>
      </w:r>
      <w:r w:rsidRPr="001614E6">
        <w:rPr>
          <w:rFonts w:ascii="Arial Narrow" w:hAnsi="Arial Narrow"/>
          <w:color w:val="000000"/>
          <w:sz w:val="24"/>
          <w:szCs w:val="24"/>
        </w:rPr>
        <w:t>Cieľom tejto urbanisticko-architektonickej súťaže návrhov je výber</w:t>
      </w:r>
      <w:r w:rsidRPr="009D4C8A">
        <w:rPr>
          <w:rFonts w:ascii="Arial Narrow" w:hAnsi="Arial Narrow"/>
          <w:color w:val="000000"/>
          <w:sz w:val="24"/>
          <w:szCs w:val="24"/>
        </w:rPr>
        <w:t>:</w:t>
      </w:r>
    </w:p>
    <w:p w:rsidR="007D6D2C" w:rsidRDefault="007D6D2C" w:rsidP="007D6D2C">
      <w:pPr>
        <w:numPr>
          <w:ilvl w:val="0"/>
          <w:numId w:val="19"/>
        </w:numPr>
        <w:tabs>
          <w:tab w:val="left" w:pos="142"/>
          <w:tab w:val="left" w:pos="567"/>
        </w:tabs>
        <w:suppressAutoHyphens/>
        <w:spacing w:after="0" w:line="100" w:lineRule="atLeast"/>
        <w:ind w:left="567" w:firstLine="0"/>
        <w:jc w:val="both"/>
        <w:rPr>
          <w:rFonts w:ascii="Arial Narrow" w:hAnsi="Arial Narrow" w:cs="Arial Narrow"/>
          <w:color w:val="000000"/>
          <w:sz w:val="24"/>
          <w:szCs w:val="24"/>
          <w:lang w:eastAsia="ar-SA"/>
        </w:rPr>
      </w:pPr>
      <w:r w:rsidRPr="007D6D2C">
        <w:rPr>
          <w:rFonts w:ascii="Arial Narrow" w:hAnsi="Arial Narrow" w:cs="Arial Narrow"/>
          <w:color w:val="000000"/>
          <w:sz w:val="24"/>
          <w:szCs w:val="24"/>
          <w:lang w:eastAsia="ar-SA"/>
        </w:rPr>
        <w:t xml:space="preserve">  </w:t>
      </w:r>
      <w:r>
        <w:rPr>
          <w:rFonts w:ascii="Arial Narrow" w:hAnsi="Arial Narrow" w:cs="Arial Narrow"/>
          <w:color w:val="000000"/>
          <w:sz w:val="24"/>
          <w:szCs w:val="24"/>
          <w:lang w:eastAsia="ar-SA"/>
        </w:rPr>
        <w:t xml:space="preserve"> </w:t>
      </w:r>
      <w:r w:rsidRPr="007D6D2C">
        <w:rPr>
          <w:rFonts w:ascii="Arial Narrow" w:hAnsi="Arial Narrow" w:cs="Arial Narrow"/>
          <w:color w:val="000000"/>
          <w:sz w:val="24"/>
          <w:szCs w:val="24"/>
          <w:lang w:eastAsia="ar-SA"/>
        </w:rPr>
        <w:t xml:space="preserve">spracovateľa urbanistickej štúdie riešeného územia a spracovateľa ÚPN-Z,  </w:t>
      </w:r>
    </w:p>
    <w:p w:rsidR="007D6D2C" w:rsidRDefault="007D6D2C" w:rsidP="009678DF">
      <w:pPr>
        <w:numPr>
          <w:ilvl w:val="0"/>
          <w:numId w:val="19"/>
        </w:numPr>
        <w:tabs>
          <w:tab w:val="left" w:pos="142"/>
        </w:tabs>
        <w:suppressAutoHyphens/>
        <w:spacing w:after="0" w:line="100" w:lineRule="atLeast"/>
        <w:ind w:left="851" w:hanging="284"/>
        <w:jc w:val="both"/>
        <w:rPr>
          <w:rFonts w:ascii="Arial Narrow" w:hAnsi="Arial Narrow" w:cs="Arial Narrow"/>
          <w:color w:val="000000"/>
          <w:sz w:val="24"/>
          <w:szCs w:val="24"/>
          <w:lang w:eastAsia="ar-SA"/>
        </w:rPr>
      </w:pPr>
      <w:r w:rsidRPr="007D6D2C">
        <w:rPr>
          <w:rFonts w:ascii="Arial Narrow" w:hAnsi="Arial Narrow" w:cs="Arial Narrow"/>
          <w:color w:val="000000"/>
          <w:sz w:val="24"/>
          <w:szCs w:val="24"/>
          <w:lang w:eastAsia="ar-SA"/>
        </w:rPr>
        <w:t>autora projektovej dokumentácie pre územné rozhodnutie a stavebné povolenie Nám. SNP, vypracovanie realizačnej dokumentácie bude predmetom samostatného rokovania o zmluve o dielov s investorom a vybratým dodávateľom stavby</w:t>
      </w:r>
      <w:r>
        <w:rPr>
          <w:rFonts w:ascii="Arial Narrow" w:hAnsi="Arial Narrow" w:cs="Arial Narrow"/>
          <w:color w:val="000000"/>
          <w:sz w:val="24"/>
          <w:szCs w:val="24"/>
          <w:lang w:eastAsia="ar-SA"/>
        </w:rPr>
        <w:t>.</w:t>
      </w:r>
    </w:p>
    <w:p w:rsidR="009678DF" w:rsidRPr="009678DF" w:rsidRDefault="009678DF" w:rsidP="009678DF">
      <w:pPr>
        <w:tabs>
          <w:tab w:val="left" w:pos="142"/>
        </w:tabs>
        <w:suppressAutoHyphens/>
        <w:spacing w:after="0" w:line="100" w:lineRule="atLeast"/>
        <w:ind w:left="851"/>
        <w:jc w:val="both"/>
        <w:rPr>
          <w:rFonts w:ascii="Arial Narrow" w:hAnsi="Arial Narrow" w:cs="Arial Narrow"/>
          <w:color w:val="000000"/>
          <w:sz w:val="20"/>
          <w:szCs w:val="20"/>
          <w:lang w:eastAsia="ar-SA"/>
        </w:rPr>
      </w:pPr>
    </w:p>
    <w:p w:rsidR="007D6D2C" w:rsidRPr="007D6D2C" w:rsidRDefault="007D6D2C" w:rsidP="007D6D2C">
      <w:pPr>
        <w:tabs>
          <w:tab w:val="left" w:pos="0"/>
          <w:tab w:val="left" w:pos="142"/>
        </w:tabs>
        <w:suppressAutoHyphens/>
        <w:spacing w:line="100" w:lineRule="atLeast"/>
        <w:jc w:val="both"/>
        <w:rPr>
          <w:rFonts w:ascii="Arial Narrow" w:hAnsi="Arial Narrow" w:cs="Arial Narrow"/>
          <w:color w:val="000000"/>
          <w:sz w:val="24"/>
          <w:szCs w:val="24"/>
          <w:lang w:eastAsia="ar-SA"/>
        </w:rPr>
      </w:pPr>
      <w:r w:rsidRPr="007D6D2C">
        <w:rPr>
          <w:rFonts w:ascii="Arial Narrow" w:hAnsi="Arial Narrow" w:cs="Arial Narrow"/>
          <w:color w:val="000000"/>
          <w:sz w:val="24"/>
          <w:szCs w:val="24"/>
          <w:lang w:eastAsia="ar-SA"/>
        </w:rPr>
        <w:t xml:space="preserve">Podľa výsledkov súťaže návrhov a odporúčania poroty vyhlasovateľ s víťazom súťaže, na základe výsledkov priameho rokovacieho konania podľa § 81 písm. h), zákona o verejnom obstarávaní vyrokuje zmluvu o dielo podľa ustanovení § 536 a nasledujúcich Obchodného zákonníka na spracovanie požadovaného rozsahu prác. Vybraný autor víťazného súťažného návrhu bude po uzavretí zmluvy o dielo zhotoviteľom projektových dokumentácií pre územné rozhodnutie a stavené povolenie Námestia SNP vrátane výkonu autorského dozoru pri realizácii navrhnutého diela v súlade s Autorským zákonom č.185/2015 Z. z. v znení neskorších zmien a predpisov. Realizačná dokumentácia a jej vyhotovenie bude predmetom samostatného rokovania po výbere dodávateľa stavby Námestia SNP. Vybraný autor bude tiež spracovateľom Urbanistickej štúdie riešeného územia ako konceptu návrhu ÚPN-Z. Na základe obstaranej UŠ vyhlasovateľ vypracuje, prerokuje a schváli Zadanie pre obstaranie ÚPN-Z (v súlade so Stavebným zákonom) a vybratý súťažiaci a autor UŠ bude spracovateľom ÚPN-Z.  Podrobné požiadavky na obsah a rozsah riešenia predmetu súťaže sú uvedené v nasledujúcich kapitolách týchto súťažných podmienok, podrobnejšie v ods. 19.2 týchto súťažných podmienok. </w:t>
      </w:r>
    </w:p>
    <w:p w:rsidR="007D6D2C" w:rsidRPr="007D6D2C" w:rsidRDefault="007D6D2C" w:rsidP="007D6D2C">
      <w:pPr>
        <w:tabs>
          <w:tab w:val="left" w:pos="0"/>
          <w:tab w:val="left" w:pos="142"/>
        </w:tabs>
        <w:suppressAutoHyphens/>
        <w:spacing w:line="100" w:lineRule="atLeast"/>
        <w:jc w:val="both"/>
        <w:rPr>
          <w:rFonts w:ascii="Arial Narrow" w:hAnsi="Arial Narrow" w:cs="Arial Narrow"/>
          <w:color w:val="000000"/>
          <w:sz w:val="24"/>
          <w:szCs w:val="24"/>
          <w:lang w:eastAsia="ar-SA"/>
        </w:rPr>
      </w:pPr>
      <w:r w:rsidRPr="007D6D2C">
        <w:rPr>
          <w:rFonts w:ascii="Arial Narrow" w:hAnsi="Arial Narrow" w:cs="Arial Narrow"/>
          <w:color w:val="000000"/>
          <w:sz w:val="24"/>
          <w:szCs w:val="24"/>
          <w:lang w:eastAsia="ar-SA"/>
        </w:rPr>
        <w:t>Ak porota na základe</w:t>
      </w:r>
      <w:r w:rsidR="004D0998">
        <w:rPr>
          <w:rFonts w:ascii="Arial Narrow" w:hAnsi="Arial Narrow" w:cs="Arial Narrow"/>
          <w:color w:val="000000"/>
          <w:sz w:val="24"/>
          <w:szCs w:val="24"/>
          <w:lang w:eastAsia="ar-SA"/>
        </w:rPr>
        <w:t xml:space="preserve"> ho</w:t>
      </w:r>
      <w:r w:rsidR="00F809A9">
        <w:rPr>
          <w:rFonts w:ascii="Arial Narrow" w:hAnsi="Arial Narrow" w:cs="Arial Narrow"/>
          <w:color w:val="000000"/>
          <w:sz w:val="24"/>
          <w:szCs w:val="24"/>
          <w:lang w:eastAsia="ar-SA"/>
        </w:rPr>
        <w:t>dnotenia návrhov udelí 2 najvyšš</w:t>
      </w:r>
      <w:r w:rsidR="004D0998">
        <w:rPr>
          <w:rFonts w:ascii="Arial Narrow" w:hAnsi="Arial Narrow" w:cs="Arial Narrow"/>
          <w:color w:val="000000"/>
          <w:sz w:val="24"/>
          <w:szCs w:val="24"/>
          <w:lang w:eastAsia="ar-SA"/>
        </w:rPr>
        <w:t>ie</w:t>
      </w:r>
      <w:r w:rsidRPr="007D6D2C">
        <w:rPr>
          <w:rFonts w:ascii="Arial Narrow" w:hAnsi="Arial Narrow" w:cs="Arial Narrow"/>
          <w:color w:val="000000"/>
          <w:sz w:val="24"/>
          <w:szCs w:val="24"/>
          <w:lang w:eastAsia="ar-SA"/>
        </w:rPr>
        <w:t xml:space="preserve"> miesta ex aequo, keď jeden súťažiaci  bude mať najlepší návrh Námestia SNP (podklad pre DÚR a DSP) a iný účastník súťaže najlepší urbanistický koncept riešené</w:t>
      </w:r>
      <w:r w:rsidR="004D0998">
        <w:rPr>
          <w:rFonts w:ascii="Arial Narrow" w:hAnsi="Arial Narrow" w:cs="Arial Narrow"/>
          <w:color w:val="000000"/>
          <w:sz w:val="24"/>
          <w:szCs w:val="24"/>
          <w:lang w:eastAsia="ar-SA"/>
        </w:rPr>
        <w:t>ho územia (podklad pre ÚPN-Z), v</w:t>
      </w:r>
      <w:r w:rsidRPr="007D6D2C">
        <w:rPr>
          <w:rFonts w:ascii="Arial Narrow" w:hAnsi="Arial Narrow" w:cs="Arial Narrow"/>
          <w:color w:val="000000"/>
          <w:sz w:val="24"/>
          <w:szCs w:val="24"/>
          <w:lang w:eastAsia="ar-SA"/>
        </w:rPr>
        <w:t>tedy budú oslovení obaja účastníci do dvoch samostatných priamych rokovacích konaní o zmluve o dielo</w:t>
      </w:r>
      <w:r w:rsidR="004D0998">
        <w:rPr>
          <w:rFonts w:ascii="Arial Narrow" w:hAnsi="Arial Narrow" w:cs="Arial Narrow"/>
          <w:color w:val="000000"/>
          <w:sz w:val="24"/>
          <w:szCs w:val="24"/>
          <w:lang w:eastAsia="ar-SA"/>
        </w:rPr>
        <w:t xml:space="preserve"> na 2 samostatné budúce zákazky, t.j. </w:t>
      </w:r>
      <w:r w:rsidR="00F809A9">
        <w:rPr>
          <w:rFonts w:ascii="Arial Narrow" w:hAnsi="Arial Narrow" w:cs="Arial Narrow"/>
          <w:color w:val="000000"/>
          <w:sz w:val="24"/>
          <w:szCs w:val="24"/>
          <w:lang w:eastAsia="ar-SA"/>
        </w:rPr>
        <w:t xml:space="preserve">1.) </w:t>
      </w:r>
      <w:r w:rsidR="004D0998">
        <w:rPr>
          <w:rFonts w:ascii="Arial Narrow" w:hAnsi="Arial Narrow" w:cs="Arial Narrow"/>
          <w:color w:val="000000"/>
          <w:sz w:val="24"/>
          <w:szCs w:val="24"/>
          <w:lang w:eastAsia="ar-SA"/>
        </w:rPr>
        <w:t>na projektové dokumentácie pre územné rozhodnutie a stavebné povolenie na prestavbu Nám. SNP a na autorský dozor pri real</w:t>
      </w:r>
      <w:r w:rsidR="00F809A9">
        <w:rPr>
          <w:rFonts w:ascii="Arial Narrow" w:hAnsi="Arial Narrow" w:cs="Arial Narrow"/>
          <w:color w:val="000000"/>
          <w:sz w:val="24"/>
          <w:szCs w:val="24"/>
          <w:lang w:eastAsia="ar-SA"/>
        </w:rPr>
        <w:t>izačných PD a realizácii stavby a </w:t>
      </w:r>
      <w:r w:rsidR="00E718E2">
        <w:rPr>
          <w:rFonts w:ascii="Arial Narrow" w:hAnsi="Arial Narrow" w:cs="Arial Narrow"/>
          <w:color w:val="000000"/>
          <w:sz w:val="24"/>
          <w:szCs w:val="24"/>
          <w:lang w:eastAsia="ar-SA"/>
        </w:rPr>
        <w:t xml:space="preserve"> </w:t>
      </w:r>
      <w:r w:rsidR="00F809A9">
        <w:rPr>
          <w:rFonts w:ascii="Arial Narrow" w:hAnsi="Arial Narrow" w:cs="Arial Narrow"/>
          <w:color w:val="000000"/>
          <w:sz w:val="24"/>
          <w:szCs w:val="24"/>
          <w:lang w:eastAsia="ar-SA"/>
        </w:rPr>
        <w:t>2.) na spracovanie ÚPN-Z.</w:t>
      </w:r>
    </w:p>
    <w:p w:rsidR="0082534B" w:rsidRDefault="0082534B" w:rsidP="005C515E">
      <w:pPr>
        <w:widowControl w:val="0"/>
        <w:shd w:val="clear" w:color="auto" w:fill="D9D9D9"/>
        <w:tabs>
          <w:tab w:val="left" w:pos="567"/>
        </w:tabs>
        <w:spacing w:after="0" w:line="240" w:lineRule="auto"/>
        <w:jc w:val="both"/>
        <w:rPr>
          <w:rFonts w:ascii="Arial Narrow" w:eastAsia="SimSun" w:hAnsi="Arial Narrow" w:cs="Calibri"/>
          <w:b/>
          <w:color w:val="00000A"/>
          <w:sz w:val="24"/>
          <w:szCs w:val="24"/>
          <w:lang w:eastAsia="zh-CN"/>
        </w:rPr>
      </w:pPr>
      <w:r w:rsidRPr="001614E6">
        <w:rPr>
          <w:rFonts w:ascii="Arial Narrow" w:eastAsia="SimSun" w:hAnsi="Arial Narrow" w:cs="Calibri"/>
          <w:b/>
          <w:color w:val="00000A"/>
          <w:sz w:val="24"/>
          <w:szCs w:val="24"/>
          <w:lang w:eastAsia="zh-CN"/>
        </w:rPr>
        <w:t>4.</w:t>
      </w:r>
      <w:r w:rsidRPr="001614E6">
        <w:rPr>
          <w:rFonts w:ascii="Arial Narrow" w:eastAsia="SimSun" w:hAnsi="Arial Narrow" w:cs="Calibri"/>
          <w:b/>
          <w:color w:val="00000A"/>
          <w:sz w:val="24"/>
          <w:szCs w:val="24"/>
          <w:lang w:eastAsia="zh-CN"/>
        </w:rPr>
        <w:tab/>
        <w:t>DRUH SÚŤAŽE</w:t>
      </w:r>
    </w:p>
    <w:p w:rsidR="005C515E" w:rsidRDefault="005C515E" w:rsidP="0082534B">
      <w:pPr>
        <w:widowControl w:val="0"/>
        <w:shd w:val="clear" w:color="auto" w:fill="FFFFFF"/>
        <w:tabs>
          <w:tab w:val="left" w:pos="567"/>
        </w:tabs>
        <w:spacing w:after="0" w:line="240" w:lineRule="auto"/>
        <w:jc w:val="both"/>
        <w:rPr>
          <w:rFonts w:ascii="Arial Narrow" w:eastAsia="SimSun" w:hAnsi="Arial Narrow" w:cs="Calibri"/>
          <w:color w:val="00000A"/>
          <w:sz w:val="24"/>
          <w:szCs w:val="24"/>
          <w:lang w:eastAsia="zh-CN"/>
        </w:rPr>
      </w:pPr>
    </w:p>
    <w:p w:rsidR="0082534B" w:rsidRPr="00794EE0" w:rsidRDefault="0082534B" w:rsidP="00794EE0">
      <w:pPr>
        <w:pStyle w:val="Odsekzoznamu"/>
        <w:widowControl w:val="0"/>
        <w:numPr>
          <w:ilvl w:val="0"/>
          <w:numId w:val="17"/>
        </w:numPr>
        <w:shd w:val="clear" w:color="auto" w:fill="FFFFFF"/>
        <w:tabs>
          <w:tab w:val="left" w:pos="426"/>
          <w:tab w:val="left" w:pos="709"/>
        </w:tabs>
        <w:spacing w:after="0" w:line="240" w:lineRule="auto"/>
        <w:ind w:hanging="294"/>
        <w:jc w:val="both"/>
        <w:rPr>
          <w:rFonts w:ascii="Arial Narrow" w:eastAsia="SimSun" w:hAnsi="Arial Narrow" w:cs="Calibri"/>
          <w:color w:val="00000A"/>
          <w:sz w:val="24"/>
          <w:szCs w:val="24"/>
          <w:lang w:eastAsia="zh-CN"/>
        </w:rPr>
      </w:pPr>
      <w:r w:rsidRPr="00794EE0">
        <w:rPr>
          <w:rFonts w:ascii="Arial Narrow" w:eastAsia="SimSun" w:hAnsi="Arial Narrow" w:cs="Calibri"/>
          <w:color w:val="00000A"/>
          <w:sz w:val="24"/>
          <w:szCs w:val="24"/>
          <w:lang w:eastAsia="zh-CN"/>
        </w:rPr>
        <w:t>Podľa predmetu:</w:t>
      </w:r>
      <w:r w:rsidRPr="00794EE0">
        <w:rPr>
          <w:rFonts w:ascii="Arial Narrow" w:eastAsia="SimSun" w:hAnsi="Arial Narrow" w:cs="Calibri"/>
          <w:color w:val="00000A"/>
          <w:sz w:val="24"/>
          <w:szCs w:val="24"/>
          <w:lang w:eastAsia="zh-CN"/>
        </w:rPr>
        <w:tab/>
      </w:r>
      <w:r w:rsidRPr="00794EE0">
        <w:rPr>
          <w:rFonts w:ascii="Arial Narrow" w:eastAsia="SimSun" w:hAnsi="Arial Narrow" w:cs="Calibri"/>
          <w:color w:val="00000A"/>
          <w:sz w:val="24"/>
          <w:szCs w:val="24"/>
          <w:lang w:eastAsia="zh-CN"/>
        </w:rPr>
        <w:tab/>
      </w:r>
      <w:r w:rsidRPr="00794EE0">
        <w:rPr>
          <w:rFonts w:ascii="Arial Narrow" w:eastAsia="SimSun" w:hAnsi="Arial Narrow" w:cs="Calibri"/>
          <w:color w:val="00000A"/>
          <w:sz w:val="24"/>
          <w:szCs w:val="24"/>
          <w:lang w:eastAsia="zh-CN"/>
        </w:rPr>
        <w:tab/>
      </w:r>
      <w:r w:rsidRPr="00794EE0">
        <w:rPr>
          <w:rFonts w:ascii="Arial Narrow" w:eastAsia="SimSun" w:hAnsi="Arial Narrow" w:cs="Calibri"/>
          <w:color w:val="00000A"/>
          <w:sz w:val="24"/>
          <w:szCs w:val="24"/>
          <w:lang w:eastAsia="zh-CN"/>
        </w:rPr>
        <w:tab/>
      </w:r>
      <w:r w:rsidR="00B0571F" w:rsidRPr="00794EE0">
        <w:rPr>
          <w:rFonts w:ascii="Arial Narrow" w:eastAsia="SimSun" w:hAnsi="Arial Narrow" w:cs="Calibri"/>
          <w:color w:val="00000A"/>
          <w:sz w:val="24"/>
          <w:szCs w:val="24"/>
          <w:lang w:eastAsia="zh-CN"/>
        </w:rPr>
        <w:t xml:space="preserve">kombinovaná </w:t>
      </w:r>
      <w:r w:rsidRPr="00794EE0">
        <w:rPr>
          <w:rFonts w:ascii="Arial Narrow" w:eastAsia="SimSun" w:hAnsi="Arial Narrow" w:cs="Calibri"/>
          <w:color w:val="00000A"/>
          <w:sz w:val="24"/>
          <w:szCs w:val="24"/>
          <w:lang w:eastAsia="zh-CN"/>
        </w:rPr>
        <w:t>urbanisticko-architektonická,</w:t>
      </w:r>
    </w:p>
    <w:p w:rsidR="005C2E16" w:rsidRPr="00794EE0" w:rsidRDefault="0082534B" w:rsidP="00794EE0">
      <w:pPr>
        <w:pStyle w:val="Odsekzoznamu"/>
        <w:widowControl w:val="0"/>
        <w:numPr>
          <w:ilvl w:val="0"/>
          <w:numId w:val="17"/>
        </w:numPr>
        <w:shd w:val="clear" w:color="auto" w:fill="FFFFFF"/>
        <w:tabs>
          <w:tab w:val="left" w:pos="426"/>
          <w:tab w:val="left" w:pos="709"/>
          <w:tab w:val="left" w:pos="2835"/>
        </w:tabs>
        <w:spacing w:after="0" w:line="240" w:lineRule="auto"/>
        <w:ind w:hanging="294"/>
        <w:jc w:val="both"/>
        <w:rPr>
          <w:rFonts w:ascii="Arial Narrow" w:eastAsia="SimSun" w:hAnsi="Arial Narrow" w:cs="Calibri"/>
          <w:color w:val="00000A"/>
          <w:sz w:val="24"/>
          <w:szCs w:val="24"/>
          <w:lang w:eastAsia="zh-CN"/>
        </w:rPr>
      </w:pPr>
      <w:r w:rsidRPr="00794EE0">
        <w:rPr>
          <w:rFonts w:ascii="Arial Narrow" w:eastAsia="SimSun" w:hAnsi="Arial Narrow" w:cs="Calibri"/>
          <w:color w:val="00000A"/>
          <w:sz w:val="24"/>
          <w:szCs w:val="24"/>
          <w:lang w:eastAsia="zh-CN"/>
        </w:rPr>
        <w:t>Podľa účelu:</w:t>
      </w:r>
      <w:r w:rsidRPr="00794EE0">
        <w:rPr>
          <w:rFonts w:ascii="Arial Narrow" w:eastAsia="SimSun" w:hAnsi="Arial Narrow" w:cs="Calibri"/>
          <w:color w:val="00000A"/>
          <w:sz w:val="24"/>
          <w:szCs w:val="24"/>
          <w:lang w:eastAsia="zh-CN"/>
        </w:rPr>
        <w:tab/>
      </w:r>
      <w:r w:rsidRPr="00794EE0">
        <w:rPr>
          <w:rFonts w:ascii="Arial Narrow" w:eastAsia="SimSun" w:hAnsi="Arial Narrow" w:cs="Calibri"/>
          <w:color w:val="00000A"/>
          <w:sz w:val="24"/>
          <w:szCs w:val="24"/>
          <w:lang w:eastAsia="zh-CN"/>
        </w:rPr>
        <w:tab/>
      </w:r>
      <w:r w:rsidRPr="00794EE0">
        <w:rPr>
          <w:rFonts w:ascii="Arial Narrow" w:eastAsia="SimSun" w:hAnsi="Arial Narrow" w:cs="Calibri"/>
          <w:color w:val="00000A"/>
          <w:sz w:val="24"/>
          <w:szCs w:val="24"/>
          <w:lang w:eastAsia="zh-CN"/>
        </w:rPr>
        <w:tab/>
      </w:r>
      <w:r w:rsidR="00794EE0">
        <w:rPr>
          <w:rFonts w:ascii="Arial Narrow" w:eastAsia="SimSun" w:hAnsi="Arial Narrow" w:cs="Calibri"/>
          <w:color w:val="00000A"/>
          <w:sz w:val="24"/>
          <w:szCs w:val="24"/>
          <w:lang w:eastAsia="zh-CN"/>
        </w:rPr>
        <w:tab/>
      </w:r>
      <w:r w:rsidRPr="00794EE0">
        <w:rPr>
          <w:rFonts w:ascii="Arial Narrow" w:eastAsia="SimSun" w:hAnsi="Arial Narrow" w:cs="Calibri"/>
          <w:color w:val="00000A"/>
          <w:sz w:val="24"/>
          <w:szCs w:val="24"/>
          <w:lang w:eastAsia="zh-CN"/>
        </w:rPr>
        <w:t xml:space="preserve">projektová s cenami a odmenami, </w:t>
      </w:r>
    </w:p>
    <w:p w:rsidR="0082534B" w:rsidRPr="00794EE0" w:rsidRDefault="00794EE0" w:rsidP="004D0998">
      <w:pPr>
        <w:widowControl w:val="0"/>
        <w:shd w:val="clear" w:color="auto" w:fill="FFFFFF"/>
        <w:tabs>
          <w:tab w:val="left" w:pos="426"/>
          <w:tab w:val="left" w:pos="709"/>
          <w:tab w:val="left" w:pos="2835"/>
          <w:tab w:val="left" w:pos="3540"/>
          <w:tab w:val="left" w:pos="4248"/>
          <w:tab w:val="left" w:pos="4956"/>
          <w:tab w:val="left" w:pos="5664"/>
          <w:tab w:val="left" w:pos="6372"/>
          <w:tab w:val="left" w:pos="7080"/>
          <w:tab w:val="left" w:pos="7788"/>
          <w:tab w:val="left" w:pos="8496"/>
          <w:tab w:val="right" w:pos="9070"/>
        </w:tabs>
        <w:spacing w:after="0" w:line="240" w:lineRule="auto"/>
        <w:ind w:hanging="360"/>
        <w:jc w:val="both"/>
        <w:rPr>
          <w:rFonts w:ascii="Arial Narrow" w:eastAsia="SimSun" w:hAnsi="Arial Narrow" w:cs="Calibri"/>
          <w:color w:val="00000A"/>
          <w:sz w:val="24"/>
          <w:szCs w:val="24"/>
          <w:lang w:eastAsia="zh-CN"/>
        </w:rPr>
      </w:pPr>
      <w:r>
        <w:rPr>
          <w:rFonts w:ascii="Arial Narrow" w:eastAsia="SimSun" w:hAnsi="Arial Narrow" w:cs="Calibri"/>
          <w:color w:val="00000A"/>
          <w:sz w:val="24"/>
          <w:szCs w:val="24"/>
          <w:lang w:eastAsia="zh-CN"/>
        </w:rPr>
        <w:tab/>
      </w:r>
      <w:r>
        <w:rPr>
          <w:rFonts w:ascii="Arial Narrow" w:eastAsia="SimSun" w:hAnsi="Arial Narrow" w:cs="Calibri"/>
          <w:color w:val="00000A"/>
          <w:sz w:val="24"/>
          <w:szCs w:val="24"/>
          <w:lang w:eastAsia="zh-CN"/>
        </w:rPr>
        <w:tab/>
      </w:r>
      <w:r>
        <w:rPr>
          <w:rFonts w:ascii="Arial Narrow" w:eastAsia="SimSun" w:hAnsi="Arial Narrow" w:cs="Calibri"/>
          <w:color w:val="00000A"/>
          <w:sz w:val="24"/>
          <w:szCs w:val="24"/>
          <w:lang w:eastAsia="zh-CN"/>
        </w:rPr>
        <w:tab/>
      </w:r>
      <w:r>
        <w:rPr>
          <w:rFonts w:ascii="Arial Narrow" w:eastAsia="SimSun" w:hAnsi="Arial Narrow" w:cs="Calibri"/>
          <w:color w:val="00000A"/>
          <w:sz w:val="24"/>
          <w:szCs w:val="24"/>
          <w:lang w:eastAsia="zh-CN"/>
        </w:rPr>
        <w:tab/>
      </w:r>
      <w:r>
        <w:rPr>
          <w:rFonts w:ascii="Arial Narrow" w:eastAsia="SimSun" w:hAnsi="Arial Narrow" w:cs="Calibri"/>
          <w:color w:val="00000A"/>
          <w:sz w:val="24"/>
          <w:szCs w:val="24"/>
          <w:lang w:eastAsia="zh-CN"/>
        </w:rPr>
        <w:tab/>
      </w:r>
      <w:r>
        <w:rPr>
          <w:rFonts w:ascii="Arial Narrow" w:eastAsia="SimSun" w:hAnsi="Arial Narrow" w:cs="Calibri"/>
          <w:color w:val="00000A"/>
          <w:sz w:val="24"/>
          <w:szCs w:val="24"/>
          <w:lang w:eastAsia="zh-CN"/>
        </w:rPr>
        <w:tab/>
      </w:r>
      <w:r>
        <w:rPr>
          <w:rFonts w:ascii="Arial Narrow" w:eastAsia="SimSun" w:hAnsi="Arial Narrow" w:cs="Calibri"/>
          <w:color w:val="00000A"/>
          <w:sz w:val="24"/>
          <w:szCs w:val="24"/>
          <w:lang w:eastAsia="zh-CN"/>
        </w:rPr>
        <w:tab/>
      </w:r>
      <w:r w:rsidR="0082534B" w:rsidRPr="00794EE0">
        <w:rPr>
          <w:rFonts w:ascii="Arial Narrow" w:eastAsia="SimSun" w:hAnsi="Arial Narrow" w:cs="Calibri"/>
          <w:color w:val="00000A"/>
          <w:sz w:val="24"/>
          <w:szCs w:val="24"/>
          <w:lang w:eastAsia="zh-CN"/>
        </w:rPr>
        <w:t xml:space="preserve">vedúca k zadaniu zákazky víťazovi súťaže, </w:t>
      </w:r>
      <w:r w:rsidR="004D0998">
        <w:rPr>
          <w:rFonts w:ascii="Arial Narrow" w:eastAsia="SimSun" w:hAnsi="Arial Narrow" w:cs="Calibri"/>
          <w:color w:val="00000A"/>
          <w:sz w:val="24"/>
          <w:szCs w:val="24"/>
          <w:lang w:eastAsia="zh-CN"/>
        </w:rPr>
        <w:tab/>
        <w:t xml:space="preserve"> </w:t>
      </w:r>
    </w:p>
    <w:p w:rsidR="0082534B" w:rsidRPr="00794EE0" w:rsidRDefault="00794EE0" w:rsidP="00794EE0">
      <w:pPr>
        <w:pStyle w:val="Odsekzoznamu"/>
        <w:widowControl w:val="0"/>
        <w:numPr>
          <w:ilvl w:val="0"/>
          <w:numId w:val="17"/>
        </w:numPr>
        <w:shd w:val="clear" w:color="auto" w:fill="FFFFFF"/>
        <w:tabs>
          <w:tab w:val="left" w:pos="426"/>
          <w:tab w:val="left" w:pos="709"/>
        </w:tabs>
        <w:spacing w:after="0" w:line="240" w:lineRule="auto"/>
        <w:ind w:left="4962" w:hanging="4536"/>
        <w:jc w:val="both"/>
        <w:rPr>
          <w:rFonts w:ascii="Arial Narrow" w:eastAsia="SimSun" w:hAnsi="Arial Narrow" w:cs="Calibri"/>
          <w:color w:val="00000A"/>
          <w:sz w:val="24"/>
          <w:szCs w:val="24"/>
          <w:lang w:eastAsia="zh-CN"/>
        </w:rPr>
      </w:pPr>
      <w:r>
        <w:rPr>
          <w:rFonts w:ascii="Arial Narrow" w:eastAsia="SimSun" w:hAnsi="Arial Narrow" w:cs="Calibri"/>
          <w:color w:val="00000A"/>
          <w:sz w:val="24"/>
          <w:szCs w:val="24"/>
          <w:lang w:eastAsia="zh-CN"/>
        </w:rPr>
        <w:t xml:space="preserve">Podľa okruhu účastníkov: </w:t>
      </w:r>
      <w:r>
        <w:rPr>
          <w:rFonts w:ascii="Arial Narrow" w:eastAsia="SimSun" w:hAnsi="Arial Narrow" w:cs="Calibri"/>
          <w:color w:val="00000A"/>
          <w:sz w:val="24"/>
          <w:szCs w:val="24"/>
          <w:lang w:eastAsia="zh-CN"/>
        </w:rPr>
        <w:tab/>
      </w:r>
      <w:r w:rsidR="0082534B" w:rsidRPr="00794EE0">
        <w:rPr>
          <w:rFonts w:ascii="Arial Narrow" w:eastAsia="SimSun" w:hAnsi="Arial Narrow" w:cs="Calibri"/>
          <w:color w:val="00000A"/>
          <w:sz w:val="24"/>
          <w:szCs w:val="24"/>
          <w:lang w:eastAsia="zh-CN"/>
        </w:rPr>
        <w:t xml:space="preserve">verejná anonymná, bez obmedzenia počtu </w:t>
      </w:r>
      <w:r>
        <w:rPr>
          <w:rFonts w:ascii="Arial Narrow" w:eastAsia="SimSun" w:hAnsi="Arial Narrow" w:cs="Calibri"/>
          <w:color w:val="00000A"/>
          <w:sz w:val="24"/>
          <w:szCs w:val="24"/>
          <w:lang w:eastAsia="zh-CN"/>
        </w:rPr>
        <w:t xml:space="preserve">      </w:t>
      </w:r>
      <w:r w:rsidR="0082534B" w:rsidRPr="00794EE0">
        <w:rPr>
          <w:rFonts w:ascii="Arial Narrow" w:eastAsia="SimSun" w:hAnsi="Arial Narrow" w:cs="Calibri"/>
          <w:color w:val="00000A"/>
          <w:sz w:val="24"/>
          <w:szCs w:val="24"/>
          <w:lang w:eastAsia="zh-CN"/>
        </w:rPr>
        <w:t>účastníkov,</w:t>
      </w:r>
    </w:p>
    <w:p w:rsidR="0082534B" w:rsidRPr="00794EE0" w:rsidRDefault="0082534B" w:rsidP="00794EE0">
      <w:pPr>
        <w:pStyle w:val="Odsekzoznamu"/>
        <w:widowControl w:val="0"/>
        <w:numPr>
          <w:ilvl w:val="0"/>
          <w:numId w:val="17"/>
        </w:numPr>
        <w:shd w:val="clear" w:color="auto" w:fill="FFFFFF"/>
        <w:tabs>
          <w:tab w:val="left" w:pos="426"/>
          <w:tab w:val="left" w:pos="709"/>
        </w:tabs>
        <w:spacing w:after="0" w:line="240" w:lineRule="auto"/>
        <w:ind w:hanging="294"/>
        <w:jc w:val="both"/>
        <w:rPr>
          <w:rFonts w:ascii="Arial Narrow" w:eastAsia="SimSun" w:hAnsi="Arial Narrow" w:cs="Calibri"/>
          <w:color w:val="00000A"/>
          <w:sz w:val="24"/>
          <w:szCs w:val="24"/>
          <w:lang w:eastAsia="zh-CN"/>
        </w:rPr>
      </w:pPr>
      <w:r w:rsidRPr="00794EE0">
        <w:rPr>
          <w:rFonts w:ascii="Arial Narrow" w:eastAsia="SimSun" w:hAnsi="Arial Narrow" w:cs="Calibri"/>
          <w:color w:val="00000A"/>
          <w:sz w:val="24"/>
          <w:szCs w:val="24"/>
          <w:lang w:eastAsia="zh-CN"/>
        </w:rPr>
        <w:t>Podľa počtu súťažných kôl:</w:t>
      </w:r>
      <w:r w:rsidRPr="00794EE0">
        <w:rPr>
          <w:rFonts w:ascii="Arial Narrow" w:eastAsia="SimSun" w:hAnsi="Arial Narrow" w:cs="Calibri"/>
          <w:color w:val="00000A"/>
          <w:sz w:val="24"/>
          <w:szCs w:val="24"/>
          <w:lang w:eastAsia="zh-CN"/>
        </w:rPr>
        <w:tab/>
      </w:r>
      <w:r w:rsidRPr="00794EE0">
        <w:rPr>
          <w:rFonts w:ascii="Arial Narrow" w:eastAsia="SimSun" w:hAnsi="Arial Narrow" w:cs="Calibri"/>
          <w:color w:val="00000A"/>
          <w:sz w:val="24"/>
          <w:szCs w:val="24"/>
          <w:lang w:eastAsia="zh-CN"/>
        </w:rPr>
        <w:tab/>
      </w:r>
      <w:r w:rsidR="00794EE0" w:rsidRPr="00794EE0">
        <w:rPr>
          <w:rFonts w:ascii="Arial Narrow" w:eastAsia="SimSun" w:hAnsi="Arial Narrow" w:cs="Calibri"/>
          <w:color w:val="00000A"/>
          <w:sz w:val="24"/>
          <w:szCs w:val="24"/>
          <w:lang w:eastAsia="zh-CN"/>
        </w:rPr>
        <w:tab/>
      </w:r>
      <w:r w:rsidRPr="00794EE0">
        <w:rPr>
          <w:rFonts w:ascii="Arial Narrow" w:eastAsia="SimSun" w:hAnsi="Arial Narrow" w:cs="Calibri"/>
          <w:color w:val="00000A"/>
          <w:sz w:val="24"/>
          <w:szCs w:val="24"/>
          <w:lang w:eastAsia="zh-CN"/>
        </w:rPr>
        <w:t>jednokolová</w:t>
      </w:r>
    </w:p>
    <w:p w:rsidR="0082534B" w:rsidRPr="00794EE0" w:rsidRDefault="0082534B" w:rsidP="00794EE0">
      <w:pPr>
        <w:pStyle w:val="Odsekzoznamu"/>
        <w:widowControl w:val="0"/>
        <w:numPr>
          <w:ilvl w:val="0"/>
          <w:numId w:val="17"/>
        </w:numPr>
        <w:shd w:val="clear" w:color="auto" w:fill="FFFFFF"/>
        <w:tabs>
          <w:tab w:val="left" w:pos="426"/>
          <w:tab w:val="left" w:pos="709"/>
        </w:tabs>
        <w:spacing w:after="0" w:line="240" w:lineRule="auto"/>
        <w:ind w:hanging="294"/>
        <w:jc w:val="both"/>
        <w:rPr>
          <w:rFonts w:ascii="Arial Narrow" w:eastAsia="SimSun" w:hAnsi="Arial Narrow" w:cs="Calibri"/>
          <w:color w:val="00000A"/>
          <w:sz w:val="24"/>
          <w:szCs w:val="24"/>
          <w:lang w:eastAsia="zh-CN"/>
        </w:rPr>
      </w:pPr>
      <w:r w:rsidRPr="00794EE0">
        <w:rPr>
          <w:rFonts w:ascii="Arial Narrow" w:eastAsia="SimSun" w:hAnsi="Arial Narrow" w:cs="Calibri"/>
          <w:color w:val="00000A"/>
          <w:sz w:val="24"/>
          <w:szCs w:val="24"/>
          <w:lang w:eastAsia="zh-CN"/>
        </w:rPr>
        <w:t xml:space="preserve">Podľa predpokladanej hodnoty zákazky: </w:t>
      </w:r>
      <w:r w:rsidRPr="00794EE0">
        <w:rPr>
          <w:rFonts w:ascii="Arial Narrow" w:eastAsia="SimSun" w:hAnsi="Arial Narrow" w:cs="Calibri"/>
          <w:color w:val="00000A"/>
          <w:sz w:val="24"/>
          <w:szCs w:val="24"/>
          <w:lang w:eastAsia="zh-CN"/>
        </w:rPr>
        <w:tab/>
      </w:r>
      <w:r w:rsidR="00845B13">
        <w:rPr>
          <w:rFonts w:ascii="Arial Narrow" w:eastAsia="SimSun" w:hAnsi="Arial Narrow" w:cs="Calibri"/>
          <w:color w:val="00000A"/>
          <w:sz w:val="24"/>
          <w:szCs w:val="24"/>
          <w:lang w:eastAsia="zh-CN"/>
        </w:rPr>
        <w:t>po</w:t>
      </w:r>
      <w:r w:rsidRPr="00845B13">
        <w:rPr>
          <w:rFonts w:ascii="Arial Narrow" w:eastAsia="SimSun" w:hAnsi="Arial Narrow" w:cs="Calibri"/>
          <w:sz w:val="24"/>
          <w:szCs w:val="24"/>
          <w:lang w:eastAsia="zh-CN"/>
        </w:rPr>
        <w:t>dlimitná</w:t>
      </w:r>
      <w:r w:rsidR="00794EE0" w:rsidRPr="00845B13">
        <w:rPr>
          <w:rFonts w:ascii="Arial Narrow" w:eastAsia="SimSun" w:hAnsi="Arial Narrow" w:cs="Calibri"/>
          <w:sz w:val="24"/>
          <w:szCs w:val="24"/>
          <w:lang w:eastAsia="zh-CN"/>
        </w:rPr>
        <w:t xml:space="preserve"> </w:t>
      </w:r>
    </w:p>
    <w:p w:rsidR="0082534B" w:rsidRPr="00794EE0" w:rsidRDefault="0082534B" w:rsidP="00794EE0">
      <w:pPr>
        <w:pStyle w:val="Odsekzoznamu"/>
        <w:widowControl w:val="0"/>
        <w:numPr>
          <w:ilvl w:val="0"/>
          <w:numId w:val="17"/>
        </w:numPr>
        <w:shd w:val="clear" w:color="auto" w:fill="FFFFFF"/>
        <w:tabs>
          <w:tab w:val="left" w:pos="426"/>
          <w:tab w:val="left" w:pos="709"/>
        </w:tabs>
        <w:spacing w:line="240" w:lineRule="auto"/>
        <w:ind w:hanging="294"/>
        <w:jc w:val="both"/>
        <w:rPr>
          <w:rFonts w:ascii="Arial Narrow" w:eastAsia="SimSun" w:hAnsi="Arial Narrow" w:cs="Calibri"/>
          <w:color w:val="00000A"/>
          <w:sz w:val="24"/>
          <w:szCs w:val="24"/>
          <w:lang w:eastAsia="zh-CN"/>
        </w:rPr>
      </w:pPr>
      <w:r w:rsidRPr="00794EE0">
        <w:rPr>
          <w:rFonts w:ascii="Arial Narrow" w:hAnsi="Arial Narrow"/>
          <w:sz w:val="24"/>
          <w:szCs w:val="24"/>
        </w:rPr>
        <w:t>Číselný kód služby pre hlavný predmet a doplňujúce predmety zo Spoločného slovníka obstarávania (CPV): 71200000-0 - Architektonické a súvisiace služby, 71220000-6 - Návrhárske a architektonické služby</w:t>
      </w:r>
    </w:p>
    <w:p w:rsidR="0082534B" w:rsidRPr="001614E6" w:rsidRDefault="0082534B" w:rsidP="0082534B">
      <w:pPr>
        <w:widowControl w:val="0"/>
        <w:shd w:val="clear" w:color="auto" w:fill="FFFFFF"/>
        <w:tabs>
          <w:tab w:val="left" w:pos="426"/>
        </w:tabs>
        <w:spacing w:after="0" w:line="240" w:lineRule="auto"/>
        <w:jc w:val="both"/>
        <w:rPr>
          <w:rFonts w:ascii="Arial Narrow" w:eastAsia="SimSun" w:hAnsi="Arial Narrow" w:cs="Calibri"/>
          <w:noProof/>
          <w:color w:val="00000A"/>
          <w:sz w:val="24"/>
          <w:szCs w:val="24"/>
          <w:lang w:eastAsia="sk-SK"/>
        </w:rPr>
      </w:pPr>
      <w:r w:rsidRPr="001614E6">
        <w:rPr>
          <w:rFonts w:ascii="Arial Narrow" w:eastAsia="SimSun" w:hAnsi="Arial Narrow" w:cs="Calibri"/>
          <w:b/>
          <w:noProof/>
          <w:color w:val="00000A"/>
          <w:sz w:val="24"/>
          <w:szCs w:val="24"/>
          <w:lang w:eastAsia="sk-SK"/>
        </w:rPr>
        <w:t>4.</w:t>
      </w:r>
      <w:r w:rsidRPr="005C515E">
        <w:rPr>
          <w:rFonts w:ascii="Arial Narrow" w:eastAsia="SimSun" w:hAnsi="Arial Narrow" w:cs="Calibri"/>
          <w:b/>
          <w:noProof/>
          <w:color w:val="00000A"/>
          <w:sz w:val="24"/>
          <w:szCs w:val="24"/>
          <w:lang w:eastAsia="sk-SK"/>
        </w:rPr>
        <w:t xml:space="preserve">1 </w:t>
      </w:r>
      <w:r w:rsidRPr="001614E6">
        <w:rPr>
          <w:rFonts w:ascii="Arial Narrow" w:eastAsia="SimSun" w:hAnsi="Arial Narrow" w:cs="Calibri"/>
          <w:noProof/>
          <w:color w:val="00000A"/>
          <w:sz w:val="24"/>
          <w:szCs w:val="24"/>
          <w:lang w:eastAsia="sk-SK"/>
        </w:rPr>
        <w:t xml:space="preserve">    Stanovenie predpokladanej hodnoty zákazky</w:t>
      </w:r>
    </w:p>
    <w:p w:rsidR="0082534B" w:rsidRDefault="0082534B" w:rsidP="005C515E">
      <w:pPr>
        <w:widowControl w:val="0"/>
        <w:shd w:val="clear" w:color="auto" w:fill="FFFFFF"/>
        <w:spacing w:after="0" w:line="240" w:lineRule="auto"/>
        <w:jc w:val="both"/>
        <w:rPr>
          <w:rFonts w:ascii="Arial Narrow" w:eastAsia="SimSun" w:hAnsi="Arial Narrow" w:cs="Calibri"/>
          <w:noProof/>
          <w:color w:val="00000A"/>
          <w:sz w:val="24"/>
          <w:szCs w:val="24"/>
          <w:lang w:eastAsia="sk-SK"/>
        </w:rPr>
      </w:pPr>
      <w:r w:rsidRPr="001614E6">
        <w:rPr>
          <w:rFonts w:ascii="Arial Narrow" w:eastAsia="SimSun" w:hAnsi="Arial Narrow" w:cs="Calibri"/>
          <w:noProof/>
          <w:color w:val="00000A"/>
          <w:sz w:val="24"/>
          <w:szCs w:val="24"/>
          <w:lang w:eastAsia="sk-SK"/>
        </w:rPr>
        <w:t>Predpokladaná hodnota zákazky bola stanovená podľa § 120 ods. 3) a 4) zákona č.343/2015 Z.z. o verejnom obstarávaní</w:t>
      </w:r>
      <w:r>
        <w:rPr>
          <w:rFonts w:ascii="Arial Narrow" w:eastAsia="SimSun" w:hAnsi="Arial Narrow" w:cs="Calibri"/>
          <w:noProof/>
          <w:color w:val="00000A"/>
          <w:sz w:val="24"/>
          <w:szCs w:val="24"/>
          <w:lang w:eastAsia="sk-SK"/>
        </w:rPr>
        <w:t xml:space="preserve"> v znení nesskorších zmien a predpisov</w:t>
      </w:r>
      <w:r w:rsidRPr="001614E6">
        <w:rPr>
          <w:rFonts w:ascii="Arial Narrow" w:eastAsia="SimSun" w:hAnsi="Arial Narrow" w:cs="Calibri"/>
          <w:noProof/>
          <w:color w:val="00000A"/>
          <w:sz w:val="24"/>
          <w:szCs w:val="24"/>
          <w:lang w:eastAsia="sk-SK"/>
        </w:rPr>
        <w:t xml:space="preserve">. Vyhlasovateľ je verejným obstarávateľom podľa § 7 ods. 1) písm. b) zákona o verejnom obstarávaní a zákazka je v zmysle finančného limitu uvedeného v </w:t>
      </w:r>
      <w:r w:rsidRPr="00A55DAB">
        <w:rPr>
          <w:rFonts w:ascii="Arial Narrow" w:eastAsia="SimSun" w:hAnsi="Arial Narrow" w:cs="Calibri"/>
          <w:noProof/>
          <w:color w:val="00000A"/>
          <w:sz w:val="24"/>
          <w:szCs w:val="24"/>
          <w:lang w:eastAsia="sk-SK"/>
        </w:rPr>
        <w:t>§ 1 písm. b)</w:t>
      </w:r>
      <w:r w:rsidRPr="001614E6">
        <w:rPr>
          <w:rFonts w:ascii="Arial Narrow" w:eastAsia="SimSun" w:hAnsi="Arial Narrow" w:cs="Calibri"/>
          <w:noProof/>
          <w:color w:val="00000A"/>
          <w:sz w:val="24"/>
          <w:szCs w:val="24"/>
          <w:lang w:eastAsia="sk-SK"/>
        </w:rPr>
        <w:t xml:space="preserve"> Vyhlášky č 153/2016</w:t>
      </w:r>
      <w:r w:rsidR="005C2E16">
        <w:rPr>
          <w:rFonts w:ascii="Arial Narrow" w:eastAsia="SimSun" w:hAnsi="Arial Narrow" w:cs="Calibri"/>
          <w:noProof/>
          <w:color w:val="00000A"/>
          <w:sz w:val="24"/>
          <w:szCs w:val="24"/>
          <w:lang w:eastAsia="sk-SK"/>
        </w:rPr>
        <w:t xml:space="preserve"> Z.z. ÚVO</w:t>
      </w:r>
      <w:r w:rsidR="005F1D07">
        <w:rPr>
          <w:rFonts w:ascii="Arial Narrow" w:eastAsia="SimSun" w:hAnsi="Arial Narrow" w:cs="Calibri"/>
          <w:noProof/>
          <w:color w:val="00000A"/>
          <w:sz w:val="24"/>
          <w:szCs w:val="24"/>
          <w:lang w:eastAsia="sk-SK"/>
        </w:rPr>
        <w:t xml:space="preserve"> </w:t>
      </w:r>
      <w:r>
        <w:rPr>
          <w:rFonts w:ascii="Arial Narrow" w:eastAsia="SimSun" w:hAnsi="Arial Narrow" w:cs="Calibri"/>
          <w:noProof/>
          <w:color w:val="00000A"/>
          <w:sz w:val="24"/>
          <w:szCs w:val="24"/>
          <w:lang w:eastAsia="sk-SK"/>
        </w:rPr>
        <w:t xml:space="preserve"> klasifikovaná ako </w:t>
      </w:r>
      <w:r w:rsidR="00845B13">
        <w:rPr>
          <w:rFonts w:ascii="Arial Narrow" w:eastAsia="SimSun" w:hAnsi="Arial Narrow" w:cs="Calibri"/>
          <w:noProof/>
          <w:color w:val="00000A"/>
          <w:sz w:val="24"/>
          <w:szCs w:val="24"/>
          <w:lang w:eastAsia="sk-SK"/>
        </w:rPr>
        <w:t>po</w:t>
      </w:r>
      <w:r w:rsidRPr="001614E6">
        <w:rPr>
          <w:rFonts w:ascii="Arial Narrow" w:eastAsia="SimSun" w:hAnsi="Arial Narrow" w:cs="Calibri"/>
          <w:noProof/>
          <w:color w:val="00000A"/>
          <w:sz w:val="24"/>
          <w:szCs w:val="24"/>
          <w:lang w:eastAsia="sk-SK"/>
        </w:rPr>
        <w:t>dlimitná.</w:t>
      </w:r>
    </w:p>
    <w:p w:rsidR="0088031B" w:rsidRDefault="0088031B" w:rsidP="00D5464A">
      <w:pPr>
        <w:widowControl w:val="0"/>
        <w:shd w:val="clear" w:color="auto" w:fill="FFFFFF"/>
        <w:spacing w:after="0" w:line="240" w:lineRule="auto"/>
        <w:jc w:val="both"/>
        <w:rPr>
          <w:rFonts w:ascii="Arial Narrow" w:eastAsia="SimSun" w:hAnsi="Arial Narrow" w:cs="Calibri"/>
          <w:noProof/>
          <w:color w:val="00000A"/>
          <w:sz w:val="24"/>
          <w:szCs w:val="24"/>
          <w:u w:val="single"/>
          <w:lang w:eastAsia="sk-SK"/>
        </w:rPr>
      </w:pPr>
    </w:p>
    <w:p w:rsidR="00D5464A" w:rsidRDefault="00D5464A" w:rsidP="00D5464A">
      <w:pPr>
        <w:widowControl w:val="0"/>
        <w:shd w:val="clear" w:color="auto" w:fill="FFFFFF"/>
        <w:spacing w:after="0" w:line="240" w:lineRule="auto"/>
        <w:jc w:val="both"/>
        <w:rPr>
          <w:rFonts w:ascii="Arial Narrow" w:eastAsia="SimSun" w:hAnsi="Arial Narrow" w:cs="Calibri"/>
          <w:noProof/>
          <w:color w:val="00000A"/>
          <w:sz w:val="24"/>
          <w:szCs w:val="24"/>
          <w:u w:val="single"/>
          <w:lang w:eastAsia="sk-SK"/>
        </w:rPr>
      </w:pPr>
      <w:r w:rsidRPr="001614E6">
        <w:rPr>
          <w:rFonts w:ascii="Arial Narrow" w:eastAsia="SimSun" w:hAnsi="Arial Narrow" w:cs="Calibri"/>
          <w:noProof/>
          <w:color w:val="00000A"/>
          <w:sz w:val="24"/>
          <w:szCs w:val="24"/>
          <w:u w:val="single"/>
          <w:lang w:eastAsia="sk-SK"/>
        </w:rPr>
        <w:t>Predpokladaná hodnota zákazky:</w:t>
      </w:r>
    </w:p>
    <w:p w:rsidR="00B0571F" w:rsidRPr="00B0571F" w:rsidRDefault="00B0571F" w:rsidP="00B0571F">
      <w:pPr>
        <w:pStyle w:val="Odsekzoznamu"/>
        <w:widowControl w:val="0"/>
        <w:numPr>
          <w:ilvl w:val="0"/>
          <w:numId w:val="15"/>
        </w:numPr>
        <w:shd w:val="clear" w:color="auto" w:fill="FFFFFF"/>
        <w:spacing w:after="0" w:line="240" w:lineRule="auto"/>
        <w:ind w:left="284" w:hanging="284"/>
        <w:jc w:val="both"/>
        <w:rPr>
          <w:rFonts w:ascii="Arial Narrow" w:eastAsia="SimSun" w:hAnsi="Arial Narrow" w:cs="Calibri"/>
          <w:noProof/>
          <w:color w:val="00000A"/>
          <w:sz w:val="24"/>
          <w:szCs w:val="24"/>
          <w:lang w:eastAsia="sk-SK"/>
        </w:rPr>
      </w:pPr>
      <w:r w:rsidRPr="00B0571F">
        <w:rPr>
          <w:rFonts w:ascii="Arial Narrow" w:eastAsia="SimSun" w:hAnsi="Arial Narrow" w:cs="Calibri"/>
          <w:noProof/>
          <w:color w:val="00000A"/>
          <w:sz w:val="24"/>
          <w:szCs w:val="24"/>
          <w:lang w:eastAsia="sk-SK"/>
        </w:rPr>
        <w:t>ÚPN-Z</w:t>
      </w:r>
      <w:r>
        <w:rPr>
          <w:rFonts w:ascii="Arial Narrow" w:eastAsia="SimSun" w:hAnsi="Arial Narrow" w:cs="Calibri"/>
          <w:noProof/>
          <w:color w:val="00000A"/>
          <w:sz w:val="24"/>
          <w:szCs w:val="24"/>
          <w:lang w:eastAsia="sk-SK"/>
        </w:rPr>
        <w:t xml:space="preserve">  M. 1:1 000 (koncept a návrh)                           </w:t>
      </w:r>
      <w:r>
        <w:rPr>
          <w:rFonts w:ascii="Arial Narrow" w:eastAsia="SimSun" w:hAnsi="Arial Narrow" w:cs="Calibri"/>
          <w:noProof/>
          <w:color w:val="00000A"/>
          <w:sz w:val="24"/>
          <w:szCs w:val="24"/>
          <w:lang w:eastAsia="sk-SK"/>
        </w:rPr>
        <w:tab/>
      </w:r>
      <w:r>
        <w:rPr>
          <w:rFonts w:ascii="Arial Narrow" w:eastAsia="SimSun" w:hAnsi="Arial Narrow" w:cs="Calibri"/>
          <w:noProof/>
          <w:color w:val="00000A"/>
          <w:sz w:val="24"/>
          <w:szCs w:val="24"/>
          <w:lang w:eastAsia="sk-SK"/>
        </w:rPr>
        <w:tab/>
      </w:r>
      <w:r>
        <w:rPr>
          <w:rFonts w:ascii="Arial Narrow" w:eastAsia="SimSun" w:hAnsi="Arial Narrow" w:cs="Calibri"/>
          <w:noProof/>
          <w:color w:val="00000A"/>
          <w:sz w:val="24"/>
          <w:szCs w:val="24"/>
          <w:lang w:eastAsia="sk-SK"/>
        </w:rPr>
        <w:tab/>
      </w:r>
      <w:r>
        <w:rPr>
          <w:rFonts w:ascii="Arial Narrow" w:eastAsia="SimSun" w:hAnsi="Arial Narrow" w:cs="Calibri"/>
          <w:noProof/>
          <w:color w:val="00000A"/>
          <w:sz w:val="24"/>
          <w:szCs w:val="24"/>
          <w:lang w:eastAsia="sk-SK"/>
        </w:rPr>
        <w:tab/>
        <w:t xml:space="preserve">  23 000,00 €</w:t>
      </w:r>
    </w:p>
    <w:p w:rsidR="00B0571F" w:rsidRDefault="00B0571F" w:rsidP="00D5464A">
      <w:pPr>
        <w:widowControl w:val="0"/>
        <w:shd w:val="clear" w:color="auto" w:fill="FFFFFF"/>
        <w:spacing w:after="0" w:line="240" w:lineRule="auto"/>
        <w:jc w:val="both"/>
        <w:rPr>
          <w:rFonts w:ascii="Arial Narrow" w:eastAsia="SimSun" w:hAnsi="Arial Narrow" w:cs="Calibri"/>
          <w:noProof/>
          <w:color w:val="00000A"/>
          <w:sz w:val="24"/>
          <w:szCs w:val="24"/>
          <w:u w:val="single"/>
          <w:lang w:eastAsia="sk-SK"/>
        </w:rPr>
      </w:pPr>
      <w:r>
        <w:rPr>
          <w:rFonts w:ascii="Arial Narrow" w:eastAsia="SimSun" w:hAnsi="Arial Narrow" w:cs="Calibri"/>
          <w:noProof/>
          <w:color w:val="00000A"/>
          <w:sz w:val="24"/>
          <w:szCs w:val="24"/>
          <w:lang w:eastAsia="sk-SK"/>
        </w:rPr>
        <w:t xml:space="preserve">-    </w:t>
      </w:r>
      <w:r w:rsidRPr="001614E6">
        <w:rPr>
          <w:rFonts w:ascii="Arial Narrow" w:eastAsia="SimSun" w:hAnsi="Arial Narrow" w:cs="Calibri"/>
          <w:noProof/>
          <w:color w:val="00000A"/>
          <w:sz w:val="24"/>
          <w:szCs w:val="24"/>
          <w:lang w:eastAsia="sk-SK"/>
        </w:rPr>
        <w:t>PD</w:t>
      </w:r>
      <w:r>
        <w:rPr>
          <w:rFonts w:ascii="Arial Narrow" w:eastAsia="SimSun" w:hAnsi="Arial Narrow" w:cs="Calibri"/>
          <w:noProof/>
          <w:color w:val="00000A"/>
          <w:sz w:val="24"/>
          <w:szCs w:val="24"/>
          <w:lang w:eastAsia="sk-SK"/>
        </w:rPr>
        <w:t xml:space="preserve"> Nám. SNP (UR a SP)</w:t>
      </w:r>
      <w:r>
        <w:rPr>
          <w:rFonts w:ascii="Arial Narrow" w:eastAsia="SimSun" w:hAnsi="Arial Narrow" w:cs="Calibri"/>
          <w:noProof/>
          <w:color w:val="00000A"/>
          <w:sz w:val="24"/>
          <w:szCs w:val="24"/>
          <w:lang w:eastAsia="sk-SK"/>
        </w:rPr>
        <w:tab/>
      </w:r>
      <w:r>
        <w:rPr>
          <w:rFonts w:ascii="Arial Narrow" w:eastAsia="SimSun" w:hAnsi="Arial Narrow" w:cs="Calibri"/>
          <w:noProof/>
          <w:color w:val="00000A"/>
          <w:sz w:val="24"/>
          <w:szCs w:val="24"/>
          <w:lang w:eastAsia="sk-SK"/>
        </w:rPr>
        <w:tab/>
      </w:r>
      <w:r>
        <w:rPr>
          <w:rFonts w:ascii="Arial Narrow" w:eastAsia="SimSun" w:hAnsi="Arial Narrow" w:cs="Calibri"/>
          <w:noProof/>
          <w:color w:val="00000A"/>
          <w:sz w:val="24"/>
          <w:szCs w:val="24"/>
          <w:lang w:eastAsia="sk-SK"/>
        </w:rPr>
        <w:tab/>
        <w:t xml:space="preserve"> </w:t>
      </w:r>
      <w:r>
        <w:rPr>
          <w:rFonts w:ascii="Arial Narrow" w:eastAsia="SimSun" w:hAnsi="Arial Narrow" w:cs="Calibri"/>
          <w:noProof/>
          <w:color w:val="00000A"/>
          <w:sz w:val="24"/>
          <w:szCs w:val="24"/>
          <w:lang w:eastAsia="sk-SK"/>
        </w:rPr>
        <w:tab/>
      </w:r>
      <w:r>
        <w:rPr>
          <w:rFonts w:ascii="Arial Narrow" w:eastAsia="SimSun" w:hAnsi="Arial Narrow" w:cs="Calibri"/>
          <w:noProof/>
          <w:color w:val="00000A"/>
          <w:sz w:val="24"/>
          <w:szCs w:val="24"/>
          <w:lang w:eastAsia="sk-SK"/>
        </w:rPr>
        <w:tab/>
        <w:t xml:space="preserve">                               </w:t>
      </w:r>
      <w:r>
        <w:rPr>
          <w:rFonts w:ascii="Arial Narrow" w:eastAsia="SimSun" w:hAnsi="Arial Narrow" w:cs="Calibri"/>
          <w:noProof/>
          <w:color w:val="00000A"/>
          <w:sz w:val="24"/>
          <w:szCs w:val="24"/>
          <w:lang w:eastAsia="sk-SK"/>
        </w:rPr>
        <w:tab/>
        <w:t>100 0</w:t>
      </w:r>
      <w:r w:rsidRPr="001614E6">
        <w:rPr>
          <w:rFonts w:ascii="Arial Narrow" w:eastAsia="SimSun" w:hAnsi="Arial Narrow" w:cs="Calibri"/>
          <w:noProof/>
          <w:color w:val="00000A"/>
          <w:sz w:val="24"/>
          <w:szCs w:val="24"/>
          <w:lang w:eastAsia="sk-SK"/>
        </w:rPr>
        <w:t>00,00 €</w:t>
      </w:r>
    </w:p>
    <w:p w:rsidR="00D5464A" w:rsidRPr="001614E6" w:rsidRDefault="00D5464A" w:rsidP="00D5464A">
      <w:pPr>
        <w:widowControl w:val="0"/>
        <w:pBdr>
          <w:bottom w:val="single" w:sz="6" w:space="1" w:color="auto"/>
        </w:pBdr>
        <w:shd w:val="clear" w:color="auto" w:fill="FFFFFF"/>
        <w:spacing w:after="0" w:line="240" w:lineRule="auto"/>
        <w:jc w:val="both"/>
        <w:rPr>
          <w:rFonts w:ascii="Arial Narrow" w:eastAsia="SimSun" w:hAnsi="Arial Narrow" w:cs="Calibri"/>
          <w:noProof/>
          <w:color w:val="00000A"/>
          <w:sz w:val="24"/>
          <w:szCs w:val="24"/>
          <w:lang w:eastAsia="sk-SK"/>
        </w:rPr>
      </w:pPr>
      <w:r w:rsidRPr="001614E6">
        <w:rPr>
          <w:rFonts w:ascii="Arial Narrow" w:eastAsia="SimSun" w:hAnsi="Arial Narrow" w:cs="Calibri"/>
          <w:noProof/>
          <w:color w:val="00000A"/>
          <w:sz w:val="24"/>
          <w:szCs w:val="24"/>
          <w:lang w:eastAsia="sk-SK"/>
        </w:rPr>
        <w:t>-   ceny a odmeny udelené</w:t>
      </w:r>
      <w:r>
        <w:rPr>
          <w:rFonts w:ascii="Arial Narrow" w:eastAsia="SimSun" w:hAnsi="Arial Narrow" w:cs="Calibri"/>
          <w:noProof/>
          <w:color w:val="00000A"/>
          <w:sz w:val="24"/>
          <w:szCs w:val="24"/>
          <w:lang w:eastAsia="sk-SK"/>
        </w:rPr>
        <w:t xml:space="preserve"> v súťaži</w:t>
      </w:r>
      <w:r>
        <w:rPr>
          <w:rFonts w:ascii="Arial Narrow" w:eastAsia="SimSun" w:hAnsi="Arial Narrow" w:cs="Calibri"/>
          <w:noProof/>
          <w:color w:val="00000A"/>
          <w:sz w:val="24"/>
          <w:szCs w:val="24"/>
          <w:lang w:eastAsia="sk-SK"/>
        </w:rPr>
        <w:tab/>
      </w:r>
      <w:r>
        <w:rPr>
          <w:rFonts w:ascii="Arial Narrow" w:eastAsia="SimSun" w:hAnsi="Arial Narrow" w:cs="Calibri"/>
          <w:noProof/>
          <w:color w:val="00000A"/>
          <w:sz w:val="24"/>
          <w:szCs w:val="24"/>
          <w:lang w:eastAsia="sk-SK"/>
        </w:rPr>
        <w:tab/>
      </w:r>
      <w:r>
        <w:rPr>
          <w:rFonts w:ascii="Arial Narrow" w:eastAsia="SimSun" w:hAnsi="Arial Narrow" w:cs="Calibri"/>
          <w:noProof/>
          <w:color w:val="00000A"/>
          <w:sz w:val="24"/>
          <w:szCs w:val="24"/>
          <w:lang w:eastAsia="sk-SK"/>
        </w:rPr>
        <w:tab/>
      </w:r>
      <w:r>
        <w:rPr>
          <w:rFonts w:ascii="Arial Narrow" w:eastAsia="SimSun" w:hAnsi="Arial Narrow" w:cs="Calibri"/>
          <w:noProof/>
          <w:color w:val="00000A"/>
          <w:sz w:val="24"/>
          <w:szCs w:val="24"/>
          <w:lang w:eastAsia="sk-SK"/>
        </w:rPr>
        <w:tab/>
      </w:r>
      <w:r>
        <w:rPr>
          <w:rFonts w:ascii="Arial Narrow" w:eastAsia="SimSun" w:hAnsi="Arial Narrow" w:cs="Calibri"/>
          <w:noProof/>
          <w:color w:val="00000A"/>
          <w:sz w:val="24"/>
          <w:szCs w:val="24"/>
          <w:lang w:eastAsia="sk-SK"/>
        </w:rPr>
        <w:tab/>
        <w:t xml:space="preserve">            </w:t>
      </w:r>
      <w:r>
        <w:rPr>
          <w:rFonts w:ascii="Arial Narrow" w:eastAsia="SimSun" w:hAnsi="Arial Narrow" w:cs="Calibri"/>
          <w:noProof/>
          <w:color w:val="00000A"/>
          <w:sz w:val="24"/>
          <w:szCs w:val="24"/>
          <w:lang w:eastAsia="sk-SK"/>
        </w:rPr>
        <w:tab/>
        <w:t xml:space="preserve">              </w:t>
      </w:r>
      <w:r w:rsidR="0053360F">
        <w:rPr>
          <w:rFonts w:ascii="Arial Narrow" w:eastAsia="SimSun" w:hAnsi="Arial Narrow" w:cs="Calibri"/>
          <w:noProof/>
          <w:color w:val="00000A"/>
          <w:sz w:val="24"/>
          <w:szCs w:val="24"/>
          <w:lang w:eastAsia="sk-SK"/>
        </w:rPr>
        <w:t xml:space="preserve"> </w:t>
      </w:r>
      <w:r>
        <w:rPr>
          <w:rFonts w:ascii="Arial Narrow" w:eastAsia="SimSun" w:hAnsi="Arial Narrow" w:cs="Calibri"/>
          <w:noProof/>
          <w:color w:val="00000A"/>
          <w:sz w:val="24"/>
          <w:szCs w:val="24"/>
          <w:lang w:eastAsia="sk-SK"/>
        </w:rPr>
        <w:t>28</w:t>
      </w:r>
      <w:r w:rsidRPr="001614E6">
        <w:rPr>
          <w:rFonts w:ascii="Arial Narrow" w:eastAsia="SimSun" w:hAnsi="Arial Narrow" w:cs="Calibri"/>
          <w:noProof/>
          <w:color w:val="00000A"/>
          <w:sz w:val="24"/>
          <w:szCs w:val="24"/>
          <w:lang w:eastAsia="sk-SK"/>
        </w:rPr>
        <w:t> 000,00 €</w:t>
      </w:r>
    </w:p>
    <w:p w:rsidR="00D5464A" w:rsidRPr="001614E6" w:rsidRDefault="00D5464A" w:rsidP="00D5464A">
      <w:pPr>
        <w:widowControl w:val="0"/>
        <w:pBdr>
          <w:bottom w:val="single" w:sz="6" w:space="1" w:color="auto"/>
        </w:pBdr>
        <w:shd w:val="clear" w:color="auto" w:fill="FFFFFF"/>
        <w:spacing w:after="0" w:line="240" w:lineRule="auto"/>
        <w:jc w:val="both"/>
        <w:rPr>
          <w:rFonts w:ascii="Arial Narrow" w:eastAsia="SimSun" w:hAnsi="Arial Narrow" w:cs="Calibri"/>
          <w:noProof/>
          <w:color w:val="00000A"/>
          <w:sz w:val="24"/>
          <w:szCs w:val="24"/>
          <w:lang w:eastAsia="sk-SK"/>
        </w:rPr>
      </w:pPr>
      <w:r w:rsidRPr="001614E6">
        <w:rPr>
          <w:rFonts w:ascii="Arial Narrow" w:eastAsia="SimSun" w:hAnsi="Arial Narrow" w:cs="Calibri"/>
          <w:noProof/>
          <w:color w:val="00000A"/>
          <w:sz w:val="24"/>
          <w:szCs w:val="24"/>
          <w:lang w:eastAsia="sk-SK"/>
        </w:rPr>
        <w:t>-   autorský dozor pri realizačnej PD a</w:t>
      </w:r>
      <w:r>
        <w:rPr>
          <w:rFonts w:ascii="Arial Narrow" w:eastAsia="SimSun" w:hAnsi="Arial Narrow" w:cs="Calibri"/>
          <w:noProof/>
          <w:color w:val="00000A"/>
          <w:sz w:val="24"/>
          <w:szCs w:val="24"/>
          <w:lang w:eastAsia="sk-SK"/>
        </w:rPr>
        <w:t> pri realizácii stavieb</w:t>
      </w:r>
      <w:r>
        <w:rPr>
          <w:rFonts w:ascii="Arial Narrow" w:eastAsia="SimSun" w:hAnsi="Arial Narrow" w:cs="Calibri"/>
          <w:noProof/>
          <w:color w:val="00000A"/>
          <w:sz w:val="24"/>
          <w:szCs w:val="24"/>
          <w:lang w:eastAsia="sk-SK"/>
        </w:rPr>
        <w:tab/>
      </w:r>
      <w:r>
        <w:rPr>
          <w:rFonts w:ascii="Arial Narrow" w:eastAsia="SimSun" w:hAnsi="Arial Narrow" w:cs="Calibri"/>
          <w:noProof/>
          <w:color w:val="00000A"/>
          <w:sz w:val="24"/>
          <w:szCs w:val="24"/>
          <w:lang w:eastAsia="sk-SK"/>
        </w:rPr>
        <w:tab/>
      </w:r>
      <w:r>
        <w:rPr>
          <w:rFonts w:ascii="Arial Narrow" w:eastAsia="SimSun" w:hAnsi="Arial Narrow" w:cs="Calibri"/>
          <w:noProof/>
          <w:color w:val="00000A"/>
          <w:sz w:val="24"/>
          <w:szCs w:val="24"/>
          <w:lang w:eastAsia="sk-SK"/>
        </w:rPr>
        <w:tab/>
      </w:r>
      <w:r>
        <w:rPr>
          <w:rFonts w:ascii="Arial Narrow" w:eastAsia="SimSun" w:hAnsi="Arial Narrow" w:cs="Calibri"/>
          <w:noProof/>
          <w:color w:val="00000A"/>
          <w:sz w:val="24"/>
          <w:szCs w:val="24"/>
          <w:lang w:eastAsia="sk-SK"/>
        </w:rPr>
        <w:tab/>
      </w:r>
      <w:r w:rsidR="0053360F">
        <w:rPr>
          <w:rFonts w:ascii="Arial Narrow" w:eastAsia="SimSun" w:hAnsi="Arial Narrow" w:cs="Calibri"/>
          <w:noProof/>
          <w:color w:val="00000A"/>
          <w:sz w:val="24"/>
          <w:szCs w:val="24"/>
          <w:lang w:eastAsia="sk-SK"/>
        </w:rPr>
        <w:t xml:space="preserve"> </w:t>
      </w:r>
      <w:r>
        <w:rPr>
          <w:rFonts w:ascii="Arial Narrow" w:eastAsia="SimSun" w:hAnsi="Arial Narrow" w:cs="Calibri"/>
          <w:noProof/>
          <w:color w:val="00000A"/>
          <w:sz w:val="24"/>
          <w:szCs w:val="24"/>
          <w:lang w:eastAsia="sk-SK"/>
        </w:rPr>
        <w:t xml:space="preserve"> </w:t>
      </w:r>
      <w:r w:rsidR="0053360F">
        <w:rPr>
          <w:rFonts w:ascii="Arial Narrow" w:eastAsia="SimSun" w:hAnsi="Arial Narrow" w:cs="Calibri"/>
          <w:noProof/>
          <w:color w:val="00000A"/>
          <w:sz w:val="24"/>
          <w:szCs w:val="24"/>
          <w:lang w:eastAsia="sk-SK"/>
        </w:rPr>
        <w:t>10</w:t>
      </w:r>
      <w:r w:rsidRPr="001614E6">
        <w:rPr>
          <w:rFonts w:ascii="Arial Narrow" w:eastAsia="SimSun" w:hAnsi="Arial Narrow" w:cs="Calibri"/>
          <w:noProof/>
          <w:color w:val="00000A"/>
          <w:sz w:val="24"/>
          <w:szCs w:val="24"/>
          <w:lang w:eastAsia="sk-SK"/>
        </w:rPr>
        <w:t> 000,00 €</w:t>
      </w:r>
    </w:p>
    <w:p w:rsidR="0082534B" w:rsidRDefault="00D5464A" w:rsidP="0053360F">
      <w:pPr>
        <w:widowControl w:val="0"/>
        <w:shd w:val="clear" w:color="auto" w:fill="FFFFFF"/>
        <w:spacing w:line="240" w:lineRule="auto"/>
        <w:jc w:val="both"/>
        <w:rPr>
          <w:rFonts w:ascii="Arial Narrow" w:eastAsia="Times New Roman" w:hAnsi="Arial Narrow" w:cs="Arial"/>
          <w:b/>
          <w:bCs/>
          <w:sz w:val="24"/>
          <w:szCs w:val="24"/>
          <w:lang w:eastAsia="zh-CN"/>
        </w:rPr>
      </w:pPr>
      <w:r w:rsidRPr="001614E6">
        <w:rPr>
          <w:rFonts w:ascii="Arial Narrow" w:eastAsia="Times New Roman" w:hAnsi="Arial Narrow" w:cs="Arial"/>
          <w:b/>
          <w:bCs/>
          <w:sz w:val="24"/>
          <w:szCs w:val="24"/>
          <w:lang w:eastAsia="zh-CN"/>
        </w:rPr>
        <w:t xml:space="preserve">                                                                                                                        </w:t>
      </w:r>
      <w:r w:rsidRPr="001614E6">
        <w:rPr>
          <w:rFonts w:ascii="Arial Narrow" w:eastAsia="Times New Roman" w:hAnsi="Arial Narrow" w:cs="Arial"/>
          <w:b/>
          <w:bCs/>
          <w:sz w:val="24"/>
          <w:szCs w:val="24"/>
          <w:lang w:eastAsia="zh-CN"/>
        </w:rPr>
        <w:tab/>
        <w:t xml:space="preserve">     </w:t>
      </w:r>
      <w:r w:rsidRPr="0082569A">
        <w:rPr>
          <w:rFonts w:ascii="Arial Narrow" w:eastAsia="Times New Roman" w:hAnsi="Arial Narrow" w:cs="Arial"/>
          <w:b/>
          <w:bCs/>
          <w:sz w:val="24"/>
          <w:szCs w:val="24"/>
          <w:lang w:eastAsia="zh-CN"/>
        </w:rPr>
        <w:sym w:font="Symbol" w:char="F0E5"/>
      </w:r>
      <w:r>
        <w:rPr>
          <w:rFonts w:ascii="Arial Narrow" w:eastAsia="Times New Roman" w:hAnsi="Arial Narrow" w:cs="Arial"/>
          <w:b/>
          <w:bCs/>
          <w:sz w:val="24"/>
          <w:szCs w:val="24"/>
          <w:lang w:eastAsia="zh-CN"/>
        </w:rPr>
        <w:t xml:space="preserve">    </w:t>
      </w:r>
      <w:r w:rsidR="0053360F">
        <w:rPr>
          <w:rFonts w:ascii="Arial Narrow" w:eastAsia="Times New Roman" w:hAnsi="Arial Narrow" w:cs="Arial"/>
          <w:b/>
          <w:bCs/>
          <w:sz w:val="24"/>
          <w:szCs w:val="24"/>
          <w:lang w:eastAsia="zh-CN"/>
        </w:rPr>
        <w:t>16</w:t>
      </w:r>
      <w:r>
        <w:rPr>
          <w:rFonts w:ascii="Arial Narrow" w:eastAsia="Times New Roman" w:hAnsi="Arial Narrow" w:cs="Arial"/>
          <w:b/>
          <w:bCs/>
          <w:sz w:val="24"/>
          <w:szCs w:val="24"/>
          <w:lang w:eastAsia="zh-CN"/>
        </w:rPr>
        <w:t>1</w:t>
      </w:r>
      <w:r w:rsidRPr="0082569A">
        <w:rPr>
          <w:rFonts w:ascii="Arial Narrow" w:eastAsia="Times New Roman" w:hAnsi="Arial Narrow" w:cs="Arial"/>
          <w:b/>
          <w:bCs/>
          <w:sz w:val="24"/>
          <w:szCs w:val="24"/>
          <w:lang w:eastAsia="zh-CN"/>
        </w:rPr>
        <w:t xml:space="preserve"> 000,00 €</w:t>
      </w:r>
    </w:p>
    <w:p w:rsidR="0082534B" w:rsidRDefault="0082534B" w:rsidP="0053360F">
      <w:pPr>
        <w:widowControl w:val="0"/>
        <w:shd w:val="clear" w:color="auto" w:fill="FFFFFF"/>
        <w:tabs>
          <w:tab w:val="left" w:pos="284"/>
          <w:tab w:val="left" w:pos="709"/>
        </w:tabs>
        <w:spacing w:line="240" w:lineRule="auto"/>
        <w:jc w:val="both"/>
        <w:rPr>
          <w:rFonts w:ascii="Arial Narrow" w:eastAsia="SimSun" w:hAnsi="Arial Narrow" w:cs="Calibri"/>
          <w:noProof/>
          <w:color w:val="00000A"/>
          <w:sz w:val="24"/>
          <w:szCs w:val="24"/>
          <w:lang w:eastAsia="sk-SK"/>
        </w:rPr>
      </w:pPr>
      <w:r w:rsidRPr="001614E6">
        <w:rPr>
          <w:rFonts w:ascii="Arial Narrow" w:eastAsia="SimSun" w:hAnsi="Arial Narrow" w:cs="Calibri"/>
          <w:b/>
          <w:noProof/>
          <w:color w:val="00000A"/>
          <w:sz w:val="24"/>
          <w:szCs w:val="24"/>
          <w:lang w:eastAsia="sk-SK"/>
        </w:rPr>
        <w:t xml:space="preserve">4.2  </w:t>
      </w:r>
      <w:r w:rsidRPr="001614E6">
        <w:rPr>
          <w:rFonts w:ascii="Arial Narrow" w:eastAsia="SimSun" w:hAnsi="Arial Narrow" w:cs="Calibri"/>
          <w:noProof/>
          <w:color w:val="00000A"/>
          <w:sz w:val="24"/>
          <w:szCs w:val="24"/>
          <w:lang w:eastAsia="sk-SK"/>
        </w:rPr>
        <w:t>Ceny sú stanovené na základe Odporúčaného postupu stanovenia cien ÚPP a ÚPD a projektových dokumentácií – UNIKA podľa aktuálne platného znenia, bez obstarávacej činnosti ÚPP, bez EIA a podľa Sadzobníka projektových prác - UNIKA 20</w:t>
      </w:r>
      <w:r w:rsidRPr="00336304">
        <w:rPr>
          <w:rFonts w:ascii="Arial Narrow" w:eastAsia="SimSun" w:hAnsi="Arial Narrow" w:cs="Calibri"/>
          <w:noProof/>
          <w:color w:val="000000"/>
          <w:sz w:val="24"/>
          <w:szCs w:val="24"/>
          <w:lang w:eastAsia="sk-SK"/>
        </w:rPr>
        <w:t>20</w:t>
      </w:r>
      <w:r w:rsidRPr="001614E6">
        <w:rPr>
          <w:rFonts w:ascii="Arial Narrow" w:eastAsia="SimSun" w:hAnsi="Arial Narrow" w:cs="Calibri"/>
          <w:noProof/>
          <w:color w:val="00000A"/>
          <w:sz w:val="24"/>
          <w:szCs w:val="24"/>
          <w:lang w:eastAsia="sk-SK"/>
        </w:rPr>
        <w:t>, bez inžinierskej činnosti.  Ceny sú bez DPH.</w:t>
      </w:r>
    </w:p>
    <w:p w:rsidR="0082534B" w:rsidRPr="001614E6" w:rsidRDefault="0082534B" w:rsidP="005C515E">
      <w:pPr>
        <w:shd w:val="clear" w:color="auto" w:fill="D9D9D9"/>
        <w:tabs>
          <w:tab w:val="center" w:pos="284"/>
          <w:tab w:val="center" w:pos="426"/>
        </w:tabs>
        <w:spacing w:after="240" w:line="240" w:lineRule="auto"/>
        <w:ind w:left="567" w:hanging="567"/>
        <w:jc w:val="both"/>
        <w:rPr>
          <w:rFonts w:ascii="Arial Narrow" w:eastAsia="Times New Roman" w:hAnsi="Arial Narrow" w:cs="Arial"/>
          <w:b/>
          <w:sz w:val="24"/>
          <w:szCs w:val="24"/>
          <w:lang w:eastAsia="cs-CZ"/>
        </w:rPr>
      </w:pPr>
      <w:r w:rsidRPr="001614E6">
        <w:rPr>
          <w:rFonts w:ascii="Arial Narrow" w:eastAsia="Times New Roman" w:hAnsi="Arial Narrow" w:cs="Arial"/>
          <w:b/>
          <w:sz w:val="24"/>
          <w:szCs w:val="24"/>
          <w:lang w:eastAsia="cs-CZ"/>
        </w:rPr>
        <w:t>5.      ÚČASTNÍCI SÚŤAŽE</w:t>
      </w:r>
    </w:p>
    <w:p w:rsidR="0082534B" w:rsidRPr="001614E6" w:rsidRDefault="0082534B" w:rsidP="009678DF">
      <w:pPr>
        <w:tabs>
          <w:tab w:val="center" w:pos="284"/>
          <w:tab w:val="center" w:pos="426"/>
        </w:tabs>
        <w:spacing w:after="0" w:line="240" w:lineRule="auto"/>
        <w:jc w:val="both"/>
        <w:rPr>
          <w:rFonts w:ascii="Arial Narrow" w:eastAsia="Times New Roman" w:hAnsi="Arial Narrow" w:cs="Arial"/>
          <w:sz w:val="24"/>
          <w:szCs w:val="24"/>
          <w:lang w:eastAsia="cs-CZ"/>
        </w:rPr>
      </w:pPr>
      <w:r w:rsidRPr="001614E6">
        <w:rPr>
          <w:rFonts w:ascii="Arial Narrow" w:eastAsia="Times New Roman" w:hAnsi="Arial Narrow" w:cs="Arial"/>
          <w:sz w:val="24"/>
          <w:szCs w:val="24"/>
          <w:lang w:eastAsia="cs-CZ"/>
        </w:rPr>
        <w:t xml:space="preserve">Účastníkom súťaže návrhov môže byť každý uchádzač alebo tím – kolektív, ktorý splní podmienky účasti v súťaži podľa zákona č. 343/2015 Z.z o verejnom obstarávaní </w:t>
      </w:r>
      <w:r>
        <w:rPr>
          <w:rFonts w:ascii="Arial Narrow" w:eastAsia="Times New Roman" w:hAnsi="Arial Narrow" w:cs="Arial"/>
          <w:sz w:val="24"/>
          <w:szCs w:val="24"/>
          <w:lang w:eastAsia="cs-CZ"/>
        </w:rPr>
        <w:t xml:space="preserve">v znení neskorších zmien </w:t>
      </w:r>
      <w:r w:rsidRPr="001614E6">
        <w:rPr>
          <w:rFonts w:ascii="Arial Narrow" w:eastAsia="Times New Roman" w:hAnsi="Arial Narrow" w:cs="Arial"/>
          <w:sz w:val="24"/>
          <w:szCs w:val="24"/>
          <w:lang w:eastAsia="cs-CZ"/>
        </w:rPr>
        <w:t>a</w:t>
      </w:r>
      <w:r>
        <w:rPr>
          <w:rFonts w:ascii="Arial Narrow" w:eastAsia="Times New Roman" w:hAnsi="Arial Narrow" w:cs="Arial"/>
          <w:sz w:val="24"/>
          <w:szCs w:val="24"/>
          <w:lang w:eastAsia="cs-CZ"/>
        </w:rPr>
        <w:t xml:space="preserve"> predpisov. </w:t>
      </w:r>
      <w:r w:rsidRPr="001614E6">
        <w:rPr>
          <w:rFonts w:ascii="Arial Narrow" w:eastAsia="Times New Roman" w:hAnsi="Arial Narrow" w:cs="Arial"/>
          <w:sz w:val="24"/>
          <w:szCs w:val="24"/>
          <w:lang w:eastAsia="cs-CZ"/>
        </w:rPr>
        <w:t>Účastníkom je každý, kto si vyžiada súťažné podmienky a podklady v zhode s týmito súťažnými podmienkami.</w:t>
      </w:r>
    </w:p>
    <w:p w:rsidR="0082534B" w:rsidRDefault="0082534B" w:rsidP="00D5464A">
      <w:pPr>
        <w:pStyle w:val="Zkladntext2"/>
        <w:spacing w:after="0" w:line="240" w:lineRule="auto"/>
        <w:jc w:val="both"/>
        <w:rPr>
          <w:rFonts w:ascii="Arial Narrow" w:eastAsia="Times New Roman" w:hAnsi="Arial Narrow" w:cs="Arial"/>
          <w:sz w:val="24"/>
          <w:szCs w:val="24"/>
          <w:u w:val="single"/>
          <w:lang w:eastAsia="cs-CZ"/>
        </w:rPr>
      </w:pPr>
      <w:r w:rsidRPr="001614E6">
        <w:rPr>
          <w:rFonts w:ascii="Arial Narrow" w:eastAsia="SimSun" w:hAnsi="Arial Narrow" w:cs="Calibri"/>
          <w:b/>
          <w:noProof/>
          <w:color w:val="00000A"/>
          <w:sz w:val="24"/>
          <w:szCs w:val="24"/>
          <w:lang w:eastAsia="sk-SK"/>
        </w:rPr>
        <w:t xml:space="preserve">5.1    </w:t>
      </w:r>
      <w:r w:rsidRPr="001614E6">
        <w:rPr>
          <w:rFonts w:ascii="Arial Narrow" w:hAnsi="Arial Narrow"/>
          <w:sz w:val="24"/>
          <w:szCs w:val="24"/>
        </w:rPr>
        <w:t xml:space="preserve">Súťaže </w:t>
      </w:r>
      <w:r w:rsidR="007B19E4">
        <w:rPr>
          <w:rFonts w:ascii="Arial Narrow" w:eastAsia="Times New Roman" w:hAnsi="Arial Narrow" w:cs="Arial"/>
          <w:sz w:val="24"/>
          <w:szCs w:val="24"/>
          <w:lang w:eastAsia="sk-SK"/>
        </w:rPr>
        <w:t>návrhov</w:t>
      </w:r>
      <w:r w:rsidR="007B19E4" w:rsidRPr="001614E6">
        <w:rPr>
          <w:rFonts w:ascii="Arial Narrow" w:hAnsi="Arial Narrow"/>
          <w:sz w:val="24"/>
          <w:szCs w:val="24"/>
        </w:rPr>
        <w:t xml:space="preserve"> </w:t>
      </w:r>
      <w:r w:rsidRPr="001614E6">
        <w:rPr>
          <w:rFonts w:ascii="Arial Narrow" w:hAnsi="Arial Narrow"/>
          <w:sz w:val="24"/>
          <w:szCs w:val="24"/>
        </w:rPr>
        <w:t xml:space="preserve">sa môžu zúčastniť fyzické a právnické osoby, ktorých sídlo alebo miesto podnikania sa nachádza na území niektorej z členských krajín Európskeho hospodárskeho priestoru alebo Švajčiarskej konfederácie a ktoré spĺňajú podmienky účasti podľa týchto súťažných podmienok. </w:t>
      </w:r>
      <w:r w:rsidRPr="001614E6">
        <w:rPr>
          <w:rFonts w:ascii="Arial Narrow" w:eastAsia="SimSun" w:hAnsi="Arial Narrow" w:cs="Calibri"/>
          <w:sz w:val="24"/>
          <w:szCs w:val="24"/>
          <w:lang w:eastAsia="zh-CN"/>
        </w:rPr>
        <w:t xml:space="preserve">Súťažný </w:t>
      </w:r>
      <w:r w:rsidRPr="001614E6">
        <w:rPr>
          <w:rFonts w:ascii="Arial Narrow" w:hAnsi="Arial Narrow"/>
          <w:sz w:val="24"/>
          <w:szCs w:val="24"/>
        </w:rPr>
        <w:t xml:space="preserve">návrh môže predložiť každý, kto je oprávnený na výkon činnosti autorizovaného architekta podľa § 4 zákona č. 138/1992 Zb. o autorizovaných architektoch a autorizovaných stavebných inžinieroch alebo podľa ekvivalentnej právnej úpravy platnej v mieste sídla, mieste podnikania, či mieste inej adresy účastníka. </w:t>
      </w:r>
      <w:r w:rsidRPr="001614E6">
        <w:rPr>
          <w:rFonts w:ascii="Arial Narrow" w:eastAsia="Times New Roman" w:hAnsi="Arial Narrow" w:cs="Arial"/>
          <w:sz w:val="24"/>
          <w:szCs w:val="24"/>
          <w:u w:val="single"/>
          <w:lang w:eastAsia="cs-CZ"/>
        </w:rPr>
        <w:t>Pre účasť v súťaží je podmienkou predloženie dokladu o odbornej spôsobilosti – kópie Autorizačného osvedčenia SKA alebo rovnocenného oprávnenia zahraničného účastníka.</w:t>
      </w:r>
    </w:p>
    <w:p w:rsidR="00D5464A" w:rsidRPr="0082569A" w:rsidRDefault="00D5464A" w:rsidP="00D5464A">
      <w:pPr>
        <w:pStyle w:val="Zkladntext2"/>
        <w:spacing w:after="0" w:line="240" w:lineRule="auto"/>
        <w:jc w:val="both"/>
        <w:rPr>
          <w:rFonts w:ascii="Arial Narrow" w:eastAsia="Times New Roman" w:hAnsi="Arial Narrow" w:cs="Arial"/>
          <w:sz w:val="24"/>
          <w:szCs w:val="24"/>
          <w:u w:val="single"/>
          <w:lang w:eastAsia="cs-CZ"/>
        </w:rPr>
      </w:pPr>
    </w:p>
    <w:p w:rsidR="0082534B" w:rsidRDefault="0082534B" w:rsidP="0053360F">
      <w:pPr>
        <w:tabs>
          <w:tab w:val="left" w:pos="426"/>
        </w:tabs>
        <w:spacing w:line="240" w:lineRule="auto"/>
        <w:jc w:val="both"/>
        <w:rPr>
          <w:rFonts w:ascii="Arial Narrow" w:hAnsi="Arial Narrow"/>
          <w:color w:val="000000"/>
          <w:sz w:val="24"/>
          <w:szCs w:val="24"/>
        </w:rPr>
      </w:pPr>
      <w:r w:rsidRPr="001614E6">
        <w:rPr>
          <w:rFonts w:ascii="Arial Narrow" w:eastAsia="SimSun" w:hAnsi="Arial Narrow" w:cs="Calibri"/>
          <w:b/>
          <w:sz w:val="24"/>
          <w:szCs w:val="24"/>
          <w:lang w:eastAsia="zh-CN"/>
        </w:rPr>
        <w:t>5.2</w:t>
      </w:r>
      <w:r w:rsidRPr="001614E6">
        <w:rPr>
          <w:rFonts w:ascii="Arial Narrow" w:eastAsia="SimSun" w:hAnsi="Arial Narrow" w:cs="Calibri"/>
          <w:sz w:val="24"/>
          <w:szCs w:val="24"/>
          <w:lang w:eastAsia="zh-CN"/>
        </w:rPr>
        <w:tab/>
        <w:t xml:space="preserve">   </w:t>
      </w:r>
      <w:r w:rsidRPr="001614E6">
        <w:rPr>
          <w:rFonts w:ascii="Arial Narrow" w:eastAsia="Bitter-Regular" w:hAnsi="Arial Narrow"/>
          <w:sz w:val="24"/>
          <w:szCs w:val="24"/>
        </w:rPr>
        <w:t>Účastníci musia spĺňať podmienky účasti týkajúce sa osobného postavenia podľa § 32 ods.1) zákona č.343/2015 Z.</w:t>
      </w:r>
      <w:r w:rsidR="007B19E4">
        <w:rPr>
          <w:rFonts w:ascii="Arial Narrow" w:eastAsia="Bitter-Regular" w:hAnsi="Arial Narrow"/>
          <w:sz w:val="24"/>
          <w:szCs w:val="24"/>
        </w:rPr>
        <w:t xml:space="preserve"> </w:t>
      </w:r>
      <w:r w:rsidRPr="001614E6">
        <w:rPr>
          <w:rFonts w:ascii="Arial Narrow" w:eastAsia="Bitter-Regular" w:hAnsi="Arial Narrow"/>
          <w:sz w:val="24"/>
          <w:szCs w:val="24"/>
        </w:rPr>
        <w:t>z. o verejnom obstarávaní a o zmene a doplnení niektorých zákonov v znení neskorších predpisov a preukázať ich splnenie predložením originálnych dokladov alebo ich kópií podľa § 32 ods.2) zákona o verejnom obstarávaní</w:t>
      </w:r>
      <w:r w:rsidRPr="001614E6">
        <w:rPr>
          <w:rFonts w:ascii="Arial Narrow" w:hAnsi="Arial Narrow"/>
          <w:bCs/>
          <w:sz w:val="24"/>
          <w:szCs w:val="24"/>
        </w:rPr>
        <w:t xml:space="preserve">. </w:t>
      </w:r>
      <w:r w:rsidRPr="001614E6">
        <w:rPr>
          <w:rFonts w:ascii="Arial Narrow" w:hAnsi="Arial Narrow"/>
          <w:color w:val="000000"/>
          <w:sz w:val="24"/>
          <w:szCs w:val="24"/>
        </w:rPr>
        <w:t xml:space="preserve">Ak sa súťaže zúčastní súťažiaci mimo územia Slovenskej republiky, musí predložiť požadované doklady, ktorými preukazuje splnenie podmienok pre účasť v súťaži </w:t>
      </w:r>
      <w:r w:rsidR="007B19E4">
        <w:rPr>
          <w:rFonts w:ascii="Arial Narrow" w:eastAsia="Times New Roman" w:hAnsi="Arial Narrow" w:cs="Arial"/>
          <w:sz w:val="24"/>
          <w:szCs w:val="24"/>
          <w:lang w:eastAsia="sk-SK"/>
        </w:rPr>
        <w:t>návrhov</w:t>
      </w:r>
      <w:r w:rsidR="007B19E4" w:rsidRPr="001614E6">
        <w:rPr>
          <w:rFonts w:ascii="Arial Narrow" w:hAnsi="Arial Narrow"/>
          <w:color w:val="000000"/>
          <w:sz w:val="24"/>
          <w:szCs w:val="24"/>
        </w:rPr>
        <w:t xml:space="preserve"> </w:t>
      </w:r>
      <w:r w:rsidRPr="001614E6">
        <w:rPr>
          <w:rFonts w:ascii="Arial Narrow" w:hAnsi="Arial Narrow"/>
          <w:color w:val="000000"/>
          <w:sz w:val="24"/>
          <w:szCs w:val="24"/>
        </w:rPr>
        <w:t xml:space="preserve">podľa obdobných zákonov platných v domovskom štáte. </w:t>
      </w:r>
    </w:p>
    <w:p w:rsidR="005C2E16" w:rsidRDefault="0082534B" w:rsidP="00D5464A">
      <w:pPr>
        <w:tabs>
          <w:tab w:val="left" w:pos="426"/>
        </w:tabs>
        <w:spacing w:after="0" w:line="240" w:lineRule="auto"/>
        <w:jc w:val="both"/>
        <w:rPr>
          <w:rFonts w:ascii="Arial Narrow" w:eastAsia="Bitter-Regular" w:hAnsi="Arial Narrow"/>
          <w:sz w:val="24"/>
          <w:szCs w:val="24"/>
        </w:rPr>
      </w:pPr>
      <w:r w:rsidRPr="001614E6">
        <w:rPr>
          <w:rFonts w:ascii="Arial Narrow" w:eastAsia="SimSun" w:hAnsi="Arial Narrow" w:cs="Calibri"/>
          <w:b/>
          <w:sz w:val="24"/>
          <w:szCs w:val="24"/>
          <w:lang w:eastAsia="zh-CN"/>
        </w:rPr>
        <w:t>5.3</w:t>
      </w:r>
      <w:r w:rsidRPr="001614E6">
        <w:rPr>
          <w:rFonts w:ascii="Arial Narrow" w:eastAsia="SimSun" w:hAnsi="Arial Narrow" w:cs="Calibri"/>
          <w:sz w:val="24"/>
          <w:szCs w:val="24"/>
          <w:lang w:eastAsia="zh-CN"/>
        </w:rPr>
        <w:tab/>
        <w:t xml:space="preserve">   </w:t>
      </w:r>
      <w:r w:rsidRPr="001614E6">
        <w:rPr>
          <w:rFonts w:ascii="Arial Narrow" w:eastAsia="Bitter-Regular" w:hAnsi="Arial Narrow"/>
          <w:sz w:val="24"/>
          <w:szCs w:val="24"/>
        </w:rPr>
        <w:t xml:space="preserve">Požiadavky splnenia podmienok účasti v súťaži </w:t>
      </w:r>
      <w:r w:rsidR="007B19E4">
        <w:rPr>
          <w:rFonts w:ascii="Arial Narrow" w:eastAsia="Times New Roman" w:hAnsi="Arial Narrow" w:cs="Arial"/>
          <w:sz w:val="24"/>
          <w:szCs w:val="24"/>
          <w:lang w:eastAsia="sk-SK"/>
        </w:rPr>
        <w:t>návrhov</w:t>
      </w:r>
      <w:r w:rsidR="007B19E4" w:rsidRPr="001614E6">
        <w:rPr>
          <w:rFonts w:ascii="Arial Narrow" w:eastAsia="Bitter-Regular" w:hAnsi="Arial Narrow"/>
          <w:sz w:val="24"/>
          <w:szCs w:val="24"/>
        </w:rPr>
        <w:t xml:space="preserve"> </w:t>
      </w:r>
      <w:r w:rsidRPr="001614E6">
        <w:rPr>
          <w:rFonts w:ascii="Arial Narrow" w:eastAsia="Bitter-Regular" w:hAnsi="Arial Narrow"/>
          <w:sz w:val="24"/>
          <w:szCs w:val="24"/>
        </w:rPr>
        <w:t xml:space="preserve">týkajúce sa osobného postavenia podľa § 32 ods. 1)  zákona o verejnom obstarávaní môžu účastníci súťaže podmienky účasti uvedené v bode </w:t>
      </w:r>
      <w:r w:rsidRPr="001614E6">
        <w:rPr>
          <w:rFonts w:ascii="Arial Narrow" w:eastAsia="Bitter-Regular" w:hAnsi="Arial Narrow"/>
          <w:b/>
          <w:sz w:val="24"/>
          <w:szCs w:val="24"/>
        </w:rPr>
        <w:t xml:space="preserve">5.2 </w:t>
      </w:r>
      <w:r w:rsidRPr="001614E6">
        <w:rPr>
          <w:rFonts w:ascii="Arial Narrow" w:eastAsia="Bitter-Regular" w:hAnsi="Arial Narrow"/>
          <w:color w:val="000000"/>
          <w:sz w:val="24"/>
          <w:szCs w:val="24"/>
        </w:rPr>
        <w:t>nahradiť Zápisom do Zoznamu hospodárskych subjektov podľa § 152 a</w:t>
      </w:r>
      <w:r w:rsidR="00917A80">
        <w:rPr>
          <w:rFonts w:ascii="Arial Narrow" w:eastAsia="Bitter-Regular" w:hAnsi="Arial Narrow"/>
          <w:color w:val="000000"/>
          <w:sz w:val="24"/>
          <w:szCs w:val="24"/>
        </w:rPr>
        <w:t> </w:t>
      </w:r>
      <w:proofErr w:type="spellStart"/>
      <w:r w:rsidR="00917A80">
        <w:rPr>
          <w:rFonts w:ascii="Arial Narrow" w:eastAsia="Bitter-Regular" w:hAnsi="Arial Narrow"/>
          <w:color w:val="000000"/>
          <w:sz w:val="24"/>
          <w:szCs w:val="24"/>
        </w:rPr>
        <w:t>nasl</w:t>
      </w:r>
      <w:proofErr w:type="spellEnd"/>
      <w:r w:rsidR="00917A80">
        <w:rPr>
          <w:rFonts w:ascii="Arial Narrow" w:eastAsia="Bitter-Regular" w:hAnsi="Arial Narrow"/>
          <w:color w:val="000000"/>
          <w:sz w:val="24"/>
          <w:szCs w:val="24"/>
        </w:rPr>
        <w:t>.</w:t>
      </w:r>
      <w:r>
        <w:rPr>
          <w:rFonts w:ascii="Arial Narrow" w:eastAsia="Bitter-Regular" w:hAnsi="Arial Narrow"/>
          <w:color w:val="000000"/>
          <w:sz w:val="24"/>
          <w:szCs w:val="24"/>
        </w:rPr>
        <w:t>,</w:t>
      </w:r>
      <w:r w:rsidRPr="001614E6">
        <w:rPr>
          <w:rFonts w:ascii="Arial Narrow" w:eastAsia="Bitter-Regular" w:hAnsi="Arial Narrow"/>
          <w:color w:val="000000"/>
          <w:sz w:val="24"/>
          <w:szCs w:val="24"/>
        </w:rPr>
        <w:t xml:space="preserve"> ktorý vedie Úrad pre verejné obstarávanie alebo </w:t>
      </w:r>
      <w:r w:rsidRPr="001614E6">
        <w:rPr>
          <w:rFonts w:ascii="Arial Narrow" w:eastAsia="Bitter-Regular" w:hAnsi="Arial Narrow"/>
          <w:sz w:val="24"/>
          <w:szCs w:val="24"/>
        </w:rPr>
        <w:t xml:space="preserve">Čestným prehlásením (Príloha č. 1 súťažných podmienok). </w:t>
      </w:r>
    </w:p>
    <w:p w:rsidR="00E20F34" w:rsidRDefault="00E20F34" w:rsidP="00D5464A">
      <w:pPr>
        <w:tabs>
          <w:tab w:val="left" w:pos="426"/>
        </w:tabs>
        <w:spacing w:after="0" w:line="240" w:lineRule="auto"/>
        <w:jc w:val="both"/>
        <w:rPr>
          <w:rFonts w:ascii="Arial Narrow" w:eastAsia="Bitter-Regular" w:hAnsi="Arial Narrow"/>
          <w:sz w:val="24"/>
          <w:szCs w:val="24"/>
        </w:rPr>
      </w:pPr>
    </w:p>
    <w:p w:rsidR="0082534B" w:rsidRPr="005C2E16" w:rsidRDefault="0082534B" w:rsidP="0082534B">
      <w:pPr>
        <w:tabs>
          <w:tab w:val="left" w:pos="426"/>
        </w:tabs>
        <w:spacing w:line="240" w:lineRule="auto"/>
        <w:jc w:val="both"/>
        <w:rPr>
          <w:rFonts w:ascii="Arial Narrow" w:eastAsia="Bitter-Regular" w:hAnsi="Arial Narrow"/>
          <w:sz w:val="24"/>
          <w:szCs w:val="24"/>
        </w:rPr>
      </w:pPr>
      <w:r w:rsidRPr="001614E6">
        <w:rPr>
          <w:rFonts w:ascii="Arial Narrow" w:eastAsia="SimSun" w:hAnsi="Arial Narrow" w:cs="Calibri"/>
          <w:b/>
          <w:sz w:val="24"/>
          <w:szCs w:val="24"/>
          <w:lang w:eastAsia="zh-CN"/>
        </w:rPr>
        <w:t>5.4</w:t>
      </w:r>
      <w:r w:rsidRPr="001614E6">
        <w:rPr>
          <w:rFonts w:ascii="Arial Narrow" w:eastAsia="SimSun" w:hAnsi="Arial Narrow" w:cs="Calibri"/>
          <w:sz w:val="24"/>
          <w:szCs w:val="24"/>
          <w:lang w:eastAsia="zh-CN"/>
        </w:rPr>
        <w:tab/>
        <w:t xml:space="preserve">   Na základe výsledkov súťaže </w:t>
      </w:r>
      <w:r w:rsidR="007B19E4">
        <w:rPr>
          <w:rFonts w:ascii="Arial Narrow" w:eastAsia="Times New Roman" w:hAnsi="Arial Narrow" w:cs="Arial"/>
          <w:sz w:val="24"/>
          <w:szCs w:val="24"/>
          <w:lang w:eastAsia="sk-SK"/>
        </w:rPr>
        <w:t>návrhov</w:t>
      </w:r>
      <w:r w:rsidR="007B19E4" w:rsidRPr="001614E6">
        <w:rPr>
          <w:rFonts w:ascii="Arial Narrow" w:eastAsia="SimSun" w:hAnsi="Arial Narrow" w:cs="Calibri"/>
          <w:sz w:val="24"/>
          <w:szCs w:val="24"/>
          <w:lang w:eastAsia="zh-CN"/>
        </w:rPr>
        <w:t xml:space="preserve"> </w:t>
      </w:r>
      <w:r w:rsidRPr="001614E6">
        <w:rPr>
          <w:rFonts w:ascii="Arial Narrow" w:eastAsia="SimSun" w:hAnsi="Arial Narrow" w:cs="Calibri"/>
          <w:sz w:val="24"/>
          <w:szCs w:val="24"/>
          <w:lang w:eastAsia="zh-CN"/>
        </w:rPr>
        <w:t>a odporúčania poroty vyhlasovateľ vyzve víťaza súťaže na priame rokovanie podľa § 81 písm. h</w:t>
      </w:r>
      <w:r w:rsidR="0053360F">
        <w:rPr>
          <w:rFonts w:ascii="Arial Narrow" w:eastAsia="SimSun" w:hAnsi="Arial Narrow" w:cs="Calibri"/>
          <w:sz w:val="24"/>
          <w:szCs w:val="24"/>
          <w:lang w:eastAsia="zh-CN"/>
        </w:rPr>
        <w:t xml:space="preserve">) zákona o verejnom obstarávaní, </w:t>
      </w:r>
      <w:r w:rsidRPr="001614E6">
        <w:rPr>
          <w:rFonts w:ascii="Arial Narrow" w:eastAsia="SimSun" w:hAnsi="Arial Narrow" w:cs="Calibri"/>
          <w:sz w:val="24"/>
          <w:szCs w:val="24"/>
          <w:lang w:eastAsia="zh-CN"/>
        </w:rPr>
        <w:t>na toto rokovanie musí vyzvaný účastník súťaže predložiť doklady týkajúce sa osobného postavenia podľa § 32 ods.1).</w:t>
      </w:r>
    </w:p>
    <w:p w:rsidR="0082534B" w:rsidRPr="001614E6" w:rsidRDefault="0082534B" w:rsidP="0082534B">
      <w:pPr>
        <w:tabs>
          <w:tab w:val="left" w:pos="567"/>
        </w:tabs>
        <w:spacing w:after="0" w:line="240" w:lineRule="auto"/>
        <w:jc w:val="both"/>
        <w:rPr>
          <w:rFonts w:ascii="Arial Narrow" w:eastAsia="Bitter-Regular" w:hAnsi="Arial Narrow"/>
          <w:sz w:val="24"/>
          <w:szCs w:val="24"/>
        </w:rPr>
      </w:pPr>
      <w:r w:rsidRPr="001614E6">
        <w:rPr>
          <w:rFonts w:ascii="Arial Narrow" w:eastAsia="SimSun" w:hAnsi="Arial Narrow" w:cs="Calibri"/>
          <w:b/>
          <w:sz w:val="24"/>
          <w:szCs w:val="24"/>
          <w:lang w:eastAsia="zh-CN"/>
        </w:rPr>
        <w:t>5.5</w:t>
      </w:r>
      <w:r w:rsidRPr="001614E6">
        <w:rPr>
          <w:rFonts w:ascii="Arial Narrow" w:eastAsia="SimSun" w:hAnsi="Arial Narrow" w:cs="Calibri"/>
          <w:sz w:val="24"/>
          <w:szCs w:val="24"/>
          <w:lang w:eastAsia="zh-CN"/>
        </w:rPr>
        <w:tab/>
        <w:t>Osoby vylúčené z účasti v</w:t>
      </w:r>
      <w:r w:rsidR="00E44BB5">
        <w:rPr>
          <w:rFonts w:ascii="Arial Narrow" w:eastAsia="SimSun" w:hAnsi="Arial Narrow" w:cs="Calibri"/>
          <w:sz w:val="24"/>
          <w:szCs w:val="24"/>
          <w:lang w:eastAsia="zh-CN"/>
        </w:rPr>
        <w:t> </w:t>
      </w:r>
      <w:r w:rsidRPr="001614E6">
        <w:rPr>
          <w:rFonts w:ascii="Arial Narrow" w:eastAsia="SimSun" w:hAnsi="Arial Narrow" w:cs="Calibri"/>
          <w:sz w:val="24"/>
          <w:szCs w:val="24"/>
          <w:lang w:eastAsia="zh-CN"/>
        </w:rPr>
        <w:t>súťaži</w:t>
      </w:r>
      <w:r w:rsidR="00E44BB5">
        <w:rPr>
          <w:rFonts w:ascii="Arial Narrow" w:eastAsia="SimSun" w:hAnsi="Arial Narrow" w:cs="Calibri"/>
          <w:sz w:val="24"/>
          <w:szCs w:val="24"/>
          <w:lang w:eastAsia="zh-CN"/>
        </w:rPr>
        <w:t xml:space="preserve"> </w:t>
      </w:r>
      <w:r w:rsidR="00E44BB5">
        <w:rPr>
          <w:rFonts w:ascii="Arial Narrow" w:eastAsia="Times New Roman" w:hAnsi="Arial Narrow" w:cs="Arial"/>
          <w:sz w:val="24"/>
          <w:szCs w:val="24"/>
          <w:lang w:eastAsia="sk-SK"/>
        </w:rPr>
        <w:t>návrhov</w:t>
      </w:r>
      <w:r w:rsidRPr="001614E6">
        <w:rPr>
          <w:rFonts w:ascii="Arial Narrow" w:eastAsia="SimSun" w:hAnsi="Arial Narrow" w:cs="Calibri"/>
          <w:sz w:val="24"/>
          <w:szCs w:val="24"/>
          <w:lang w:eastAsia="zh-CN"/>
        </w:rPr>
        <w:t xml:space="preserve">. </w:t>
      </w:r>
      <w:r w:rsidRPr="001614E6">
        <w:rPr>
          <w:rFonts w:ascii="Arial Narrow" w:hAnsi="Arial Narrow"/>
          <w:color w:val="000000"/>
          <w:sz w:val="24"/>
          <w:szCs w:val="24"/>
        </w:rPr>
        <w:t xml:space="preserve">Účastníkom v súťaži nesmie byť ten, kto: </w:t>
      </w:r>
    </w:p>
    <w:p w:rsidR="0082534B" w:rsidRPr="001614E6" w:rsidRDefault="0082534B" w:rsidP="0082534B">
      <w:pPr>
        <w:tabs>
          <w:tab w:val="left" w:pos="567"/>
        </w:tabs>
        <w:autoSpaceDE w:val="0"/>
        <w:autoSpaceDN w:val="0"/>
        <w:adjustRightInd w:val="0"/>
        <w:spacing w:after="27" w:line="240" w:lineRule="auto"/>
        <w:ind w:left="851" w:hanging="284"/>
        <w:rPr>
          <w:rFonts w:ascii="Arial Narrow" w:hAnsi="Arial Narrow"/>
          <w:color w:val="000000"/>
          <w:sz w:val="24"/>
          <w:szCs w:val="24"/>
        </w:rPr>
      </w:pPr>
      <w:r w:rsidRPr="001614E6">
        <w:rPr>
          <w:rFonts w:ascii="Arial Narrow" w:hAnsi="Arial Narrow"/>
          <w:color w:val="000000"/>
          <w:sz w:val="24"/>
          <w:szCs w:val="24"/>
        </w:rPr>
        <w:t xml:space="preserve">a)  bol spracovateľom súťažných podmienok, </w:t>
      </w:r>
    </w:p>
    <w:p w:rsidR="0082534B" w:rsidRPr="001614E6" w:rsidRDefault="0082534B" w:rsidP="0082534B">
      <w:pPr>
        <w:tabs>
          <w:tab w:val="left" w:pos="567"/>
        </w:tabs>
        <w:autoSpaceDE w:val="0"/>
        <w:autoSpaceDN w:val="0"/>
        <w:adjustRightInd w:val="0"/>
        <w:spacing w:after="27" w:line="240" w:lineRule="auto"/>
        <w:ind w:left="851" w:hanging="284"/>
        <w:rPr>
          <w:rFonts w:ascii="Arial Narrow" w:hAnsi="Arial Narrow"/>
          <w:color w:val="000000"/>
          <w:sz w:val="24"/>
          <w:szCs w:val="24"/>
        </w:rPr>
      </w:pPr>
      <w:r w:rsidRPr="001614E6">
        <w:rPr>
          <w:rFonts w:ascii="Arial Narrow" w:hAnsi="Arial Narrow"/>
          <w:color w:val="000000"/>
          <w:sz w:val="24"/>
          <w:szCs w:val="24"/>
        </w:rPr>
        <w:t xml:space="preserve">b)  je členom poroty alebo pomocným orgánom poroty, </w:t>
      </w:r>
    </w:p>
    <w:p w:rsidR="0082534B" w:rsidRPr="001614E6" w:rsidRDefault="0082534B" w:rsidP="0082534B">
      <w:pPr>
        <w:tabs>
          <w:tab w:val="left" w:pos="567"/>
        </w:tabs>
        <w:autoSpaceDE w:val="0"/>
        <w:autoSpaceDN w:val="0"/>
        <w:adjustRightInd w:val="0"/>
        <w:spacing w:after="27" w:line="240" w:lineRule="auto"/>
        <w:ind w:left="851" w:hanging="284"/>
        <w:rPr>
          <w:rFonts w:ascii="Arial Narrow" w:hAnsi="Arial Narrow"/>
          <w:color w:val="000000"/>
          <w:sz w:val="24"/>
          <w:szCs w:val="24"/>
        </w:rPr>
      </w:pPr>
      <w:r w:rsidRPr="001614E6">
        <w:rPr>
          <w:rFonts w:ascii="Arial Narrow" w:hAnsi="Arial Narrow"/>
          <w:color w:val="000000"/>
          <w:sz w:val="24"/>
          <w:szCs w:val="24"/>
        </w:rPr>
        <w:t xml:space="preserve">c)  overoval súťažné podmienky za Slovenskú komoru architektov, </w:t>
      </w:r>
    </w:p>
    <w:p w:rsidR="0082534B" w:rsidRDefault="0082534B" w:rsidP="00640C3F">
      <w:pPr>
        <w:tabs>
          <w:tab w:val="left" w:pos="567"/>
        </w:tabs>
        <w:autoSpaceDE w:val="0"/>
        <w:autoSpaceDN w:val="0"/>
        <w:adjustRightInd w:val="0"/>
        <w:spacing w:line="240" w:lineRule="auto"/>
        <w:ind w:left="851" w:hanging="284"/>
        <w:rPr>
          <w:rFonts w:ascii="Arial Narrow" w:hAnsi="Arial Narrow"/>
          <w:color w:val="000000"/>
          <w:sz w:val="24"/>
          <w:szCs w:val="24"/>
        </w:rPr>
      </w:pPr>
      <w:r w:rsidRPr="001614E6">
        <w:rPr>
          <w:rFonts w:ascii="Arial Narrow" w:hAnsi="Arial Narrow"/>
          <w:color w:val="000000"/>
          <w:sz w:val="24"/>
          <w:szCs w:val="24"/>
        </w:rPr>
        <w:t xml:space="preserve">d)  je blízkou osobou, spoločníkom, zamestnancom alebo zamestnávateľom osoby uvedenej v písm. a), b) alebo c). </w:t>
      </w:r>
    </w:p>
    <w:p w:rsidR="0082534B" w:rsidRPr="001614E6" w:rsidRDefault="0082534B" w:rsidP="0082534B">
      <w:pPr>
        <w:tabs>
          <w:tab w:val="left" w:pos="426"/>
        </w:tabs>
        <w:spacing w:line="240" w:lineRule="auto"/>
        <w:jc w:val="both"/>
        <w:rPr>
          <w:rFonts w:ascii="Arial Narrow" w:eastAsia="Bitter-Regular" w:hAnsi="Arial Narrow"/>
          <w:sz w:val="24"/>
          <w:szCs w:val="24"/>
        </w:rPr>
      </w:pPr>
      <w:r w:rsidRPr="001614E6">
        <w:rPr>
          <w:rFonts w:ascii="Arial Narrow" w:hAnsi="Arial Narrow"/>
          <w:color w:val="000000"/>
          <w:sz w:val="24"/>
          <w:szCs w:val="24"/>
        </w:rPr>
        <w:t xml:space="preserve">Súčasťou súťažného návrhu bude Čestné </w:t>
      </w:r>
      <w:r w:rsidRPr="001614E6">
        <w:rPr>
          <w:rFonts w:ascii="Arial Narrow" w:hAnsi="Arial Narrow"/>
          <w:sz w:val="24"/>
          <w:szCs w:val="24"/>
        </w:rPr>
        <w:t xml:space="preserve">prehlásenie </w:t>
      </w:r>
      <w:r w:rsidRPr="001614E6">
        <w:rPr>
          <w:rFonts w:ascii="Arial Narrow" w:hAnsi="Arial Narrow"/>
          <w:color w:val="000000"/>
          <w:sz w:val="24"/>
          <w:szCs w:val="24"/>
        </w:rPr>
        <w:t xml:space="preserve">uchádzača o tom, že nie je osobou vylúčenou z účasti v súťaži </w:t>
      </w:r>
      <w:r w:rsidRPr="001614E6">
        <w:rPr>
          <w:rFonts w:ascii="Arial Narrow" w:eastAsia="Bitter-Regular" w:hAnsi="Arial Narrow"/>
          <w:sz w:val="24"/>
          <w:szCs w:val="24"/>
        </w:rPr>
        <w:t xml:space="preserve">(Príloha č. 2  súťažných podmienok). </w:t>
      </w:r>
    </w:p>
    <w:p w:rsidR="0082534B" w:rsidRDefault="0082534B" w:rsidP="005608FD">
      <w:pPr>
        <w:pStyle w:val="Default"/>
        <w:tabs>
          <w:tab w:val="left" w:pos="567"/>
        </w:tabs>
        <w:spacing w:after="240"/>
        <w:jc w:val="both"/>
        <w:rPr>
          <w:rFonts w:ascii="Arial Narrow" w:hAnsi="Arial Narrow" w:cs="Arial"/>
        </w:rPr>
      </w:pPr>
      <w:r w:rsidRPr="001614E6">
        <w:rPr>
          <w:rFonts w:ascii="Arial Narrow" w:eastAsia="Bitter-Regular" w:hAnsi="Arial Narrow"/>
          <w:b/>
        </w:rPr>
        <w:t xml:space="preserve">5.6   </w:t>
      </w:r>
      <w:r w:rsidRPr="001614E6">
        <w:rPr>
          <w:rFonts w:ascii="Arial Narrow" w:eastAsia="Bitter-Regular" w:hAnsi="Arial Narrow"/>
        </w:rPr>
        <w:t>Súčasťou dokladovej časti súťažného návrhu bude vyplnený a podpísaný  Súhlas</w:t>
      </w:r>
      <w:r w:rsidRPr="001614E6">
        <w:rPr>
          <w:rFonts w:ascii="Arial Narrow" w:eastAsia="Bitter-Regular" w:hAnsi="Arial Narrow"/>
          <w:b/>
        </w:rPr>
        <w:t xml:space="preserve"> </w:t>
      </w:r>
      <w:r w:rsidRPr="001614E6">
        <w:rPr>
          <w:rFonts w:ascii="Arial Narrow" w:hAnsi="Arial Narrow" w:cs="Arial"/>
          <w:bCs/>
        </w:rPr>
        <w:t>účastníka súťaže návrhov s použitím osobných údajov</w:t>
      </w:r>
      <w:r w:rsidRPr="001614E6">
        <w:rPr>
          <w:rFonts w:ascii="Arial Narrow" w:hAnsi="Arial Narrow" w:cs="Arial"/>
          <w:b/>
          <w:bCs/>
        </w:rPr>
        <w:t xml:space="preserve"> </w:t>
      </w:r>
      <w:r w:rsidRPr="001614E6">
        <w:rPr>
          <w:rFonts w:ascii="Arial Narrow" w:hAnsi="Arial Narrow" w:cs="Arial"/>
        </w:rPr>
        <w:t xml:space="preserve">pre účely súťaže – vyplatenie cien, so zverejnením mien a ostatných údajov o autoroch v súlade </w:t>
      </w:r>
      <w:r w:rsidRPr="001614E6">
        <w:rPr>
          <w:rFonts w:ascii="Arial Narrow" w:hAnsi="Arial Narrow" w:cs="Arial"/>
          <w:bCs/>
          <w:iCs/>
        </w:rPr>
        <w:t xml:space="preserve">s Nariadením Európskeho parlamentu a Rady (EÚ) 2016/679 o ochrane fyzických osôb pri spracúvaní osobných údajov a o voľnom pohybe takýchto údajov a zákona NR SR č. 18/2018 Z.z. o ochrane osobných údajov a o zmene a doplnení niektorých zákonov </w:t>
      </w:r>
      <w:r w:rsidRPr="001614E6">
        <w:rPr>
          <w:rFonts w:ascii="Arial Narrow" w:hAnsi="Arial Narrow" w:cs="Arial"/>
        </w:rPr>
        <w:t>pre účely zverejnenia návrhu v rámci publikovania výsledkov súťaže, výstavy a prípadne ďalšie osobné údaje   v súvislosti s vyplatením ceny. (Prí</w:t>
      </w:r>
      <w:r>
        <w:rPr>
          <w:rFonts w:ascii="Arial Narrow" w:hAnsi="Arial Narrow" w:cs="Arial"/>
        </w:rPr>
        <w:t>loha  č.3 súťažných podmienok).</w:t>
      </w:r>
    </w:p>
    <w:p w:rsidR="0082534B" w:rsidRPr="001614E6" w:rsidRDefault="0082534B" w:rsidP="005C515E">
      <w:pPr>
        <w:shd w:val="clear" w:color="auto" w:fill="D9D9D9"/>
        <w:tabs>
          <w:tab w:val="left" w:pos="567"/>
        </w:tabs>
        <w:spacing w:line="240" w:lineRule="auto"/>
        <w:jc w:val="both"/>
        <w:rPr>
          <w:rFonts w:ascii="Arial Narrow" w:eastAsia="Times New Roman" w:hAnsi="Arial Narrow" w:cs="Arial"/>
          <w:b/>
          <w:sz w:val="24"/>
          <w:szCs w:val="24"/>
          <w:lang w:eastAsia="zh-CN"/>
        </w:rPr>
      </w:pPr>
      <w:r w:rsidRPr="001614E6">
        <w:rPr>
          <w:rFonts w:ascii="Arial Narrow" w:eastAsia="Times New Roman" w:hAnsi="Arial Narrow" w:cs="Arial"/>
          <w:b/>
          <w:sz w:val="24"/>
          <w:szCs w:val="24"/>
          <w:lang w:eastAsia="zh-CN"/>
        </w:rPr>
        <w:t xml:space="preserve">6.      JAZYK SÚŤAŽE </w:t>
      </w:r>
    </w:p>
    <w:p w:rsidR="0082534B" w:rsidRPr="00DA08FA" w:rsidRDefault="0082534B" w:rsidP="0082534B">
      <w:pPr>
        <w:tabs>
          <w:tab w:val="left" w:pos="567"/>
        </w:tabs>
        <w:spacing w:after="240" w:line="240" w:lineRule="auto"/>
        <w:jc w:val="both"/>
        <w:rPr>
          <w:rFonts w:ascii="Arial Narrow" w:eastAsia="Times New Roman" w:hAnsi="Arial Narrow" w:cs="Arial"/>
          <w:b/>
          <w:sz w:val="24"/>
          <w:szCs w:val="24"/>
          <w:lang w:eastAsia="zh-CN"/>
        </w:rPr>
      </w:pPr>
      <w:r w:rsidRPr="001614E6">
        <w:rPr>
          <w:rFonts w:ascii="Arial Narrow" w:eastAsia="Times New Roman" w:hAnsi="Arial Narrow" w:cs="Arial"/>
          <w:b/>
          <w:sz w:val="24"/>
          <w:szCs w:val="24"/>
          <w:lang w:eastAsia="zh-CN"/>
        </w:rPr>
        <w:t>6.1</w:t>
      </w:r>
      <w:r w:rsidRPr="001614E6">
        <w:rPr>
          <w:rFonts w:ascii="Arial Narrow" w:eastAsia="Times New Roman" w:hAnsi="Arial Narrow" w:cs="Arial"/>
          <w:sz w:val="24"/>
          <w:szCs w:val="24"/>
          <w:lang w:eastAsia="zh-CN"/>
        </w:rPr>
        <w:t xml:space="preserve"> </w:t>
      </w:r>
      <w:r w:rsidRPr="001614E6">
        <w:rPr>
          <w:rFonts w:ascii="Arial Narrow" w:eastAsia="Times New Roman" w:hAnsi="Arial Narrow" w:cs="Arial"/>
          <w:sz w:val="24"/>
          <w:szCs w:val="24"/>
          <w:lang w:eastAsia="zh-CN"/>
        </w:rPr>
        <w:tab/>
        <w:t xml:space="preserve">Rokovacím jazykom súťaže </w:t>
      </w:r>
      <w:r w:rsidR="00E44BB5">
        <w:rPr>
          <w:rFonts w:ascii="Arial Narrow" w:eastAsia="Times New Roman" w:hAnsi="Arial Narrow" w:cs="Arial"/>
          <w:sz w:val="24"/>
          <w:szCs w:val="24"/>
          <w:lang w:eastAsia="sk-SK"/>
        </w:rPr>
        <w:t>návrhov</w:t>
      </w:r>
      <w:r w:rsidR="00E44BB5" w:rsidRPr="001614E6">
        <w:rPr>
          <w:rFonts w:ascii="Arial Narrow" w:eastAsia="Times New Roman" w:hAnsi="Arial Narrow" w:cs="Arial"/>
          <w:sz w:val="24"/>
          <w:szCs w:val="24"/>
          <w:lang w:eastAsia="zh-CN"/>
        </w:rPr>
        <w:t xml:space="preserve"> </w:t>
      </w:r>
      <w:r w:rsidR="00E44BB5">
        <w:rPr>
          <w:rFonts w:ascii="Arial Narrow" w:eastAsia="Times New Roman" w:hAnsi="Arial Narrow" w:cs="Arial"/>
          <w:sz w:val="24"/>
          <w:szCs w:val="24"/>
          <w:lang w:eastAsia="zh-CN"/>
        </w:rPr>
        <w:t xml:space="preserve"> </w:t>
      </w:r>
      <w:r w:rsidRPr="001614E6">
        <w:rPr>
          <w:rFonts w:ascii="Arial Narrow" w:eastAsia="Times New Roman" w:hAnsi="Arial Narrow" w:cs="Arial"/>
          <w:sz w:val="24"/>
          <w:szCs w:val="24"/>
          <w:lang w:eastAsia="zh-CN"/>
        </w:rPr>
        <w:t>je slovenský jazyk. Všetky súťažné dokumenty, t.j. súťažné podmienky, podklady a dokumentácia o priebehu súťaže</w:t>
      </w:r>
      <w:r w:rsidR="00E44BB5" w:rsidRPr="00E44BB5">
        <w:rPr>
          <w:rFonts w:ascii="Arial Narrow" w:eastAsia="Times New Roman" w:hAnsi="Arial Narrow" w:cs="Arial"/>
          <w:sz w:val="24"/>
          <w:szCs w:val="24"/>
          <w:lang w:eastAsia="sk-SK"/>
        </w:rPr>
        <w:t xml:space="preserve"> </w:t>
      </w:r>
      <w:r w:rsidR="00E44BB5">
        <w:rPr>
          <w:rFonts w:ascii="Arial Narrow" w:eastAsia="Times New Roman" w:hAnsi="Arial Narrow" w:cs="Arial"/>
          <w:sz w:val="24"/>
          <w:szCs w:val="24"/>
          <w:lang w:eastAsia="sk-SK"/>
        </w:rPr>
        <w:t>návrhov</w:t>
      </w:r>
      <w:r w:rsidRPr="001614E6">
        <w:rPr>
          <w:rFonts w:ascii="Arial Narrow" w:eastAsia="Times New Roman" w:hAnsi="Arial Narrow" w:cs="Arial"/>
          <w:sz w:val="24"/>
          <w:szCs w:val="24"/>
          <w:lang w:eastAsia="zh-CN"/>
        </w:rPr>
        <w:t xml:space="preserve"> je a bude vyhotovovaná v tomto jazyku. V tomto jazyku prebieha aj dorozumievanie a vysvetľovanie a informácie medzi vyhlasovateľom a súťažiacimi. Celý súťažný návrh a tiež všetky dokumenty predložené do súťaže musia byť vyhotovené v slovenskom jazyku.</w:t>
      </w:r>
      <w:r w:rsidR="00DA08FA">
        <w:rPr>
          <w:rFonts w:ascii="Arial Narrow" w:eastAsia="Times New Roman" w:hAnsi="Arial Narrow" w:cs="Arial"/>
          <w:sz w:val="24"/>
          <w:szCs w:val="24"/>
          <w:lang w:eastAsia="zh-CN"/>
        </w:rPr>
        <w:t xml:space="preserve"> Výnimka viď bod </w:t>
      </w:r>
      <w:r w:rsidR="00DA08FA">
        <w:rPr>
          <w:rFonts w:ascii="Arial Narrow" w:eastAsia="Times New Roman" w:hAnsi="Arial Narrow" w:cs="Arial"/>
          <w:b/>
          <w:sz w:val="24"/>
          <w:szCs w:val="24"/>
          <w:lang w:eastAsia="zh-CN"/>
        </w:rPr>
        <w:t>6.2</w:t>
      </w:r>
    </w:p>
    <w:p w:rsidR="0082534B" w:rsidRPr="001614E6" w:rsidRDefault="0082534B" w:rsidP="00956703">
      <w:pPr>
        <w:spacing w:line="240" w:lineRule="auto"/>
        <w:jc w:val="both"/>
        <w:rPr>
          <w:rFonts w:ascii="Arial Narrow" w:eastAsia="Times New Roman" w:hAnsi="Arial Narrow" w:cs="Arial"/>
          <w:sz w:val="24"/>
          <w:szCs w:val="24"/>
          <w:u w:val="single"/>
          <w:lang w:eastAsia="zh-CN"/>
        </w:rPr>
      </w:pPr>
      <w:r w:rsidRPr="001614E6">
        <w:rPr>
          <w:rFonts w:ascii="Arial Narrow" w:eastAsia="Times New Roman" w:hAnsi="Arial Narrow" w:cs="Arial"/>
          <w:b/>
          <w:sz w:val="24"/>
          <w:szCs w:val="24"/>
          <w:lang w:eastAsia="zh-CN"/>
        </w:rPr>
        <w:t>6.2</w:t>
      </w:r>
      <w:r w:rsidRPr="001614E6">
        <w:rPr>
          <w:rFonts w:ascii="Arial Narrow" w:eastAsia="Times New Roman" w:hAnsi="Arial Narrow" w:cs="Arial"/>
          <w:sz w:val="24"/>
          <w:szCs w:val="24"/>
          <w:lang w:eastAsia="zh-CN"/>
        </w:rPr>
        <w:t xml:space="preserve">   Ak sa súťaže zúčastní súťažiaci so sídlom mimo územia Slovenskej republiky, musí predložiť súťažný návrh a požadované doklady, ktorými preukazuje splnenie podmienok účasti v súťaži  v pôvodnom jazyku a súčasne doložené prekladom do slovenského jazyka. V prípade zistenia rozdielov v obsahu predložených dokladov je rozhodujúci preklad v slovenskom jazyku. </w:t>
      </w:r>
      <w:r w:rsidRPr="001614E6">
        <w:rPr>
          <w:rFonts w:ascii="Arial Narrow" w:eastAsia="Times New Roman" w:hAnsi="Arial Narrow" w:cs="Arial"/>
          <w:sz w:val="24"/>
          <w:szCs w:val="24"/>
          <w:u w:val="single"/>
          <w:lang w:eastAsia="zh-CN"/>
        </w:rPr>
        <w:t xml:space="preserve">To sa netýka súťažného návrhu a dokladov predložených v návrhu súťažiaceho, ktorý je vyhotovený v českom jazyku. </w:t>
      </w:r>
    </w:p>
    <w:p w:rsidR="0082534B" w:rsidRDefault="0082534B" w:rsidP="00956703">
      <w:pPr>
        <w:tabs>
          <w:tab w:val="left" w:pos="567"/>
        </w:tabs>
        <w:spacing w:line="240" w:lineRule="auto"/>
        <w:jc w:val="both"/>
        <w:rPr>
          <w:rFonts w:ascii="Arial Narrow" w:eastAsia="Times New Roman" w:hAnsi="Arial Narrow" w:cs="Arial"/>
          <w:sz w:val="24"/>
          <w:szCs w:val="24"/>
          <w:lang w:eastAsia="zh-CN"/>
        </w:rPr>
      </w:pPr>
      <w:r w:rsidRPr="001614E6">
        <w:rPr>
          <w:rFonts w:ascii="Arial Narrow" w:eastAsia="Times New Roman" w:hAnsi="Arial Narrow" w:cs="Arial"/>
          <w:b/>
          <w:sz w:val="24"/>
          <w:szCs w:val="24"/>
          <w:lang w:eastAsia="zh-CN"/>
        </w:rPr>
        <w:t xml:space="preserve">6.3    </w:t>
      </w:r>
      <w:r w:rsidRPr="001614E6">
        <w:rPr>
          <w:rFonts w:ascii="Arial Narrow" w:eastAsia="Times New Roman" w:hAnsi="Arial Narrow" w:cs="Arial"/>
          <w:sz w:val="24"/>
          <w:szCs w:val="24"/>
          <w:lang w:eastAsia="zh-CN"/>
        </w:rPr>
        <w:t>Doklady a dokumenty preložené do slovenského jazyka nemusia byť úradné overené.</w:t>
      </w:r>
    </w:p>
    <w:p w:rsidR="00F70E5A" w:rsidRDefault="00F70E5A" w:rsidP="005C515E">
      <w:pPr>
        <w:shd w:val="clear" w:color="auto" w:fill="D9D9D9"/>
        <w:tabs>
          <w:tab w:val="left" w:pos="567"/>
        </w:tabs>
        <w:autoSpaceDE w:val="0"/>
        <w:autoSpaceDN w:val="0"/>
        <w:adjustRightInd w:val="0"/>
        <w:spacing w:line="240" w:lineRule="auto"/>
        <w:rPr>
          <w:rFonts w:ascii="Arial Narrow" w:hAnsi="Arial Narrow"/>
          <w:b/>
          <w:bCs/>
          <w:color w:val="000000"/>
          <w:sz w:val="24"/>
          <w:szCs w:val="24"/>
        </w:rPr>
      </w:pPr>
      <w:r w:rsidRPr="00BF5E8F">
        <w:rPr>
          <w:rFonts w:ascii="Arial Narrow" w:hAnsi="Arial Narrow"/>
          <w:b/>
          <w:bCs/>
          <w:color w:val="000000"/>
          <w:sz w:val="24"/>
          <w:szCs w:val="24"/>
        </w:rPr>
        <w:t>7.      PREDMET SÚŤAŽE</w:t>
      </w:r>
    </w:p>
    <w:p w:rsidR="007E771B" w:rsidRDefault="009831D3" w:rsidP="00956703">
      <w:pPr>
        <w:autoSpaceDE w:val="0"/>
        <w:autoSpaceDN w:val="0"/>
        <w:adjustRightInd w:val="0"/>
        <w:spacing w:after="0" w:line="240" w:lineRule="auto"/>
        <w:jc w:val="both"/>
        <w:rPr>
          <w:rFonts w:ascii="Arial Narrow" w:eastAsia="Times New Roman" w:hAnsi="Arial Narrow"/>
          <w:sz w:val="24"/>
          <w:szCs w:val="24"/>
          <w:lang w:eastAsia="sk-SK"/>
        </w:rPr>
      </w:pPr>
      <w:r w:rsidRPr="001614E6">
        <w:rPr>
          <w:rFonts w:ascii="Arial Narrow" w:eastAsia="Times New Roman" w:hAnsi="Arial Narrow"/>
          <w:sz w:val="24"/>
          <w:szCs w:val="24"/>
          <w:lang w:eastAsia="sk-SK"/>
        </w:rPr>
        <w:t xml:space="preserve">Zámerom </w:t>
      </w:r>
      <w:r>
        <w:rPr>
          <w:rFonts w:ascii="Arial Narrow" w:eastAsia="Times New Roman" w:hAnsi="Arial Narrow"/>
          <w:sz w:val="24"/>
          <w:szCs w:val="24"/>
          <w:lang w:eastAsia="sk-SK"/>
        </w:rPr>
        <w:t>Mesta Martin v zastúpení Útvarom hlavného architekta mesta Martin</w:t>
      </w:r>
      <w:r w:rsidR="003D447A">
        <w:rPr>
          <w:rFonts w:ascii="Arial Narrow" w:eastAsia="Times New Roman" w:hAnsi="Arial Narrow"/>
          <w:sz w:val="24"/>
          <w:szCs w:val="24"/>
          <w:lang w:eastAsia="sk-SK"/>
        </w:rPr>
        <w:t xml:space="preserve">, </w:t>
      </w:r>
      <w:r w:rsidR="00A706EC">
        <w:rPr>
          <w:rFonts w:ascii="Arial Narrow" w:eastAsia="Times New Roman" w:hAnsi="Arial Narrow"/>
          <w:sz w:val="24"/>
          <w:szCs w:val="24"/>
          <w:lang w:eastAsia="sk-SK"/>
        </w:rPr>
        <w:t xml:space="preserve">ako </w:t>
      </w:r>
      <w:r w:rsidR="003D447A">
        <w:rPr>
          <w:rFonts w:ascii="Arial Narrow" w:eastAsia="Times New Roman" w:hAnsi="Arial Narrow"/>
          <w:sz w:val="24"/>
          <w:szCs w:val="24"/>
          <w:lang w:eastAsia="sk-SK"/>
        </w:rPr>
        <w:t>vyhlasovateľa súťaže návrhov</w:t>
      </w:r>
      <w:r w:rsidR="00A706EC">
        <w:rPr>
          <w:rFonts w:ascii="Arial Narrow" w:eastAsia="Times New Roman" w:hAnsi="Arial Narrow"/>
          <w:sz w:val="24"/>
          <w:szCs w:val="24"/>
          <w:lang w:eastAsia="sk-SK"/>
        </w:rPr>
        <w:t>,</w:t>
      </w:r>
      <w:r w:rsidR="003D447A">
        <w:rPr>
          <w:rFonts w:ascii="Arial Narrow" w:eastAsia="Times New Roman" w:hAnsi="Arial Narrow"/>
          <w:sz w:val="24"/>
          <w:szCs w:val="24"/>
          <w:lang w:eastAsia="sk-SK"/>
        </w:rPr>
        <w:t xml:space="preserve"> </w:t>
      </w:r>
      <w:r w:rsidR="00824DFB">
        <w:rPr>
          <w:rFonts w:ascii="Arial Narrow" w:eastAsia="Times New Roman" w:hAnsi="Arial Narrow"/>
          <w:sz w:val="24"/>
          <w:szCs w:val="24"/>
          <w:lang w:eastAsia="sk-SK"/>
        </w:rPr>
        <w:t xml:space="preserve">je vo väzbe na širšie vzťahy </w:t>
      </w:r>
      <w:r w:rsidR="00E20F34">
        <w:rPr>
          <w:rFonts w:ascii="Arial Narrow" w:eastAsia="Times New Roman" w:hAnsi="Arial Narrow"/>
          <w:sz w:val="24"/>
          <w:szCs w:val="24"/>
          <w:lang w:eastAsia="sk-SK"/>
        </w:rPr>
        <w:t xml:space="preserve">urbanisticky </w:t>
      </w:r>
      <w:r w:rsidR="00824DFB">
        <w:rPr>
          <w:rFonts w:ascii="Arial Narrow" w:eastAsia="Times New Roman" w:hAnsi="Arial Narrow"/>
          <w:sz w:val="24"/>
          <w:szCs w:val="24"/>
          <w:lang w:eastAsia="sk-SK"/>
        </w:rPr>
        <w:t>vyriešiť južnú ča</w:t>
      </w:r>
      <w:r w:rsidR="00A706EC">
        <w:rPr>
          <w:rFonts w:ascii="Arial Narrow" w:eastAsia="Times New Roman" w:hAnsi="Arial Narrow"/>
          <w:sz w:val="24"/>
          <w:szCs w:val="24"/>
          <w:lang w:eastAsia="sk-SK"/>
        </w:rPr>
        <w:t>sť pešej zóny Pamiatkovej zóny H</w:t>
      </w:r>
      <w:r w:rsidR="00824DFB">
        <w:rPr>
          <w:rFonts w:ascii="Arial Narrow" w:eastAsia="Times New Roman" w:hAnsi="Arial Narrow"/>
          <w:sz w:val="24"/>
          <w:szCs w:val="24"/>
          <w:lang w:eastAsia="sk-SK"/>
        </w:rPr>
        <w:t>istorického centra Martin po Kohút</w:t>
      </w:r>
      <w:r w:rsidR="00684356">
        <w:rPr>
          <w:rFonts w:ascii="Arial Narrow" w:eastAsia="Times New Roman" w:hAnsi="Arial Narrow"/>
          <w:sz w:val="24"/>
          <w:szCs w:val="24"/>
          <w:lang w:eastAsia="sk-SK"/>
        </w:rPr>
        <w:t>ovú ulicu a jej pokračovanie v prepojení na zón</w:t>
      </w:r>
      <w:r w:rsidR="00824DFB">
        <w:rPr>
          <w:rFonts w:ascii="Arial Narrow" w:eastAsia="Times New Roman" w:hAnsi="Arial Narrow"/>
          <w:sz w:val="24"/>
          <w:szCs w:val="24"/>
          <w:lang w:eastAsia="sk-SK"/>
        </w:rPr>
        <w:t>u Pred nemocnicou. Tým sa ukončí pešia zóna</w:t>
      </w:r>
      <w:r w:rsidR="00684356">
        <w:rPr>
          <w:rFonts w:ascii="Arial Narrow" w:eastAsia="Times New Roman" w:hAnsi="Arial Narrow"/>
          <w:sz w:val="24"/>
          <w:szCs w:val="24"/>
          <w:lang w:eastAsia="sk-SK"/>
        </w:rPr>
        <w:t xml:space="preserve"> centra mesta </w:t>
      </w:r>
      <w:r w:rsidR="00824DFB">
        <w:rPr>
          <w:rFonts w:ascii="Arial Narrow" w:eastAsia="Times New Roman" w:hAnsi="Arial Narrow"/>
          <w:sz w:val="24"/>
          <w:szCs w:val="24"/>
          <w:lang w:eastAsia="sk-SK"/>
        </w:rPr>
        <w:t>v</w:t>
      </w:r>
      <w:r w:rsidR="00684356">
        <w:rPr>
          <w:rFonts w:ascii="Arial Narrow" w:eastAsia="Times New Roman" w:hAnsi="Arial Narrow"/>
          <w:sz w:val="24"/>
          <w:szCs w:val="24"/>
          <w:lang w:eastAsia="sk-SK"/>
        </w:rPr>
        <w:t xml:space="preserve"> jeho </w:t>
      </w:r>
      <w:r w:rsidR="00824DFB">
        <w:rPr>
          <w:rFonts w:ascii="Arial Narrow" w:eastAsia="Times New Roman" w:hAnsi="Arial Narrow"/>
          <w:sz w:val="24"/>
          <w:szCs w:val="24"/>
          <w:lang w:eastAsia="sk-SK"/>
        </w:rPr>
        <w:t>južnej časti</w:t>
      </w:r>
      <w:r w:rsidR="0092441C">
        <w:rPr>
          <w:rFonts w:ascii="Arial Narrow" w:eastAsia="Times New Roman" w:hAnsi="Arial Narrow"/>
          <w:sz w:val="24"/>
          <w:szCs w:val="24"/>
          <w:lang w:eastAsia="sk-SK"/>
        </w:rPr>
        <w:t>. V roku 2017</w:t>
      </w:r>
      <w:r w:rsidR="00E20F34">
        <w:rPr>
          <w:rFonts w:ascii="Arial Narrow" w:eastAsia="Times New Roman" w:hAnsi="Arial Narrow"/>
          <w:sz w:val="24"/>
          <w:szCs w:val="24"/>
          <w:lang w:eastAsia="sk-SK"/>
        </w:rPr>
        <w:t xml:space="preserve"> sa na mieste bývalého OD PRIOR </w:t>
      </w:r>
      <w:r w:rsidR="0092441C">
        <w:rPr>
          <w:rFonts w:ascii="Arial Narrow" w:eastAsia="Times New Roman" w:hAnsi="Arial Narrow"/>
          <w:sz w:val="24"/>
          <w:szCs w:val="24"/>
          <w:lang w:eastAsia="sk-SK"/>
        </w:rPr>
        <w:t>(pred jeho výstavbou sa na tomto mieste nachádzala radnica mesta) ot</w:t>
      </w:r>
      <w:r w:rsidR="00A706EC">
        <w:rPr>
          <w:rFonts w:ascii="Arial Narrow" w:eastAsia="Times New Roman" w:hAnsi="Arial Narrow"/>
          <w:sz w:val="24"/>
          <w:szCs w:val="24"/>
          <w:lang w:eastAsia="sk-SK"/>
        </w:rPr>
        <w:t>vorilo O</w:t>
      </w:r>
      <w:r w:rsidR="00245373">
        <w:rPr>
          <w:rFonts w:ascii="Arial Narrow" w:eastAsia="Times New Roman" w:hAnsi="Arial Narrow"/>
          <w:sz w:val="24"/>
          <w:szCs w:val="24"/>
          <w:lang w:eastAsia="sk-SK"/>
        </w:rPr>
        <w:t>bchodné centrum Galéria, ktoré síce uzavrelo Nám. SNP zo západnej strany</w:t>
      </w:r>
      <w:r w:rsidR="00472511">
        <w:rPr>
          <w:rFonts w:ascii="Arial Narrow" w:eastAsia="Times New Roman" w:hAnsi="Arial Narrow"/>
          <w:sz w:val="24"/>
          <w:szCs w:val="24"/>
          <w:lang w:eastAsia="sk-SK"/>
        </w:rPr>
        <w:t>,</w:t>
      </w:r>
      <w:r w:rsidR="00245373">
        <w:rPr>
          <w:rFonts w:ascii="Arial Narrow" w:eastAsia="Times New Roman" w:hAnsi="Arial Narrow"/>
          <w:sz w:val="24"/>
          <w:szCs w:val="24"/>
          <w:lang w:eastAsia="sk-SK"/>
        </w:rPr>
        <w:t xml:space="preserve"> ale nevyrieš</w:t>
      </w:r>
      <w:r w:rsidR="00917A80">
        <w:rPr>
          <w:rFonts w:ascii="Arial Narrow" w:eastAsia="Times New Roman" w:hAnsi="Arial Narrow"/>
          <w:sz w:val="24"/>
          <w:szCs w:val="24"/>
          <w:lang w:eastAsia="sk-SK"/>
        </w:rPr>
        <w:t xml:space="preserve">ilo priestor samotného námestia. </w:t>
      </w:r>
      <w:r w:rsidR="00A706EC">
        <w:rPr>
          <w:rFonts w:ascii="Arial Narrow" w:eastAsia="Times New Roman" w:hAnsi="Arial Narrow"/>
          <w:sz w:val="24"/>
          <w:szCs w:val="24"/>
          <w:lang w:eastAsia="sk-SK"/>
        </w:rPr>
        <w:t>Pred OC Galéria sa vybudovala len nástupná plocha</w:t>
      </w:r>
      <w:r w:rsidR="00684356">
        <w:rPr>
          <w:rFonts w:ascii="Arial Narrow" w:eastAsia="Times New Roman" w:hAnsi="Arial Narrow"/>
          <w:sz w:val="24"/>
          <w:szCs w:val="24"/>
          <w:lang w:eastAsia="sk-SK"/>
        </w:rPr>
        <w:t xml:space="preserve"> do obchodného centra</w:t>
      </w:r>
      <w:r w:rsidR="00A706EC">
        <w:rPr>
          <w:rFonts w:ascii="Arial Narrow" w:eastAsia="Times New Roman" w:hAnsi="Arial Narrow"/>
          <w:sz w:val="24"/>
          <w:szCs w:val="24"/>
          <w:lang w:eastAsia="sk-SK"/>
        </w:rPr>
        <w:t xml:space="preserve"> napojená </w:t>
      </w:r>
      <w:r w:rsidR="00472511">
        <w:rPr>
          <w:rFonts w:ascii="Arial Narrow" w:eastAsia="Times New Roman" w:hAnsi="Arial Narrow"/>
          <w:sz w:val="24"/>
          <w:szCs w:val="24"/>
          <w:lang w:eastAsia="sk-SK"/>
        </w:rPr>
        <w:t xml:space="preserve">len </w:t>
      </w:r>
      <w:r w:rsidR="00A706EC">
        <w:rPr>
          <w:rFonts w:ascii="Arial Narrow" w:eastAsia="Times New Roman" w:hAnsi="Arial Narrow"/>
          <w:sz w:val="24"/>
          <w:szCs w:val="24"/>
          <w:lang w:eastAsia="sk-SK"/>
        </w:rPr>
        <w:t>z</w:t>
      </w:r>
      <w:r w:rsidR="00472511">
        <w:rPr>
          <w:rFonts w:ascii="Arial Narrow" w:eastAsia="Times New Roman" w:hAnsi="Arial Narrow"/>
          <w:sz w:val="24"/>
          <w:szCs w:val="24"/>
          <w:lang w:eastAsia="sk-SK"/>
        </w:rPr>
        <w:t xml:space="preserve"> </w:t>
      </w:r>
      <w:r w:rsidR="00A706EC">
        <w:rPr>
          <w:rFonts w:ascii="Arial Narrow" w:eastAsia="Times New Roman" w:hAnsi="Arial Narrow"/>
          <w:sz w:val="24"/>
          <w:szCs w:val="24"/>
          <w:lang w:eastAsia="sk-SK"/>
        </w:rPr>
        <w:t xml:space="preserve">časti na </w:t>
      </w:r>
      <w:r w:rsidR="00684356">
        <w:rPr>
          <w:rFonts w:ascii="Arial Narrow" w:eastAsia="Times New Roman" w:hAnsi="Arial Narrow"/>
          <w:sz w:val="24"/>
          <w:szCs w:val="24"/>
          <w:lang w:eastAsia="sk-SK"/>
        </w:rPr>
        <w:t xml:space="preserve">existujúcu </w:t>
      </w:r>
      <w:r w:rsidR="00A706EC">
        <w:rPr>
          <w:rFonts w:ascii="Arial Narrow" w:eastAsia="Times New Roman" w:hAnsi="Arial Narrow"/>
          <w:sz w:val="24"/>
          <w:szCs w:val="24"/>
          <w:lang w:eastAsia="sk-SK"/>
        </w:rPr>
        <w:t xml:space="preserve">pešiu zónu pri Turčianskej galérii </w:t>
      </w:r>
      <w:r w:rsidR="00472511">
        <w:rPr>
          <w:rFonts w:ascii="Arial Narrow" w:eastAsia="Times New Roman" w:hAnsi="Arial Narrow"/>
          <w:sz w:val="24"/>
          <w:szCs w:val="24"/>
          <w:lang w:eastAsia="sk-SK"/>
        </w:rPr>
        <w:t>a na spojenie s podchodom pod Kohútovou ulicou. Dominantou Námestia SNP je</w:t>
      </w:r>
      <w:r w:rsidR="00245373">
        <w:rPr>
          <w:rFonts w:ascii="Arial Narrow" w:eastAsia="Times New Roman" w:hAnsi="Arial Narrow"/>
          <w:sz w:val="24"/>
          <w:szCs w:val="24"/>
          <w:lang w:eastAsia="sk-SK"/>
        </w:rPr>
        <w:t xml:space="preserve"> kostol Sv. Martina so samostatne stojacou </w:t>
      </w:r>
      <w:r w:rsidR="0092441C">
        <w:rPr>
          <w:rFonts w:ascii="Arial Narrow" w:eastAsia="Times New Roman" w:hAnsi="Arial Narrow"/>
          <w:sz w:val="24"/>
          <w:szCs w:val="24"/>
          <w:lang w:eastAsia="sk-SK"/>
        </w:rPr>
        <w:t xml:space="preserve"> </w:t>
      </w:r>
      <w:r w:rsidR="00472511">
        <w:rPr>
          <w:rFonts w:ascii="Arial Narrow" w:eastAsia="Times New Roman" w:hAnsi="Arial Narrow"/>
          <w:sz w:val="24"/>
          <w:szCs w:val="24"/>
          <w:lang w:eastAsia="sk-SK"/>
        </w:rPr>
        <w:t>zvonicou a </w:t>
      </w:r>
      <w:r w:rsidR="00245373">
        <w:rPr>
          <w:rFonts w:ascii="Arial Narrow" w:eastAsia="Times New Roman" w:hAnsi="Arial Narrow"/>
          <w:sz w:val="24"/>
          <w:szCs w:val="24"/>
          <w:lang w:eastAsia="sk-SK"/>
        </w:rPr>
        <w:t>farou</w:t>
      </w:r>
      <w:r w:rsidR="00472511">
        <w:rPr>
          <w:rFonts w:ascii="Arial Narrow" w:eastAsia="Times New Roman" w:hAnsi="Arial Narrow"/>
          <w:sz w:val="24"/>
          <w:szCs w:val="24"/>
          <w:lang w:eastAsia="sk-SK"/>
        </w:rPr>
        <w:t>.</w:t>
      </w:r>
      <w:r w:rsidR="00E20F34">
        <w:rPr>
          <w:rFonts w:ascii="Arial Narrow" w:eastAsia="Times New Roman" w:hAnsi="Arial Narrow"/>
          <w:sz w:val="24"/>
          <w:szCs w:val="24"/>
          <w:lang w:eastAsia="sk-SK"/>
        </w:rPr>
        <w:t xml:space="preserve"> S</w:t>
      </w:r>
      <w:r w:rsidR="00245373">
        <w:rPr>
          <w:rFonts w:ascii="Arial Narrow" w:eastAsia="Times New Roman" w:hAnsi="Arial Narrow"/>
          <w:sz w:val="24"/>
          <w:szCs w:val="24"/>
          <w:lang w:eastAsia="sk-SK"/>
        </w:rPr>
        <w:t xml:space="preserve">ú situované v oplotenej a v zásade verejnosti neprístupnej farskej záhrade. Tento ranogotický kostol je najstaršou zachovanou stavbou na území mesta. Pôvodne sa kostol nachádzal v strede historickej zástavby avšak </w:t>
      </w:r>
      <w:r w:rsidR="00555161">
        <w:rPr>
          <w:rFonts w:ascii="Arial Narrow" w:eastAsia="Times New Roman" w:hAnsi="Arial Narrow"/>
          <w:sz w:val="24"/>
          <w:szCs w:val="24"/>
          <w:lang w:eastAsia="sk-SK"/>
        </w:rPr>
        <w:t>prestavbou územia v 70-ych rokoch došlo v tomto území k veľkoplošnej asanácii a</w:t>
      </w:r>
      <w:r w:rsidR="001373BB">
        <w:rPr>
          <w:rFonts w:ascii="Arial Narrow" w:eastAsia="Times New Roman" w:hAnsi="Arial Narrow"/>
          <w:sz w:val="24"/>
          <w:szCs w:val="24"/>
          <w:lang w:eastAsia="sk-SK"/>
        </w:rPr>
        <w:t xml:space="preserve"> k </w:t>
      </w:r>
      <w:r w:rsidR="00555161">
        <w:rPr>
          <w:rFonts w:ascii="Arial Narrow" w:eastAsia="Times New Roman" w:hAnsi="Arial Narrow"/>
          <w:sz w:val="24"/>
          <w:szCs w:val="24"/>
          <w:lang w:eastAsia="sk-SK"/>
        </w:rPr>
        <w:t xml:space="preserve">výstavbe cesty </w:t>
      </w:r>
      <w:r w:rsidR="00917A80">
        <w:rPr>
          <w:rFonts w:ascii="Arial Narrow" w:eastAsia="Times New Roman" w:hAnsi="Arial Narrow"/>
          <w:sz w:val="24"/>
          <w:szCs w:val="24"/>
          <w:lang w:eastAsia="sk-SK"/>
        </w:rPr>
        <w:t>I/65  - dnešnej Kohútovej ulice. Táto je vedená</w:t>
      </w:r>
      <w:r w:rsidR="00555161">
        <w:rPr>
          <w:rFonts w:ascii="Arial Narrow" w:eastAsia="Times New Roman" w:hAnsi="Arial Narrow"/>
          <w:sz w:val="24"/>
          <w:szCs w:val="24"/>
          <w:lang w:eastAsia="sk-SK"/>
        </w:rPr>
        <w:t xml:space="preserve"> tesne z južnej strany kostola a novej fary. </w:t>
      </w:r>
      <w:r w:rsidR="001373BB">
        <w:rPr>
          <w:rFonts w:ascii="Arial Narrow" w:eastAsia="Times New Roman" w:hAnsi="Arial Narrow"/>
          <w:sz w:val="24"/>
          <w:szCs w:val="24"/>
          <w:lang w:eastAsia="sk-SK"/>
        </w:rPr>
        <w:t xml:space="preserve">Východná časť Námestia SNP sa zrealizovala na prelome storočia podľa ÚPN-Z Pešia zóna HC Martin. Stavebne sa tým vymedzil priestor námestia, ale nedobudovaním jeho plochy </w:t>
      </w:r>
      <w:r w:rsidR="006C487F">
        <w:rPr>
          <w:rFonts w:ascii="Arial Narrow" w:eastAsia="Times New Roman" w:hAnsi="Arial Narrow"/>
          <w:sz w:val="24"/>
          <w:szCs w:val="24"/>
          <w:lang w:eastAsia="sk-SK"/>
        </w:rPr>
        <w:t>a </w:t>
      </w:r>
      <w:r w:rsidR="00684356">
        <w:rPr>
          <w:rFonts w:ascii="Arial Narrow" w:eastAsia="Times New Roman" w:hAnsi="Arial Narrow"/>
          <w:sz w:val="24"/>
          <w:szCs w:val="24"/>
          <w:lang w:eastAsia="sk-SK"/>
        </w:rPr>
        <w:t>ne</w:t>
      </w:r>
      <w:r w:rsidR="006C487F">
        <w:rPr>
          <w:rFonts w:ascii="Arial Narrow" w:eastAsia="Times New Roman" w:hAnsi="Arial Narrow"/>
          <w:sz w:val="24"/>
          <w:szCs w:val="24"/>
          <w:lang w:eastAsia="sk-SK"/>
        </w:rPr>
        <w:t>previazaním s už zrealizovanou pešou zónou</w:t>
      </w:r>
      <w:r w:rsidR="00684356">
        <w:rPr>
          <w:rFonts w:ascii="Arial Narrow" w:eastAsia="Times New Roman" w:hAnsi="Arial Narrow"/>
          <w:sz w:val="24"/>
          <w:szCs w:val="24"/>
          <w:lang w:eastAsia="sk-SK"/>
        </w:rPr>
        <w:t xml:space="preserve"> ostala táto historicky najstaršia časť mesta </w:t>
      </w:r>
      <w:r w:rsidR="005608FD">
        <w:rPr>
          <w:rFonts w:ascii="Arial Narrow" w:eastAsia="Times New Roman" w:hAnsi="Arial Narrow"/>
          <w:sz w:val="24"/>
          <w:szCs w:val="24"/>
          <w:lang w:eastAsia="sk-SK"/>
        </w:rPr>
        <w:t>nevyužívaná na</w:t>
      </w:r>
      <w:r w:rsidR="006C487F">
        <w:rPr>
          <w:rFonts w:ascii="Arial Narrow" w:eastAsia="Times New Roman" w:hAnsi="Arial Narrow"/>
          <w:sz w:val="24"/>
          <w:szCs w:val="24"/>
          <w:lang w:eastAsia="sk-SK"/>
        </w:rPr>
        <w:t xml:space="preserve"> </w:t>
      </w:r>
      <w:r w:rsidR="005608FD">
        <w:rPr>
          <w:rFonts w:ascii="Arial Narrow" w:eastAsia="Times New Roman" w:hAnsi="Arial Narrow"/>
          <w:sz w:val="24"/>
          <w:szCs w:val="24"/>
          <w:lang w:eastAsia="sk-SK"/>
        </w:rPr>
        <w:t>funkcie určené ÚPN-SÚ. S</w:t>
      </w:r>
      <w:r w:rsidR="006C487F">
        <w:rPr>
          <w:rFonts w:ascii="Arial Narrow" w:eastAsia="Times New Roman" w:hAnsi="Arial Narrow"/>
          <w:sz w:val="24"/>
          <w:szCs w:val="24"/>
          <w:lang w:eastAsia="sk-SK"/>
        </w:rPr>
        <w:t>účasné využitie na parkovanie</w:t>
      </w:r>
      <w:r w:rsidR="005608FD">
        <w:rPr>
          <w:rFonts w:ascii="Arial Narrow" w:eastAsia="Times New Roman" w:hAnsi="Arial Narrow"/>
          <w:sz w:val="24"/>
          <w:szCs w:val="24"/>
          <w:lang w:eastAsia="sk-SK"/>
        </w:rPr>
        <w:t xml:space="preserve"> na temer celej ploche dehonestuje jeho význam, a preto si</w:t>
      </w:r>
      <w:r w:rsidR="006C487F">
        <w:rPr>
          <w:rFonts w:ascii="Arial Narrow" w:eastAsia="Times New Roman" w:hAnsi="Arial Narrow"/>
          <w:sz w:val="24"/>
          <w:szCs w:val="24"/>
          <w:lang w:eastAsia="sk-SK"/>
        </w:rPr>
        <w:t xml:space="preserve"> vyžaduje</w:t>
      </w:r>
      <w:r w:rsidR="00917A80">
        <w:rPr>
          <w:rFonts w:ascii="Arial Narrow" w:eastAsia="Times New Roman" w:hAnsi="Arial Narrow"/>
          <w:sz w:val="24"/>
          <w:szCs w:val="24"/>
          <w:lang w:eastAsia="sk-SK"/>
        </w:rPr>
        <w:t xml:space="preserve"> návrh riešenia</w:t>
      </w:r>
      <w:r w:rsidR="006C487F">
        <w:rPr>
          <w:rFonts w:ascii="Arial Narrow" w:eastAsia="Times New Roman" w:hAnsi="Arial Narrow"/>
          <w:sz w:val="24"/>
          <w:szCs w:val="24"/>
          <w:lang w:eastAsia="sk-SK"/>
        </w:rPr>
        <w:t xml:space="preserve"> zod</w:t>
      </w:r>
      <w:r w:rsidR="00917A80">
        <w:rPr>
          <w:rFonts w:ascii="Arial Narrow" w:eastAsia="Times New Roman" w:hAnsi="Arial Narrow"/>
          <w:sz w:val="24"/>
          <w:szCs w:val="24"/>
          <w:lang w:eastAsia="sk-SK"/>
        </w:rPr>
        <w:t>povedajúci</w:t>
      </w:r>
      <w:r w:rsidR="006C487F">
        <w:rPr>
          <w:rFonts w:ascii="Arial Narrow" w:eastAsia="Times New Roman" w:hAnsi="Arial Narrow"/>
          <w:sz w:val="24"/>
          <w:szCs w:val="24"/>
          <w:lang w:eastAsia="sk-SK"/>
        </w:rPr>
        <w:t xml:space="preserve"> </w:t>
      </w:r>
      <w:r w:rsidR="005608FD">
        <w:rPr>
          <w:rFonts w:ascii="Arial Narrow" w:eastAsia="Times New Roman" w:hAnsi="Arial Narrow"/>
          <w:sz w:val="24"/>
          <w:szCs w:val="24"/>
          <w:lang w:eastAsia="sk-SK"/>
        </w:rPr>
        <w:t xml:space="preserve">jeho </w:t>
      </w:r>
      <w:r w:rsidR="006C487F">
        <w:rPr>
          <w:rFonts w:ascii="Arial Narrow" w:eastAsia="Times New Roman" w:hAnsi="Arial Narrow"/>
          <w:sz w:val="24"/>
          <w:szCs w:val="24"/>
          <w:lang w:eastAsia="sk-SK"/>
        </w:rPr>
        <w:t xml:space="preserve">polohe </w:t>
      </w:r>
      <w:r w:rsidR="007D5A44">
        <w:rPr>
          <w:rFonts w:ascii="Arial Narrow" w:eastAsia="Times New Roman" w:hAnsi="Arial Narrow"/>
          <w:sz w:val="24"/>
          <w:szCs w:val="24"/>
          <w:lang w:eastAsia="sk-SK"/>
        </w:rPr>
        <w:t>a</w:t>
      </w:r>
      <w:r w:rsidR="005608FD">
        <w:rPr>
          <w:rFonts w:ascii="Arial Narrow" w:eastAsia="Times New Roman" w:hAnsi="Arial Narrow"/>
          <w:sz w:val="24"/>
          <w:szCs w:val="24"/>
          <w:lang w:eastAsia="sk-SK"/>
        </w:rPr>
        <w:t> </w:t>
      </w:r>
      <w:r w:rsidR="006C487F">
        <w:rPr>
          <w:rFonts w:ascii="Arial Narrow" w:eastAsia="Times New Roman" w:hAnsi="Arial Narrow"/>
          <w:sz w:val="24"/>
          <w:szCs w:val="24"/>
          <w:lang w:eastAsia="sk-SK"/>
        </w:rPr>
        <w:t>významu</w:t>
      </w:r>
      <w:r w:rsidR="005608FD">
        <w:rPr>
          <w:rFonts w:ascii="Arial Narrow" w:eastAsia="Times New Roman" w:hAnsi="Arial Narrow"/>
          <w:sz w:val="24"/>
          <w:szCs w:val="24"/>
          <w:lang w:eastAsia="sk-SK"/>
        </w:rPr>
        <w:t>.</w:t>
      </w:r>
      <w:r w:rsidR="006C487F">
        <w:rPr>
          <w:rFonts w:ascii="Arial Narrow" w:eastAsia="Times New Roman" w:hAnsi="Arial Narrow"/>
          <w:sz w:val="24"/>
          <w:szCs w:val="24"/>
          <w:lang w:eastAsia="sk-SK"/>
        </w:rPr>
        <w:t xml:space="preserve">. </w:t>
      </w:r>
    </w:p>
    <w:p w:rsidR="00B2605B" w:rsidRDefault="00555161" w:rsidP="009831D3">
      <w:pPr>
        <w:autoSpaceDE w:val="0"/>
        <w:autoSpaceDN w:val="0"/>
        <w:adjustRightInd w:val="0"/>
        <w:spacing w:after="0" w:line="240" w:lineRule="auto"/>
        <w:jc w:val="both"/>
        <w:rPr>
          <w:rFonts w:ascii="Arial Narrow" w:eastAsia="Times New Roman" w:hAnsi="Arial Narrow"/>
          <w:sz w:val="24"/>
          <w:szCs w:val="24"/>
          <w:lang w:eastAsia="sk-SK"/>
        </w:rPr>
      </w:pPr>
      <w:r>
        <w:rPr>
          <w:rFonts w:ascii="Arial Narrow" w:eastAsia="Times New Roman" w:hAnsi="Arial Narrow"/>
          <w:sz w:val="24"/>
          <w:szCs w:val="24"/>
          <w:lang w:eastAsia="sk-SK"/>
        </w:rPr>
        <w:t xml:space="preserve">Južná časť riešeného územia – zóna Pred nemocnicou po veľkoplošnej asanácií </w:t>
      </w:r>
      <w:r w:rsidR="007D5A44">
        <w:rPr>
          <w:rFonts w:ascii="Arial Narrow" w:eastAsia="Times New Roman" w:hAnsi="Arial Narrow"/>
          <w:sz w:val="24"/>
          <w:szCs w:val="24"/>
          <w:lang w:eastAsia="sk-SK"/>
        </w:rPr>
        <w:t>z</w:t>
      </w:r>
      <w:r>
        <w:rPr>
          <w:rFonts w:ascii="Arial Narrow" w:eastAsia="Times New Roman" w:hAnsi="Arial Narrow"/>
          <w:sz w:val="24"/>
          <w:szCs w:val="24"/>
          <w:lang w:eastAsia="sk-SK"/>
        </w:rPr>
        <w:t xml:space="preserve">ostala doposiaľ urbanisticky a de facto aj </w:t>
      </w:r>
      <w:r w:rsidR="00F52E38">
        <w:rPr>
          <w:rFonts w:ascii="Arial Narrow" w:eastAsia="Times New Roman" w:hAnsi="Arial Narrow"/>
          <w:sz w:val="24"/>
          <w:szCs w:val="24"/>
          <w:lang w:eastAsia="sk-SK"/>
        </w:rPr>
        <w:t xml:space="preserve">architektonicky neusporiadaná. </w:t>
      </w:r>
      <w:r w:rsidR="00EF7DA4">
        <w:rPr>
          <w:rFonts w:ascii="Arial Narrow" w:eastAsia="Times New Roman" w:hAnsi="Arial Narrow"/>
          <w:sz w:val="24"/>
          <w:szCs w:val="24"/>
          <w:lang w:eastAsia="sk-SK"/>
        </w:rPr>
        <w:t xml:space="preserve">Kohútova ulica je štvorpruhová a vytvára značnú opticko-priestorovú a komunikačnú cezúru medzi oboma časťami riešeného územia. Územný   </w:t>
      </w:r>
      <w:r w:rsidR="00F52E38">
        <w:rPr>
          <w:rFonts w:ascii="Arial Narrow" w:eastAsia="Times New Roman" w:hAnsi="Arial Narrow"/>
          <w:sz w:val="24"/>
          <w:szCs w:val="24"/>
          <w:lang w:eastAsia="sk-SK"/>
        </w:rPr>
        <w:t xml:space="preserve"> plán zóny Pred nemocnicou toto </w:t>
      </w:r>
      <w:r w:rsidR="00EF7DA4">
        <w:rPr>
          <w:rFonts w:ascii="Arial Narrow" w:eastAsia="Times New Roman" w:hAnsi="Arial Narrow"/>
          <w:sz w:val="24"/>
          <w:szCs w:val="24"/>
          <w:lang w:eastAsia="sk-SK"/>
        </w:rPr>
        <w:t>územie včítane prepojenia s Námestím</w:t>
      </w:r>
      <w:r w:rsidR="00F52E38">
        <w:rPr>
          <w:rFonts w:ascii="Arial Narrow" w:eastAsia="Times New Roman" w:hAnsi="Arial Narrow"/>
          <w:sz w:val="24"/>
          <w:szCs w:val="24"/>
          <w:lang w:eastAsia="sk-SK"/>
        </w:rPr>
        <w:t xml:space="preserve"> SNP riešil, avšak k</w:t>
      </w:r>
      <w:r w:rsidR="007D5A44">
        <w:rPr>
          <w:rFonts w:ascii="Arial Narrow" w:eastAsia="Times New Roman" w:hAnsi="Arial Narrow"/>
          <w:sz w:val="24"/>
          <w:szCs w:val="24"/>
          <w:lang w:eastAsia="sk-SK"/>
        </w:rPr>
        <w:t xml:space="preserve"> jeho </w:t>
      </w:r>
      <w:r w:rsidR="00EF7DA4">
        <w:rPr>
          <w:rFonts w:ascii="Arial Narrow" w:eastAsia="Times New Roman" w:hAnsi="Arial Narrow"/>
          <w:sz w:val="24"/>
          <w:szCs w:val="24"/>
          <w:lang w:eastAsia="sk-SK"/>
        </w:rPr>
        <w:t>návrhom prestavby</w:t>
      </w:r>
      <w:r w:rsidR="00F52E38">
        <w:rPr>
          <w:rFonts w:ascii="Arial Narrow" w:eastAsia="Times New Roman" w:hAnsi="Arial Narrow"/>
          <w:sz w:val="24"/>
          <w:szCs w:val="24"/>
          <w:lang w:eastAsia="sk-SK"/>
        </w:rPr>
        <w:t xml:space="preserve"> sa nepristúpilo.</w:t>
      </w:r>
      <w:r>
        <w:rPr>
          <w:rFonts w:ascii="Arial Narrow" w:eastAsia="Times New Roman" w:hAnsi="Arial Narrow"/>
          <w:sz w:val="24"/>
          <w:szCs w:val="24"/>
          <w:lang w:eastAsia="sk-SK"/>
        </w:rPr>
        <w:t xml:space="preserve"> </w:t>
      </w:r>
      <w:r w:rsidR="00CE645C">
        <w:rPr>
          <w:rFonts w:ascii="Arial Narrow" w:eastAsia="Times New Roman" w:hAnsi="Arial Narrow"/>
          <w:sz w:val="24"/>
          <w:szCs w:val="24"/>
          <w:lang w:eastAsia="sk-SK"/>
        </w:rPr>
        <w:t xml:space="preserve">Výstavbou obchodného centra na Nám. SNP, </w:t>
      </w:r>
      <w:r w:rsidR="00C56CBF">
        <w:rPr>
          <w:rFonts w:ascii="Arial Narrow" w:eastAsia="Times New Roman" w:hAnsi="Arial Narrow"/>
          <w:sz w:val="24"/>
          <w:szCs w:val="24"/>
          <w:lang w:eastAsia="sk-SK"/>
        </w:rPr>
        <w:t>v časti od Turčianskej galérie po Kohútovú ulicu</w:t>
      </w:r>
      <w:r w:rsidR="00CE645C">
        <w:rPr>
          <w:rFonts w:ascii="Arial Narrow" w:eastAsia="Times New Roman" w:hAnsi="Arial Narrow"/>
          <w:sz w:val="24"/>
          <w:szCs w:val="24"/>
          <w:lang w:eastAsia="sk-SK"/>
        </w:rPr>
        <w:t xml:space="preserve">, sa </w:t>
      </w:r>
      <w:r w:rsidR="00C56CBF">
        <w:rPr>
          <w:rFonts w:ascii="Arial Narrow" w:eastAsia="Times New Roman" w:hAnsi="Arial Narrow"/>
          <w:sz w:val="24"/>
          <w:szCs w:val="24"/>
          <w:lang w:eastAsia="sk-SK"/>
        </w:rPr>
        <w:t xml:space="preserve"> </w:t>
      </w:r>
      <w:r w:rsidR="00CE645C">
        <w:rPr>
          <w:rFonts w:ascii="Arial Narrow" w:eastAsia="Times New Roman" w:hAnsi="Arial Narrow"/>
          <w:sz w:val="24"/>
          <w:szCs w:val="24"/>
          <w:lang w:eastAsia="sk-SK"/>
        </w:rPr>
        <w:t>v zásade stavebne ukončila výstava objektov. P</w:t>
      </w:r>
      <w:r w:rsidR="00C56CBF">
        <w:rPr>
          <w:rFonts w:ascii="Arial Narrow" w:eastAsia="Times New Roman" w:hAnsi="Arial Narrow"/>
          <w:sz w:val="24"/>
          <w:szCs w:val="24"/>
          <w:lang w:eastAsia="sk-SK"/>
        </w:rPr>
        <w:t>otvrdenie</w:t>
      </w:r>
      <w:r w:rsidR="00EA6985">
        <w:rPr>
          <w:rFonts w:ascii="Arial Narrow" w:eastAsia="Times New Roman" w:hAnsi="Arial Narrow"/>
          <w:sz w:val="24"/>
          <w:szCs w:val="24"/>
          <w:lang w:eastAsia="sk-SK"/>
        </w:rPr>
        <w:t xml:space="preserve"> významu a polohy</w:t>
      </w:r>
      <w:r w:rsidR="00C56CBF">
        <w:rPr>
          <w:rFonts w:ascii="Arial Narrow" w:eastAsia="Times New Roman" w:hAnsi="Arial Narrow"/>
          <w:sz w:val="24"/>
          <w:szCs w:val="24"/>
          <w:lang w:eastAsia="sk-SK"/>
        </w:rPr>
        <w:t xml:space="preserve"> Kohútovej ulice v jej súčasnej polohe </w:t>
      </w:r>
      <w:r w:rsidR="00EA6985">
        <w:rPr>
          <w:rFonts w:ascii="Arial Narrow" w:eastAsia="Times New Roman" w:hAnsi="Arial Narrow"/>
          <w:sz w:val="24"/>
          <w:szCs w:val="24"/>
          <w:lang w:eastAsia="sk-SK"/>
        </w:rPr>
        <w:t xml:space="preserve">je potvrdené Územným </w:t>
      </w:r>
      <w:proofErr w:type="spellStart"/>
      <w:r w:rsidR="00EA6985">
        <w:rPr>
          <w:rFonts w:ascii="Arial Narrow" w:eastAsia="Times New Roman" w:hAnsi="Arial Narrow"/>
          <w:sz w:val="24"/>
          <w:szCs w:val="24"/>
          <w:lang w:eastAsia="sk-SK"/>
        </w:rPr>
        <w:t>g</w:t>
      </w:r>
      <w:r w:rsidR="00C56CBF">
        <w:rPr>
          <w:rFonts w:ascii="Arial Narrow" w:eastAsia="Times New Roman" w:hAnsi="Arial Narrow"/>
          <w:sz w:val="24"/>
          <w:szCs w:val="24"/>
          <w:lang w:eastAsia="sk-SK"/>
        </w:rPr>
        <w:t>enerelom</w:t>
      </w:r>
      <w:proofErr w:type="spellEnd"/>
      <w:r w:rsidR="00C56CBF">
        <w:rPr>
          <w:rFonts w:ascii="Arial Narrow" w:eastAsia="Times New Roman" w:hAnsi="Arial Narrow"/>
          <w:sz w:val="24"/>
          <w:szCs w:val="24"/>
          <w:lang w:eastAsia="sk-SK"/>
        </w:rPr>
        <w:t xml:space="preserve"> dopravy z r. </w:t>
      </w:r>
      <w:r w:rsidR="00694483">
        <w:rPr>
          <w:rFonts w:ascii="Arial Narrow" w:eastAsia="Times New Roman" w:hAnsi="Arial Narrow"/>
          <w:sz w:val="24"/>
          <w:szCs w:val="24"/>
          <w:lang w:eastAsia="sk-SK"/>
        </w:rPr>
        <w:t>20</w:t>
      </w:r>
      <w:r w:rsidR="00EA6985">
        <w:rPr>
          <w:rFonts w:ascii="Arial Narrow" w:eastAsia="Times New Roman" w:hAnsi="Arial Narrow"/>
          <w:sz w:val="24"/>
          <w:szCs w:val="24"/>
          <w:lang w:eastAsia="sk-SK"/>
        </w:rPr>
        <w:t>16 výrazne ovplyvnilo</w:t>
      </w:r>
      <w:r w:rsidR="00C56CBF">
        <w:rPr>
          <w:rFonts w:ascii="Arial Narrow" w:eastAsia="Times New Roman" w:hAnsi="Arial Narrow"/>
          <w:sz w:val="24"/>
          <w:szCs w:val="24"/>
          <w:lang w:eastAsia="sk-SK"/>
        </w:rPr>
        <w:t xml:space="preserve"> </w:t>
      </w:r>
      <w:r w:rsidR="00EA6985">
        <w:rPr>
          <w:rFonts w:ascii="Arial Narrow" w:eastAsia="Times New Roman" w:hAnsi="Arial Narrow"/>
          <w:sz w:val="24"/>
          <w:szCs w:val="24"/>
          <w:lang w:eastAsia="sk-SK"/>
        </w:rPr>
        <w:t xml:space="preserve">celé riešené </w:t>
      </w:r>
      <w:r w:rsidR="00C56CBF">
        <w:rPr>
          <w:rFonts w:ascii="Arial Narrow" w:eastAsia="Times New Roman" w:hAnsi="Arial Narrow"/>
          <w:sz w:val="24"/>
          <w:szCs w:val="24"/>
          <w:lang w:eastAsia="sk-SK"/>
        </w:rPr>
        <w:t xml:space="preserve">územie </w:t>
      </w:r>
      <w:r w:rsidR="00D67C92">
        <w:rPr>
          <w:rFonts w:ascii="Arial Narrow" w:eastAsia="Times New Roman" w:hAnsi="Arial Narrow"/>
          <w:sz w:val="24"/>
          <w:szCs w:val="24"/>
          <w:lang w:eastAsia="sk-SK"/>
        </w:rPr>
        <w:t>a vyžaduje si obstaranie nového</w:t>
      </w:r>
      <w:r w:rsidR="00C56CBF">
        <w:rPr>
          <w:rFonts w:ascii="Arial Narrow" w:eastAsia="Times New Roman" w:hAnsi="Arial Narrow"/>
          <w:sz w:val="24"/>
          <w:szCs w:val="24"/>
          <w:lang w:eastAsia="sk-SK"/>
        </w:rPr>
        <w:t xml:space="preserve"> ÚPN-Z. </w:t>
      </w:r>
    </w:p>
    <w:p w:rsidR="00956703" w:rsidRPr="00B2605B" w:rsidRDefault="00956703" w:rsidP="009831D3">
      <w:pPr>
        <w:autoSpaceDE w:val="0"/>
        <w:autoSpaceDN w:val="0"/>
        <w:adjustRightInd w:val="0"/>
        <w:spacing w:after="0" w:line="240" w:lineRule="auto"/>
        <w:jc w:val="both"/>
        <w:rPr>
          <w:rFonts w:ascii="Arial Narrow" w:eastAsia="Times New Roman" w:hAnsi="Arial Narrow"/>
          <w:sz w:val="16"/>
          <w:szCs w:val="16"/>
          <w:lang w:eastAsia="sk-SK"/>
        </w:rPr>
      </w:pPr>
    </w:p>
    <w:p w:rsidR="00F52E38" w:rsidRDefault="00E77F76" w:rsidP="009831D3">
      <w:pPr>
        <w:autoSpaceDE w:val="0"/>
        <w:autoSpaceDN w:val="0"/>
        <w:adjustRightInd w:val="0"/>
        <w:spacing w:after="0" w:line="240" w:lineRule="auto"/>
        <w:jc w:val="both"/>
        <w:rPr>
          <w:rFonts w:ascii="Arial Narrow" w:hAnsi="Arial Narrow" w:cs="ArialNarrow"/>
          <w:color w:val="231F20"/>
          <w:sz w:val="24"/>
          <w:szCs w:val="24"/>
        </w:rPr>
      </w:pPr>
      <w:r>
        <w:rPr>
          <w:rFonts w:ascii="Arial Narrow" w:hAnsi="Arial Narrow" w:cs="ArialNarrow"/>
          <w:noProof/>
          <w:color w:val="231F20"/>
          <w:sz w:val="24"/>
          <w:szCs w:val="24"/>
          <w:lang w:eastAsia="sk-SK"/>
        </w:rPr>
        <w:drawing>
          <wp:inline distT="0" distB="0" distL="0" distR="0">
            <wp:extent cx="5756275" cy="4052570"/>
            <wp:effectExtent l="0" t="0" r="0" b="5080"/>
            <wp:docPr id="7"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6275" cy="4052570"/>
                    </a:xfrm>
                    <a:prstGeom prst="rect">
                      <a:avLst/>
                    </a:prstGeom>
                    <a:noFill/>
                    <a:ln>
                      <a:noFill/>
                    </a:ln>
                  </pic:spPr>
                </pic:pic>
              </a:graphicData>
            </a:graphic>
          </wp:inline>
        </w:drawing>
      </w:r>
    </w:p>
    <w:p w:rsidR="00F52E38" w:rsidRDefault="00B3287D" w:rsidP="00B3287D">
      <w:pPr>
        <w:autoSpaceDE w:val="0"/>
        <w:autoSpaceDN w:val="0"/>
        <w:adjustRightInd w:val="0"/>
        <w:spacing w:after="0" w:line="240" w:lineRule="auto"/>
        <w:jc w:val="center"/>
        <w:rPr>
          <w:rFonts w:ascii="Arial Narrow" w:hAnsi="Arial Narrow" w:cs="ArialNarrow"/>
          <w:color w:val="231F20"/>
          <w:sz w:val="20"/>
          <w:szCs w:val="20"/>
        </w:rPr>
      </w:pPr>
      <w:r>
        <w:rPr>
          <w:rFonts w:ascii="Arial Narrow" w:hAnsi="Arial Narrow" w:cs="ArialNarrow"/>
          <w:color w:val="231F20"/>
          <w:sz w:val="20"/>
          <w:szCs w:val="20"/>
        </w:rPr>
        <w:t xml:space="preserve">Historický Martin  </w:t>
      </w:r>
    </w:p>
    <w:p w:rsidR="002F21DB" w:rsidRPr="009678DF" w:rsidRDefault="002F21DB" w:rsidP="00B3287D">
      <w:pPr>
        <w:autoSpaceDE w:val="0"/>
        <w:autoSpaceDN w:val="0"/>
        <w:adjustRightInd w:val="0"/>
        <w:spacing w:after="0" w:line="240" w:lineRule="auto"/>
        <w:jc w:val="center"/>
        <w:rPr>
          <w:rFonts w:ascii="Arial Narrow" w:hAnsi="Arial Narrow" w:cs="ArialNarrow"/>
          <w:color w:val="231F20"/>
          <w:sz w:val="16"/>
          <w:szCs w:val="16"/>
        </w:rPr>
      </w:pPr>
    </w:p>
    <w:p w:rsidR="002F21DB" w:rsidRPr="002F21DB" w:rsidRDefault="002F21DB" w:rsidP="002F21DB">
      <w:pPr>
        <w:suppressAutoHyphens/>
        <w:spacing w:after="0" w:line="100" w:lineRule="atLeast"/>
        <w:jc w:val="both"/>
        <w:rPr>
          <w:rFonts w:ascii="Arial Narrow" w:eastAsia="Times New Roman" w:hAnsi="Arial Narrow" w:cs="Arial Narrow"/>
          <w:b/>
          <w:bCs/>
          <w:color w:val="000000"/>
          <w:sz w:val="24"/>
          <w:szCs w:val="24"/>
          <w:lang w:eastAsia="ar-SA"/>
        </w:rPr>
      </w:pPr>
      <w:r w:rsidRPr="002F21DB">
        <w:rPr>
          <w:rFonts w:ascii="Arial Narrow" w:hAnsi="Arial Narrow" w:cs="Arial Narrow"/>
          <w:color w:val="231F20"/>
          <w:sz w:val="24"/>
          <w:szCs w:val="24"/>
          <w:lang w:eastAsia="ar-SA"/>
        </w:rPr>
        <w:t xml:space="preserve">Územie južného ukončenia pešej zóny Martina je náročným predmetom súťaže návrhov. Vyhlasovateľ požaduje vyriešiť predovšetkým jej jasné funkčné a optické prepojenie s centrom mesta. V súťaži návrhov sa požaduje urbanistické riešenie na úrovni urbanistickej štúdie, ktorá bude podkladom pre obstaranie nového ÚPN-Z. Návrh musí vychádzať zo širších vzťahov a rešpektovať predovšetkým to, že je dôležitým peším komunikačným uzlom pre vstup do Univerzitnej nemocnice. Zároveň spája centrum mesta s obytnými časťami </w:t>
      </w:r>
      <w:proofErr w:type="spellStart"/>
      <w:r w:rsidRPr="002F21DB">
        <w:rPr>
          <w:rFonts w:ascii="Arial Narrow" w:hAnsi="Arial Narrow" w:cs="Arial Narrow"/>
          <w:color w:val="231F20"/>
          <w:sz w:val="24"/>
          <w:szCs w:val="24"/>
          <w:lang w:eastAsia="ar-SA"/>
        </w:rPr>
        <w:t>Ľadoveň</w:t>
      </w:r>
      <w:proofErr w:type="spellEnd"/>
      <w:r w:rsidRPr="002F21DB">
        <w:rPr>
          <w:rFonts w:ascii="Arial Narrow" w:hAnsi="Arial Narrow" w:cs="Arial Narrow"/>
          <w:color w:val="231F20"/>
          <w:sz w:val="24"/>
          <w:szCs w:val="24"/>
          <w:lang w:eastAsia="ar-SA"/>
        </w:rPr>
        <w:t xml:space="preserve"> a </w:t>
      </w:r>
      <w:proofErr w:type="spellStart"/>
      <w:r w:rsidRPr="002F21DB">
        <w:rPr>
          <w:rFonts w:ascii="Arial Narrow" w:hAnsi="Arial Narrow" w:cs="Arial Narrow"/>
          <w:color w:val="231F20"/>
          <w:sz w:val="24"/>
          <w:szCs w:val="24"/>
          <w:lang w:eastAsia="ar-SA"/>
        </w:rPr>
        <w:t>Jahodníky</w:t>
      </w:r>
      <w:proofErr w:type="spellEnd"/>
      <w:r w:rsidRPr="002F21DB">
        <w:rPr>
          <w:rFonts w:ascii="Arial Narrow" w:hAnsi="Arial Narrow" w:cs="Arial Narrow"/>
          <w:color w:val="231F20"/>
          <w:sz w:val="24"/>
          <w:szCs w:val="24"/>
          <w:lang w:eastAsia="ar-SA"/>
        </w:rPr>
        <w:t xml:space="preserve"> v smere na východ a juh. Nachádza sa tu mestské trhovisko, ktoré by ako funkcia malo ostať aj do budúcna, ale nemalo by byť tak, ako je to v súčasnosti, dominantnou funkciou tejto časti riešeného územia. Pre potreby centra mesta je tu nutné uvažovať s návrhom parkovacieho domu s kapacitou min. 300 parkovacích miest. Územno-technické podmienky dovoľujú realizáciu 2 podzemných podlaží. Zároveň vyhlasovateľ  očakáva návrh ďalších zariadení občianskej vybavenosti v novej hmotovo-priestorovej štruktúre reagujúcej na požiadavku vyhlasovateľa, že má tvoriť južné dostatočne atraktívne ukončenie pešej zóny a centra mesta a výraznejšie funkčne a hmotovo a priestorovo prepojiť pešiu zónu  až po vstup do UNM. </w:t>
      </w:r>
      <w:r w:rsidRPr="002F21DB">
        <w:rPr>
          <w:rFonts w:ascii="Arial Narrow" w:eastAsia="Times New Roman" w:hAnsi="Arial Narrow" w:cs="Arial Narrow"/>
          <w:sz w:val="24"/>
          <w:szCs w:val="24"/>
          <w:lang w:eastAsia="ar-SA"/>
        </w:rPr>
        <w:t xml:space="preserve">V  urbanistickom riešení súťažného návrhu je potrebné ďalej vyriešiť dopravné väzby a dopravnú obsluhu celého riešeného územia vychádzajúc aj z  ÚPN-SÚ Martin v znení jeho zmien a doplnkov č.7. V tejto súvislosti upozorňujeme na to, že Ul. </w:t>
      </w:r>
      <w:proofErr w:type="spellStart"/>
      <w:r w:rsidRPr="002F21DB">
        <w:rPr>
          <w:rFonts w:ascii="Arial Narrow" w:eastAsia="Times New Roman" w:hAnsi="Arial Narrow" w:cs="Arial Narrow"/>
          <w:sz w:val="24"/>
          <w:szCs w:val="24"/>
          <w:lang w:eastAsia="ar-SA"/>
        </w:rPr>
        <w:t>Francisciho</w:t>
      </w:r>
      <w:proofErr w:type="spellEnd"/>
      <w:r w:rsidRPr="002F21DB">
        <w:rPr>
          <w:rFonts w:ascii="Arial Narrow" w:eastAsia="Times New Roman" w:hAnsi="Arial Narrow" w:cs="Arial Narrow"/>
          <w:sz w:val="24"/>
          <w:szCs w:val="24"/>
          <w:lang w:eastAsia="ar-SA"/>
        </w:rPr>
        <w:t xml:space="preserve"> je obojsmerná a na ňu sa pri pešom vstupe do ÚNM napája jednosmerná Kollárova ulica. Z Kollárovej ulice je napojený vjazd do nemocnice a tiež samostatne vjazd na nemocničné parkovisko. Jednosmernosť tejto ulice značne komplikuje dopravnú obsluhu tejto časti mesta (o.i. komplikuje sa situácia dopravnej záchrannej služby), pričom šírkové parametre dovoľujú riešiť ju ako obojsmernú s jednostranným parkovaním.</w:t>
      </w:r>
    </w:p>
    <w:p w:rsidR="0088031B" w:rsidRDefault="0088031B" w:rsidP="0088031B">
      <w:pPr>
        <w:tabs>
          <w:tab w:val="left" w:pos="426"/>
        </w:tabs>
        <w:autoSpaceDE w:val="0"/>
        <w:autoSpaceDN w:val="0"/>
        <w:adjustRightInd w:val="0"/>
        <w:spacing w:after="0" w:line="240" w:lineRule="auto"/>
        <w:rPr>
          <w:rFonts w:ascii="Arial Narrow" w:eastAsia="Times New Roman" w:hAnsi="Arial Narrow" w:cs="Arial"/>
          <w:b/>
          <w:bCs/>
          <w:color w:val="000000"/>
          <w:sz w:val="24"/>
          <w:szCs w:val="24"/>
          <w:lang w:eastAsia="sk-SK"/>
        </w:rPr>
      </w:pPr>
    </w:p>
    <w:p w:rsidR="00791500" w:rsidRPr="00791500" w:rsidRDefault="00791500" w:rsidP="005C515E">
      <w:pPr>
        <w:shd w:val="clear" w:color="auto" w:fill="D9D9D9"/>
        <w:tabs>
          <w:tab w:val="left" w:pos="426"/>
        </w:tabs>
        <w:autoSpaceDE w:val="0"/>
        <w:autoSpaceDN w:val="0"/>
        <w:adjustRightInd w:val="0"/>
        <w:spacing w:line="240" w:lineRule="auto"/>
        <w:rPr>
          <w:rFonts w:ascii="Arial Narrow" w:eastAsia="Times New Roman" w:hAnsi="Arial Narrow" w:cs="Arial"/>
          <w:b/>
          <w:bCs/>
          <w:color w:val="000000"/>
          <w:sz w:val="24"/>
          <w:szCs w:val="24"/>
          <w:lang w:eastAsia="sk-SK"/>
        </w:rPr>
      </w:pPr>
      <w:r w:rsidRPr="00791500">
        <w:rPr>
          <w:rFonts w:ascii="Arial Narrow" w:eastAsia="Times New Roman" w:hAnsi="Arial Narrow" w:cs="Arial"/>
          <w:b/>
          <w:bCs/>
          <w:color w:val="000000"/>
          <w:sz w:val="24"/>
          <w:szCs w:val="24"/>
          <w:lang w:eastAsia="sk-SK"/>
        </w:rPr>
        <w:t>8.      POŽIADAVKY NA RIEŠENIE</w:t>
      </w:r>
    </w:p>
    <w:p w:rsidR="00791500" w:rsidRPr="00791500" w:rsidRDefault="00791500" w:rsidP="00AD08A9">
      <w:pPr>
        <w:spacing w:line="240" w:lineRule="auto"/>
        <w:jc w:val="both"/>
        <w:rPr>
          <w:rFonts w:ascii="Arial Narrow" w:hAnsi="Arial Narrow"/>
          <w:b/>
          <w:color w:val="000000"/>
          <w:sz w:val="24"/>
          <w:szCs w:val="24"/>
        </w:rPr>
      </w:pPr>
      <w:r w:rsidRPr="00791500">
        <w:rPr>
          <w:rFonts w:ascii="Arial Narrow" w:eastAsia="Times New Roman" w:hAnsi="Arial Narrow" w:cs="Arial"/>
          <w:sz w:val="24"/>
          <w:szCs w:val="24"/>
          <w:lang w:eastAsia="sk-SK"/>
        </w:rPr>
        <w:t xml:space="preserve">Vyhlasovateľ urbanisticko-architektonickej súťaže návrhov </w:t>
      </w:r>
      <w:r w:rsidR="00085C50" w:rsidRPr="00BF5E8F">
        <w:rPr>
          <w:rFonts w:ascii="Arial Narrow" w:eastAsia="Times New Roman" w:hAnsi="Arial Narrow" w:cs="Arial"/>
          <w:b/>
          <w:sz w:val="24"/>
          <w:szCs w:val="24"/>
          <w:lang w:eastAsia="zh-CN"/>
        </w:rPr>
        <w:t>„NÁMESTIE SNP V MARTINE“</w:t>
      </w:r>
      <w:r w:rsidR="00085C50">
        <w:rPr>
          <w:rFonts w:ascii="Arial Narrow" w:hAnsi="Arial Narrow"/>
          <w:color w:val="000000"/>
          <w:sz w:val="24"/>
          <w:szCs w:val="24"/>
        </w:rPr>
        <w:t xml:space="preserve"> </w:t>
      </w:r>
      <w:r w:rsidRPr="00791500">
        <w:rPr>
          <w:rFonts w:ascii="Arial Narrow" w:eastAsia="Times New Roman" w:hAnsi="Arial Narrow" w:cs="Arial"/>
          <w:sz w:val="24"/>
          <w:szCs w:val="24"/>
          <w:lang w:eastAsia="sk-SK"/>
        </w:rPr>
        <w:t xml:space="preserve"> </w:t>
      </w:r>
      <w:r w:rsidR="00AD08A9">
        <w:rPr>
          <w:rFonts w:ascii="Arial Narrow" w:hAnsi="Arial Narrow"/>
          <w:sz w:val="24"/>
          <w:szCs w:val="24"/>
        </w:rPr>
        <w:t xml:space="preserve">požaduje od súťažiacich návrh doriešenia komplexného </w:t>
      </w:r>
      <w:r w:rsidRPr="00791500">
        <w:rPr>
          <w:rFonts w:ascii="Arial Narrow" w:hAnsi="Arial Narrow"/>
          <w:sz w:val="24"/>
          <w:szCs w:val="24"/>
        </w:rPr>
        <w:t>centra pre obyvateľov mesta a jeho návštevníkov</w:t>
      </w:r>
      <w:r w:rsidR="00FB5491">
        <w:rPr>
          <w:rFonts w:ascii="Arial Narrow" w:hAnsi="Arial Narrow"/>
          <w:sz w:val="24"/>
          <w:szCs w:val="24"/>
        </w:rPr>
        <w:t xml:space="preserve"> s príslušnou gradáciou jednotlivých funkcií</w:t>
      </w:r>
      <w:r w:rsidR="0088031B">
        <w:rPr>
          <w:rFonts w:ascii="Arial Narrow" w:hAnsi="Arial Narrow"/>
          <w:sz w:val="24"/>
          <w:szCs w:val="24"/>
        </w:rPr>
        <w:t xml:space="preserve"> spočívajúci v dobudovaní Pešej zóny historického centra  </w:t>
      </w:r>
      <w:r w:rsidR="0088031B" w:rsidRPr="00791500">
        <w:rPr>
          <w:rFonts w:ascii="Arial Narrow" w:hAnsi="Arial Narrow"/>
          <w:sz w:val="24"/>
          <w:szCs w:val="24"/>
        </w:rPr>
        <w:t xml:space="preserve"> </w:t>
      </w:r>
    </w:p>
    <w:p w:rsidR="0088031B" w:rsidRDefault="00791500" w:rsidP="00FB5491">
      <w:pPr>
        <w:tabs>
          <w:tab w:val="left" w:pos="567"/>
        </w:tabs>
        <w:autoSpaceDE w:val="0"/>
        <w:autoSpaceDN w:val="0"/>
        <w:adjustRightInd w:val="0"/>
        <w:spacing w:line="240" w:lineRule="auto"/>
        <w:jc w:val="both"/>
        <w:rPr>
          <w:rFonts w:ascii="Arial Narrow" w:hAnsi="Arial Narrow"/>
          <w:sz w:val="24"/>
          <w:szCs w:val="24"/>
        </w:rPr>
      </w:pPr>
      <w:r w:rsidRPr="00791500">
        <w:rPr>
          <w:rFonts w:ascii="Arial Narrow" w:hAnsi="Arial Narrow"/>
          <w:b/>
          <w:sz w:val="24"/>
          <w:szCs w:val="24"/>
        </w:rPr>
        <w:t>8.</w:t>
      </w:r>
      <w:r w:rsidR="002B3EAD">
        <w:rPr>
          <w:rFonts w:ascii="Arial Narrow" w:hAnsi="Arial Narrow"/>
          <w:b/>
          <w:sz w:val="24"/>
          <w:szCs w:val="24"/>
        </w:rPr>
        <w:t>1</w:t>
      </w:r>
      <w:r w:rsidRPr="00791500">
        <w:rPr>
          <w:rFonts w:ascii="Arial Narrow" w:hAnsi="Arial Narrow"/>
          <w:b/>
          <w:sz w:val="24"/>
          <w:szCs w:val="24"/>
        </w:rPr>
        <w:t xml:space="preserve">  </w:t>
      </w:r>
      <w:r w:rsidR="00FB5491" w:rsidRPr="00791500">
        <w:rPr>
          <w:rFonts w:ascii="Arial Narrow" w:hAnsi="Arial Narrow"/>
          <w:sz w:val="24"/>
          <w:szCs w:val="24"/>
        </w:rPr>
        <w:t xml:space="preserve">V rámci návrhu </w:t>
      </w:r>
      <w:r w:rsidR="00FB5491">
        <w:rPr>
          <w:rFonts w:ascii="Arial Narrow" w:hAnsi="Arial Narrow"/>
          <w:sz w:val="24"/>
          <w:szCs w:val="24"/>
        </w:rPr>
        <w:t xml:space="preserve">funkcií </w:t>
      </w:r>
      <w:r w:rsidR="00FB5491" w:rsidRPr="00791500">
        <w:rPr>
          <w:rFonts w:ascii="Arial Narrow" w:hAnsi="Arial Narrow"/>
          <w:sz w:val="24"/>
          <w:szCs w:val="24"/>
        </w:rPr>
        <w:t>stavieb</w:t>
      </w:r>
      <w:r w:rsidR="00FB5491">
        <w:rPr>
          <w:rFonts w:ascii="Arial Narrow" w:hAnsi="Arial Narrow"/>
          <w:sz w:val="24"/>
          <w:szCs w:val="24"/>
        </w:rPr>
        <w:t xml:space="preserve"> v riešenom území </w:t>
      </w:r>
      <w:r w:rsidR="00FB5491" w:rsidRPr="00791500">
        <w:rPr>
          <w:rFonts w:ascii="Arial Narrow" w:hAnsi="Arial Narrow"/>
          <w:sz w:val="24"/>
          <w:szCs w:val="24"/>
        </w:rPr>
        <w:t xml:space="preserve">sa požaduje návrh prestavby existujúcej </w:t>
      </w:r>
      <w:r w:rsidR="00FB5491">
        <w:rPr>
          <w:rFonts w:ascii="Arial Narrow" w:hAnsi="Arial Narrow"/>
          <w:sz w:val="24"/>
          <w:szCs w:val="24"/>
        </w:rPr>
        <w:t xml:space="preserve">vybavenosti predovšetkým v časti  zóny Pred nemocnicou naviazaním na hmotovo-priestorové proporcie Nám. SNP. </w:t>
      </w:r>
      <w:r w:rsidR="00E81A51" w:rsidRPr="0088031B">
        <w:rPr>
          <w:rFonts w:ascii="Arial Narrow" w:hAnsi="Arial Narrow"/>
          <w:sz w:val="24"/>
          <w:szCs w:val="24"/>
        </w:rPr>
        <w:t>Z hľadiska budúceho využitia podchodu pod Kohútovou ulicou je potrebné upozorniť o.</w:t>
      </w:r>
      <w:r w:rsidR="0076290C">
        <w:rPr>
          <w:rFonts w:ascii="Arial Narrow" w:hAnsi="Arial Narrow"/>
          <w:sz w:val="24"/>
          <w:szCs w:val="24"/>
        </w:rPr>
        <w:t xml:space="preserve"> </w:t>
      </w:r>
      <w:r w:rsidR="00E81A51" w:rsidRPr="0088031B">
        <w:rPr>
          <w:rFonts w:ascii="Arial Narrow" w:hAnsi="Arial Narrow"/>
          <w:sz w:val="24"/>
          <w:szCs w:val="24"/>
        </w:rPr>
        <w:t>i. na to, že podchod je riešený ako bezbariérový a sú tu okrem drobnej obchodnej vybavenosti a služieb situované nákladné výťahy a sklady tržnice, verejné WC a trafostanica pre túto južnú časť centra. Nepožaduje sa architektonický návrh jeho prípadnej prestavby.</w:t>
      </w:r>
    </w:p>
    <w:p w:rsidR="003A245E" w:rsidRDefault="00785C7D" w:rsidP="00FB5491">
      <w:pPr>
        <w:tabs>
          <w:tab w:val="left" w:pos="567"/>
        </w:tabs>
        <w:autoSpaceDE w:val="0"/>
        <w:autoSpaceDN w:val="0"/>
        <w:adjustRightInd w:val="0"/>
        <w:spacing w:line="240" w:lineRule="auto"/>
        <w:jc w:val="both"/>
        <w:rPr>
          <w:rFonts w:ascii="Arial Narrow" w:hAnsi="Arial Narrow"/>
          <w:sz w:val="24"/>
          <w:szCs w:val="24"/>
        </w:rPr>
      </w:pPr>
      <w:r>
        <w:rPr>
          <w:rFonts w:ascii="Arial Narrow" w:hAnsi="Arial Narrow"/>
          <w:b/>
          <w:sz w:val="24"/>
          <w:szCs w:val="24"/>
        </w:rPr>
        <w:t xml:space="preserve">8.2     </w:t>
      </w:r>
      <w:r w:rsidR="0046057A">
        <w:rPr>
          <w:rFonts w:ascii="Arial Narrow" w:hAnsi="Arial Narrow"/>
          <w:sz w:val="24"/>
          <w:szCs w:val="24"/>
        </w:rPr>
        <w:t xml:space="preserve">V rámci riešenia dopravnej obsluhy riešiť </w:t>
      </w:r>
      <w:r>
        <w:rPr>
          <w:rFonts w:ascii="Arial Narrow" w:hAnsi="Arial Narrow"/>
          <w:sz w:val="24"/>
          <w:szCs w:val="24"/>
        </w:rPr>
        <w:t xml:space="preserve">obojstranné </w:t>
      </w:r>
      <w:r w:rsidR="0046057A">
        <w:rPr>
          <w:rFonts w:ascii="Arial Narrow" w:hAnsi="Arial Narrow"/>
          <w:sz w:val="24"/>
          <w:szCs w:val="24"/>
        </w:rPr>
        <w:t>zastávky MHD na Kohútovej ulici</w:t>
      </w:r>
      <w:r>
        <w:rPr>
          <w:rFonts w:ascii="Arial Narrow" w:hAnsi="Arial Narrow"/>
          <w:sz w:val="24"/>
          <w:szCs w:val="24"/>
        </w:rPr>
        <w:t xml:space="preserve">. </w:t>
      </w:r>
      <w:r w:rsidR="003A245E">
        <w:rPr>
          <w:rFonts w:ascii="Arial Narrow" w:hAnsi="Arial Narrow"/>
          <w:sz w:val="24"/>
          <w:szCs w:val="24"/>
        </w:rPr>
        <w:t>Požaduje sa návrh peších plôch a priestranstiev a dopravnej obsluhy riešeného územia</w:t>
      </w:r>
      <w:r w:rsidR="00FB5491" w:rsidRPr="00791500">
        <w:rPr>
          <w:rFonts w:ascii="Arial Narrow" w:hAnsi="Arial Narrow"/>
          <w:sz w:val="24"/>
          <w:szCs w:val="24"/>
        </w:rPr>
        <w:t xml:space="preserve"> tak, aby čo najmenej zasahovala a obmedzovala riešenie </w:t>
      </w:r>
      <w:r w:rsidR="003A245E">
        <w:rPr>
          <w:rFonts w:ascii="Arial Narrow" w:hAnsi="Arial Narrow"/>
          <w:sz w:val="24"/>
          <w:szCs w:val="24"/>
        </w:rPr>
        <w:t xml:space="preserve">jeho </w:t>
      </w:r>
      <w:r w:rsidR="00FB5491" w:rsidRPr="00791500">
        <w:rPr>
          <w:rFonts w:ascii="Arial Narrow" w:hAnsi="Arial Narrow"/>
          <w:sz w:val="24"/>
          <w:szCs w:val="24"/>
        </w:rPr>
        <w:t xml:space="preserve">oboch </w:t>
      </w:r>
      <w:r w:rsidR="003A245E">
        <w:rPr>
          <w:rFonts w:ascii="Arial Narrow" w:hAnsi="Arial Narrow"/>
          <w:sz w:val="24"/>
          <w:szCs w:val="24"/>
        </w:rPr>
        <w:t xml:space="preserve">častí. </w:t>
      </w:r>
      <w:r w:rsidR="007418DA">
        <w:rPr>
          <w:rFonts w:ascii="Arial Narrow" w:hAnsi="Arial Narrow"/>
          <w:sz w:val="24"/>
          <w:szCs w:val="24"/>
        </w:rPr>
        <w:t>Zároveň sa požaduje návrh cyklistickej dopravy nadväzujúcej na jej riešenie v PZ HC Martin</w:t>
      </w:r>
      <w:r w:rsidR="00237AAA">
        <w:rPr>
          <w:rFonts w:ascii="Arial Narrow" w:hAnsi="Arial Narrow"/>
          <w:sz w:val="24"/>
          <w:szCs w:val="24"/>
        </w:rPr>
        <w:t xml:space="preserve"> a v CMZ na Moskovskej ulici, ústiacej do riešeného územia na Sokolíkovu ulicu. </w:t>
      </w:r>
    </w:p>
    <w:p w:rsidR="003A245E" w:rsidRDefault="003A245E" w:rsidP="003A245E">
      <w:pPr>
        <w:tabs>
          <w:tab w:val="left" w:pos="567"/>
        </w:tabs>
        <w:autoSpaceDE w:val="0"/>
        <w:autoSpaceDN w:val="0"/>
        <w:adjustRightInd w:val="0"/>
        <w:spacing w:line="240" w:lineRule="auto"/>
        <w:jc w:val="both"/>
        <w:rPr>
          <w:rFonts w:ascii="Arial Narrow" w:hAnsi="Arial Narrow"/>
          <w:sz w:val="24"/>
          <w:szCs w:val="24"/>
        </w:rPr>
      </w:pPr>
      <w:r>
        <w:rPr>
          <w:rFonts w:ascii="Arial Narrow" w:hAnsi="Arial Narrow"/>
          <w:b/>
          <w:sz w:val="24"/>
          <w:szCs w:val="24"/>
        </w:rPr>
        <w:t>8.</w:t>
      </w:r>
      <w:r w:rsidR="00785C7D">
        <w:rPr>
          <w:rFonts w:ascii="Arial Narrow" w:hAnsi="Arial Narrow"/>
          <w:b/>
          <w:sz w:val="24"/>
          <w:szCs w:val="24"/>
        </w:rPr>
        <w:t>3</w:t>
      </w:r>
      <w:r w:rsidR="00035331">
        <w:rPr>
          <w:rFonts w:ascii="Arial Narrow" w:hAnsi="Arial Narrow"/>
          <w:b/>
          <w:sz w:val="24"/>
          <w:szCs w:val="24"/>
        </w:rPr>
        <w:t xml:space="preserve">    </w:t>
      </w:r>
      <w:r w:rsidR="00035331" w:rsidRPr="00035331">
        <w:rPr>
          <w:rFonts w:ascii="Arial Narrow" w:hAnsi="Arial Narrow"/>
          <w:sz w:val="24"/>
          <w:szCs w:val="24"/>
        </w:rPr>
        <w:t xml:space="preserve">Vyššie </w:t>
      </w:r>
      <w:r w:rsidR="00035331">
        <w:rPr>
          <w:rFonts w:ascii="Arial Narrow" w:hAnsi="Arial Narrow"/>
          <w:sz w:val="24"/>
          <w:szCs w:val="24"/>
        </w:rPr>
        <w:t>uvedenú poži</w:t>
      </w:r>
      <w:r w:rsidR="003017B8">
        <w:rPr>
          <w:rFonts w:ascii="Arial Narrow" w:hAnsi="Arial Narrow"/>
          <w:sz w:val="24"/>
          <w:szCs w:val="24"/>
        </w:rPr>
        <w:t xml:space="preserve">adavku na parkovanie požaduje vyhlasovateľ riešiť v súlade s platným ÚPN-SÚ Martin v znení ZaD </w:t>
      </w:r>
      <w:r w:rsidR="003017B8" w:rsidRPr="00785C7D">
        <w:rPr>
          <w:rFonts w:ascii="Arial Narrow" w:hAnsi="Arial Narrow"/>
          <w:sz w:val="24"/>
          <w:szCs w:val="24"/>
        </w:rPr>
        <w:t>č. 7</w:t>
      </w:r>
      <w:r w:rsidR="003017B8">
        <w:rPr>
          <w:rFonts w:ascii="Arial Narrow" w:hAnsi="Arial Narrow"/>
          <w:sz w:val="24"/>
          <w:szCs w:val="24"/>
        </w:rPr>
        <w:t xml:space="preserve"> návrhom park</w:t>
      </w:r>
      <w:r w:rsidR="00785C7D">
        <w:rPr>
          <w:rFonts w:ascii="Arial Narrow" w:hAnsi="Arial Narrow"/>
          <w:sz w:val="24"/>
          <w:szCs w:val="24"/>
        </w:rPr>
        <w:t>ovacieho domu s kapacitou min. 3</w:t>
      </w:r>
      <w:r w:rsidR="003017B8">
        <w:rPr>
          <w:rFonts w:ascii="Arial Narrow" w:hAnsi="Arial Narrow"/>
          <w:sz w:val="24"/>
          <w:szCs w:val="24"/>
        </w:rPr>
        <w:t xml:space="preserve">00 miest. </w:t>
      </w:r>
    </w:p>
    <w:p w:rsidR="00237AAA" w:rsidRPr="00237AAA" w:rsidRDefault="00237AAA" w:rsidP="00D503DF">
      <w:pPr>
        <w:tabs>
          <w:tab w:val="left" w:pos="567"/>
        </w:tabs>
        <w:autoSpaceDE w:val="0"/>
        <w:autoSpaceDN w:val="0"/>
        <w:adjustRightInd w:val="0"/>
        <w:spacing w:line="240" w:lineRule="auto"/>
        <w:jc w:val="both"/>
        <w:rPr>
          <w:rFonts w:ascii="Arial Narrow" w:hAnsi="Arial Narrow"/>
          <w:b/>
          <w:sz w:val="24"/>
          <w:szCs w:val="24"/>
        </w:rPr>
      </w:pPr>
      <w:r w:rsidRPr="00237AAA">
        <w:rPr>
          <w:rFonts w:ascii="Arial Narrow" w:hAnsi="Arial Narrow"/>
          <w:b/>
          <w:sz w:val="24"/>
          <w:szCs w:val="24"/>
        </w:rPr>
        <w:t>8.4</w:t>
      </w:r>
      <w:r w:rsidR="00D503DF">
        <w:rPr>
          <w:rFonts w:ascii="Arial Narrow" w:hAnsi="Arial Narrow"/>
          <w:b/>
          <w:sz w:val="24"/>
          <w:szCs w:val="24"/>
        </w:rPr>
        <w:t xml:space="preserve">    </w:t>
      </w:r>
      <w:r w:rsidR="00F07378">
        <w:rPr>
          <w:rFonts w:ascii="Arial Narrow" w:hAnsi="Arial Narrow"/>
          <w:sz w:val="24"/>
          <w:szCs w:val="24"/>
        </w:rPr>
        <w:t xml:space="preserve">Pri riešení priestorov a plôch </w:t>
      </w:r>
      <w:r w:rsidR="007E320F">
        <w:rPr>
          <w:rFonts w:ascii="Arial Narrow" w:hAnsi="Arial Narrow"/>
          <w:sz w:val="24"/>
          <w:szCs w:val="24"/>
        </w:rPr>
        <w:t xml:space="preserve">verejných priestranstiev navrhnúť účinné opatrenia na zmiernenie dopadov klimatických zmien </w:t>
      </w:r>
      <w:r w:rsidR="00221365">
        <w:rPr>
          <w:rFonts w:ascii="Arial Narrow" w:hAnsi="Arial Narrow"/>
          <w:sz w:val="24"/>
          <w:szCs w:val="24"/>
        </w:rPr>
        <w:t xml:space="preserve">(napr. návrhom úprav povrchov umožňujúcim zadržiavať vodu, vodných prvkov, zelene a pod.). </w:t>
      </w:r>
    </w:p>
    <w:p w:rsidR="00D42844" w:rsidRDefault="00791500" w:rsidP="00650344">
      <w:pPr>
        <w:widowControl w:val="0"/>
        <w:shd w:val="clear" w:color="auto" w:fill="EEECE1"/>
        <w:tabs>
          <w:tab w:val="left" w:pos="567"/>
        </w:tabs>
        <w:autoSpaceDE w:val="0"/>
        <w:autoSpaceDN w:val="0"/>
        <w:adjustRightInd w:val="0"/>
        <w:spacing w:line="240" w:lineRule="auto"/>
        <w:contextualSpacing/>
        <w:jc w:val="both"/>
        <w:rPr>
          <w:rFonts w:ascii="Arial Narrow" w:eastAsia="Times New Roman" w:hAnsi="Arial Narrow" w:cs="Arial"/>
          <w:b/>
          <w:bCs/>
          <w:sz w:val="24"/>
          <w:szCs w:val="24"/>
          <w:lang w:eastAsia="sk-SK"/>
        </w:rPr>
      </w:pPr>
      <w:r w:rsidRPr="00791500">
        <w:rPr>
          <w:rFonts w:ascii="Arial Narrow" w:eastAsia="Times New Roman" w:hAnsi="Arial Narrow" w:cs="Arial"/>
          <w:b/>
          <w:bCs/>
          <w:sz w:val="24"/>
          <w:szCs w:val="24"/>
          <w:lang w:eastAsia="sk-SK"/>
        </w:rPr>
        <w:t>9.       LEHOTY A TERMÍNY SÚŤAŽE</w:t>
      </w:r>
    </w:p>
    <w:p w:rsidR="00791500" w:rsidRDefault="00791500" w:rsidP="00D42844">
      <w:pPr>
        <w:widowControl w:val="0"/>
        <w:tabs>
          <w:tab w:val="left" w:pos="567"/>
        </w:tabs>
        <w:autoSpaceDE w:val="0"/>
        <w:autoSpaceDN w:val="0"/>
        <w:adjustRightInd w:val="0"/>
        <w:spacing w:after="0" w:line="240" w:lineRule="auto"/>
        <w:contextualSpacing/>
        <w:jc w:val="both"/>
        <w:rPr>
          <w:rFonts w:ascii="Arial Narrow" w:eastAsia="Times New Roman" w:hAnsi="Arial Narrow" w:cs="Arial"/>
          <w:b/>
          <w:bCs/>
          <w:sz w:val="24"/>
          <w:szCs w:val="24"/>
          <w:lang w:eastAsia="sk-SK"/>
        </w:rPr>
      </w:pPr>
      <w:r w:rsidRPr="00791500">
        <w:rPr>
          <w:rFonts w:ascii="Arial Narrow" w:eastAsia="Times New Roman" w:hAnsi="Arial Narrow" w:cs="Arial"/>
          <w:b/>
          <w:bCs/>
          <w:sz w:val="24"/>
          <w:szCs w:val="24"/>
          <w:lang w:eastAsia="sk-SK"/>
        </w:rPr>
        <w:t xml:space="preserve"> </w:t>
      </w:r>
    </w:p>
    <w:p w:rsidR="00791500" w:rsidRPr="00791500" w:rsidRDefault="00791500" w:rsidP="00D42844">
      <w:pPr>
        <w:widowControl w:val="0"/>
        <w:tabs>
          <w:tab w:val="left" w:pos="567"/>
        </w:tabs>
        <w:autoSpaceDE w:val="0"/>
        <w:autoSpaceDN w:val="0"/>
        <w:adjustRightInd w:val="0"/>
        <w:spacing w:before="240" w:after="0" w:line="240" w:lineRule="auto"/>
        <w:contextualSpacing/>
        <w:jc w:val="both"/>
        <w:rPr>
          <w:rFonts w:ascii="Arial Narrow" w:eastAsia="Times New Roman" w:hAnsi="Arial Narrow" w:cs="Arial"/>
          <w:b/>
          <w:bCs/>
          <w:color w:val="00B050"/>
          <w:sz w:val="24"/>
          <w:szCs w:val="24"/>
          <w:lang w:eastAsia="sk-SK"/>
        </w:rPr>
      </w:pPr>
      <w:r w:rsidRPr="00791500">
        <w:rPr>
          <w:rFonts w:ascii="Arial Narrow" w:eastAsia="Times New Roman" w:hAnsi="Arial Narrow" w:cs="Arial"/>
          <w:b/>
          <w:bCs/>
          <w:sz w:val="24"/>
          <w:szCs w:val="24"/>
          <w:lang w:eastAsia="sk-SK"/>
        </w:rPr>
        <w:t xml:space="preserve">9.1     </w:t>
      </w:r>
      <w:r w:rsidR="00EC7DDD">
        <w:rPr>
          <w:rFonts w:ascii="Arial Narrow" w:eastAsia="Times New Roman" w:hAnsi="Arial Narrow" w:cs="Arial"/>
          <w:b/>
          <w:bCs/>
          <w:sz w:val="24"/>
          <w:szCs w:val="24"/>
          <w:lang w:eastAsia="sk-SK"/>
        </w:rPr>
        <w:t xml:space="preserve">TERMÍNY SÚŤAŽE </w:t>
      </w:r>
      <w:r w:rsidRPr="00791500">
        <w:rPr>
          <w:rFonts w:ascii="Arial Narrow" w:eastAsia="Times New Roman" w:hAnsi="Arial Narrow" w:cs="Arial"/>
          <w:b/>
          <w:bCs/>
          <w:sz w:val="24"/>
          <w:szCs w:val="24"/>
          <w:lang w:eastAsia="sk-SK"/>
        </w:rPr>
        <w:t xml:space="preserve">  </w:t>
      </w:r>
    </w:p>
    <w:p w:rsidR="00791500" w:rsidRPr="00791500" w:rsidRDefault="00791500" w:rsidP="00791500">
      <w:pPr>
        <w:tabs>
          <w:tab w:val="left" w:pos="2520"/>
        </w:tabs>
        <w:spacing w:after="0" w:line="240" w:lineRule="auto"/>
        <w:ind w:left="1276" w:hanging="709"/>
        <w:contextualSpacing/>
        <w:jc w:val="both"/>
        <w:rPr>
          <w:rFonts w:ascii="Arial Narrow" w:hAnsi="Arial Narrow"/>
          <w:color w:val="000000"/>
          <w:sz w:val="24"/>
          <w:szCs w:val="24"/>
          <w:lang w:eastAsia="sk-SK"/>
        </w:rPr>
      </w:pPr>
      <w:r w:rsidRPr="00791500">
        <w:rPr>
          <w:rFonts w:ascii="Arial Narrow" w:eastAsia="Times New Roman" w:hAnsi="Arial Narrow" w:cs="Arial"/>
          <w:sz w:val="24"/>
          <w:szCs w:val="24"/>
          <w:lang w:eastAsia="sk-SK"/>
        </w:rPr>
        <w:t xml:space="preserve">9.1.1.   Prvé úvodné zasadnutie poroty: .....................................       </w:t>
      </w:r>
      <w:r w:rsidR="001C24EF">
        <w:rPr>
          <w:rFonts w:ascii="Arial Narrow" w:eastAsia="Times New Roman" w:hAnsi="Arial Narrow" w:cs="Arial"/>
          <w:b/>
          <w:color w:val="000000"/>
          <w:sz w:val="24"/>
          <w:szCs w:val="24"/>
          <w:lang w:eastAsia="sk-SK"/>
        </w:rPr>
        <w:t>21.09</w:t>
      </w:r>
      <w:r w:rsidRPr="00791500">
        <w:rPr>
          <w:rFonts w:ascii="Arial Narrow" w:eastAsia="Times New Roman" w:hAnsi="Arial Narrow" w:cs="Arial"/>
          <w:b/>
          <w:color w:val="000000"/>
          <w:sz w:val="24"/>
          <w:szCs w:val="24"/>
          <w:lang w:eastAsia="sk-SK"/>
        </w:rPr>
        <w:t xml:space="preserve">.2020 </w:t>
      </w:r>
      <w:r w:rsidR="001C24EF">
        <w:rPr>
          <w:rFonts w:ascii="Arial Narrow" w:hAnsi="Arial Narrow"/>
          <w:b/>
          <w:color w:val="000000"/>
          <w:sz w:val="24"/>
          <w:szCs w:val="24"/>
          <w:lang w:eastAsia="sk-SK"/>
        </w:rPr>
        <w:t>o 10</w:t>
      </w:r>
      <w:r w:rsidRPr="00791500">
        <w:rPr>
          <w:rFonts w:ascii="Arial Narrow" w:hAnsi="Arial Narrow"/>
          <w:b/>
          <w:color w:val="000000"/>
          <w:sz w:val="24"/>
          <w:szCs w:val="24"/>
          <w:lang w:eastAsia="sk-SK"/>
        </w:rPr>
        <w:t xml:space="preserve">:00 hodine </w:t>
      </w:r>
      <w:r w:rsidR="00085C50">
        <w:rPr>
          <w:rFonts w:ascii="Arial Narrow" w:hAnsi="Arial Narrow"/>
          <w:color w:val="000000"/>
          <w:sz w:val="24"/>
          <w:szCs w:val="24"/>
          <w:lang w:eastAsia="sk-SK"/>
        </w:rPr>
        <w:t xml:space="preserve">    </w:t>
      </w:r>
      <w:r w:rsidR="001C24EF">
        <w:rPr>
          <w:rFonts w:ascii="Arial Narrow" w:hAnsi="Arial Narrow"/>
          <w:color w:val="000000"/>
          <w:sz w:val="24"/>
          <w:szCs w:val="24"/>
          <w:lang w:eastAsia="sk-SK"/>
        </w:rPr>
        <w:t>na Mestskom úrade Martin</w:t>
      </w:r>
      <w:r w:rsidR="00D42844">
        <w:rPr>
          <w:rFonts w:ascii="Arial Narrow" w:hAnsi="Arial Narrow"/>
          <w:color w:val="000000"/>
          <w:sz w:val="24"/>
          <w:szCs w:val="24"/>
          <w:lang w:eastAsia="sk-SK"/>
        </w:rPr>
        <w:t xml:space="preserve"> Nám. S.H. Vajanského 1,</w:t>
      </w:r>
      <w:r w:rsidR="001C24EF">
        <w:rPr>
          <w:rFonts w:ascii="Arial Narrow" w:hAnsi="Arial Narrow"/>
          <w:color w:val="000000"/>
          <w:sz w:val="24"/>
          <w:szCs w:val="24"/>
          <w:lang w:eastAsia="sk-SK"/>
        </w:rPr>
        <w:t xml:space="preserve"> </w:t>
      </w:r>
      <w:r w:rsidR="00D42844">
        <w:rPr>
          <w:rFonts w:ascii="Arial Narrow" w:hAnsi="Arial Narrow"/>
          <w:color w:val="000000"/>
          <w:sz w:val="24"/>
          <w:szCs w:val="24"/>
          <w:lang w:eastAsia="sk-SK"/>
        </w:rPr>
        <w:t>zasadačka č.103, 1. poschodie</w:t>
      </w:r>
    </w:p>
    <w:p w:rsidR="00791500" w:rsidRPr="00791500" w:rsidRDefault="00791500" w:rsidP="00791500">
      <w:pPr>
        <w:tabs>
          <w:tab w:val="left" w:pos="1134"/>
          <w:tab w:val="left" w:pos="2520"/>
        </w:tabs>
        <w:spacing w:after="0" w:line="240" w:lineRule="auto"/>
        <w:ind w:left="1134" w:hanging="567"/>
        <w:contextualSpacing/>
        <w:jc w:val="both"/>
        <w:rPr>
          <w:rFonts w:ascii="Arial Narrow" w:eastAsia="Times New Roman" w:hAnsi="Arial Narrow" w:cs="Arial"/>
          <w:color w:val="000000"/>
          <w:sz w:val="24"/>
          <w:szCs w:val="24"/>
          <w:lang w:eastAsia="sk-SK"/>
        </w:rPr>
      </w:pPr>
      <w:r w:rsidRPr="00791500">
        <w:rPr>
          <w:rFonts w:ascii="Arial Narrow" w:eastAsia="Times New Roman" w:hAnsi="Arial Narrow" w:cs="Arial"/>
          <w:sz w:val="24"/>
          <w:szCs w:val="24"/>
          <w:lang w:eastAsia="sk-SK"/>
        </w:rPr>
        <w:t xml:space="preserve">9.1.2.    Vyhlásenie súťaže: </w:t>
      </w:r>
      <w:r w:rsidRPr="00791500">
        <w:rPr>
          <w:rFonts w:ascii="Arial Narrow" w:eastAsia="Times New Roman" w:hAnsi="Arial Narrow" w:cs="Arial"/>
          <w:color w:val="000000"/>
          <w:sz w:val="24"/>
          <w:szCs w:val="24"/>
          <w:lang w:eastAsia="sk-SK"/>
        </w:rPr>
        <w:t xml:space="preserve">........................................................................................... </w:t>
      </w:r>
      <w:r w:rsidR="00AF4E62">
        <w:rPr>
          <w:rFonts w:ascii="Arial Narrow" w:eastAsia="Times New Roman" w:hAnsi="Arial Narrow" w:cs="Arial"/>
          <w:b/>
          <w:color w:val="000000"/>
          <w:sz w:val="24"/>
          <w:szCs w:val="24"/>
          <w:lang w:eastAsia="sk-SK"/>
        </w:rPr>
        <w:t>09</w:t>
      </w:r>
      <w:r w:rsidRPr="00791500">
        <w:rPr>
          <w:rFonts w:ascii="Arial Narrow" w:eastAsia="Times New Roman" w:hAnsi="Arial Narrow" w:cs="Arial"/>
          <w:b/>
          <w:color w:val="000000"/>
          <w:sz w:val="24"/>
          <w:szCs w:val="24"/>
          <w:lang w:eastAsia="sk-SK"/>
        </w:rPr>
        <w:t>.</w:t>
      </w:r>
      <w:r w:rsidR="00AF4E62">
        <w:rPr>
          <w:rFonts w:ascii="Arial Narrow" w:eastAsia="Times New Roman" w:hAnsi="Arial Narrow" w:cs="Arial"/>
          <w:b/>
          <w:color w:val="000000"/>
          <w:sz w:val="24"/>
          <w:szCs w:val="24"/>
          <w:lang w:eastAsia="sk-SK"/>
        </w:rPr>
        <w:t>10</w:t>
      </w:r>
      <w:r w:rsidRPr="00791500">
        <w:rPr>
          <w:rFonts w:ascii="Arial Narrow" w:eastAsia="Times New Roman" w:hAnsi="Arial Narrow" w:cs="Arial"/>
          <w:b/>
          <w:color w:val="000000"/>
          <w:sz w:val="24"/>
          <w:szCs w:val="24"/>
          <w:lang w:eastAsia="sk-SK"/>
        </w:rPr>
        <w:t>.2020</w:t>
      </w:r>
    </w:p>
    <w:p w:rsidR="00791500" w:rsidRPr="00791500" w:rsidRDefault="00791500" w:rsidP="00791500">
      <w:pPr>
        <w:tabs>
          <w:tab w:val="left" w:pos="1134"/>
          <w:tab w:val="left" w:pos="2520"/>
        </w:tabs>
        <w:spacing w:after="0" w:line="240" w:lineRule="auto"/>
        <w:ind w:left="1134" w:hanging="567"/>
        <w:contextualSpacing/>
        <w:jc w:val="both"/>
        <w:rPr>
          <w:rFonts w:ascii="Arial Narrow" w:eastAsia="Times New Roman" w:hAnsi="Arial Narrow" w:cs="Arial"/>
          <w:b/>
          <w:sz w:val="24"/>
          <w:szCs w:val="24"/>
          <w:lang w:eastAsia="sk-SK"/>
        </w:rPr>
      </w:pPr>
      <w:r w:rsidRPr="00791500">
        <w:rPr>
          <w:rFonts w:ascii="Arial Narrow" w:eastAsia="Times New Roman" w:hAnsi="Arial Narrow" w:cs="Arial"/>
          <w:color w:val="000000"/>
          <w:sz w:val="24"/>
          <w:szCs w:val="24"/>
          <w:lang w:eastAsia="sk-SK"/>
        </w:rPr>
        <w:t>9.1.3.</w:t>
      </w:r>
      <w:r w:rsidRPr="00791500">
        <w:rPr>
          <w:rFonts w:ascii="Arial Narrow" w:eastAsia="Times New Roman" w:hAnsi="Arial Narrow" w:cs="Arial"/>
          <w:color w:val="000000"/>
          <w:sz w:val="24"/>
          <w:szCs w:val="24"/>
          <w:lang w:eastAsia="sk-SK"/>
        </w:rPr>
        <w:tab/>
        <w:t xml:space="preserve">   Vyzdvihnutie súťažných podmienok a pomôcok:....................  </w:t>
      </w:r>
      <w:r w:rsidR="00AF4E62">
        <w:rPr>
          <w:rFonts w:ascii="Arial Narrow" w:eastAsia="Times New Roman" w:hAnsi="Arial Narrow" w:cs="Arial"/>
          <w:b/>
          <w:color w:val="000000"/>
          <w:sz w:val="24"/>
          <w:szCs w:val="24"/>
          <w:lang w:eastAsia="sk-SK"/>
        </w:rPr>
        <w:t>od vyhlásenia 09.10</w:t>
      </w:r>
      <w:r w:rsidRPr="00791500">
        <w:rPr>
          <w:rFonts w:ascii="Arial Narrow" w:eastAsia="Times New Roman" w:hAnsi="Arial Narrow" w:cs="Arial"/>
          <w:b/>
          <w:color w:val="000000"/>
          <w:sz w:val="24"/>
          <w:szCs w:val="24"/>
          <w:lang w:eastAsia="sk-SK"/>
        </w:rPr>
        <w:t>.</w:t>
      </w:r>
      <w:r w:rsidRPr="00791500">
        <w:rPr>
          <w:rFonts w:ascii="Arial Narrow" w:eastAsia="Times New Roman" w:hAnsi="Arial Narrow" w:cs="Arial"/>
          <w:b/>
          <w:sz w:val="24"/>
          <w:szCs w:val="24"/>
          <w:lang w:eastAsia="sk-SK"/>
        </w:rPr>
        <w:t xml:space="preserve">2020                                     </w:t>
      </w:r>
    </w:p>
    <w:p w:rsidR="00791500" w:rsidRPr="00791500" w:rsidRDefault="00791500" w:rsidP="00791500">
      <w:pPr>
        <w:tabs>
          <w:tab w:val="left" w:pos="1134"/>
          <w:tab w:val="left" w:pos="2520"/>
        </w:tabs>
        <w:spacing w:after="0" w:line="240" w:lineRule="auto"/>
        <w:ind w:left="1134" w:hanging="567"/>
        <w:contextualSpacing/>
        <w:jc w:val="both"/>
        <w:rPr>
          <w:rFonts w:ascii="Arial Narrow" w:eastAsia="Times New Roman" w:hAnsi="Arial Narrow" w:cs="Arial"/>
          <w:b/>
          <w:sz w:val="24"/>
          <w:szCs w:val="24"/>
          <w:lang w:eastAsia="sk-SK"/>
        </w:rPr>
      </w:pPr>
      <w:r w:rsidRPr="00791500">
        <w:rPr>
          <w:rFonts w:ascii="Arial Narrow" w:eastAsia="Times New Roman" w:hAnsi="Arial Narrow" w:cs="Arial"/>
          <w:b/>
          <w:sz w:val="24"/>
          <w:szCs w:val="24"/>
          <w:lang w:eastAsia="sk-SK"/>
        </w:rPr>
        <w:t xml:space="preserve">                                                                                                           </w:t>
      </w:r>
      <w:r w:rsidR="00AF4E62">
        <w:rPr>
          <w:rFonts w:ascii="Arial Narrow" w:eastAsia="Times New Roman" w:hAnsi="Arial Narrow" w:cs="Arial"/>
          <w:b/>
          <w:color w:val="000000"/>
          <w:sz w:val="24"/>
          <w:szCs w:val="24"/>
          <w:lang w:eastAsia="sk-SK"/>
        </w:rPr>
        <w:t>do 09.12.2020 do 16</w:t>
      </w:r>
      <w:r w:rsidRPr="00791500">
        <w:rPr>
          <w:rFonts w:ascii="Arial Narrow" w:eastAsia="Times New Roman" w:hAnsi="Arial Narrow" w:cs="Arial"/>
          <w:b/>
          <w:color w:val="000000"/>
          <w:sz w:val="24"/>
          <w:szCs w:val="24"/>
          <w:lang w:eastAsia="sk-SK"/>
        </w:rPr>
        <w:t xml:space="preserve">:00 hod.                     </w:t>
      </w:r>
    </w:p>
    <w:p w:rsidR="00791500" w:rsidRPr="00791500" w:rsidRDefault="00791500" w:rsidP="00791500">
      <w:pPr>
        <w:tabs>
          <w:tab w:val="left" w:pos="567"/>
          <w:tab w:val="left" w:pos="900"/>
          <w:tab w:val="left" w:pos="1134"/>
          <w:tab w:val="left" w:pos="9498"/>
        </w:tabs>
        <w:spacing w:after="0" w:line="240" w:lineRule="auto"/>
        <w:ind w:left="1134" w:hanging="567"/>
        <w:jc w:val="both"/>
        <w:rPr>
          <w:rFonts w:ascii="Arial Narrow" w:eastAsia="Times New Roman" w:hAnsi="Arial Narrow" w:cs="Arial"/>
          <w:sz w:val="24"/>
          <w:szCs w:val="24"/>
          <w:lang w:eastAsia="sk-SK"/>
        </w:rPr>
      </w:pPr>
      <w:r w:rsidRPr="00791500">
        <w:rPr>
          <w:rFonts w:ascii="Arial Narrow" w:eastAsia="Times New Roman" w:hAnsi="Arial Narrow" w:cs="Arial"/>
          <w:sz w:val="24"/>
          <w:szCs w:val="24"/>
          <w:lang w:eastAsia="sk-SK"/>
        </w:rPr>
        <w:t>9.1.4.</w:t>
      </w:r>
      <w:r w:rsidRPr="00791500">
        <w:rPr>
          <w:rFonts w:ascii="Arial Narrow" w:eastAsia="Times New Roman" w:hAnsi="Arial Narrow" w:cs="Arial"/>
          <w:sz w:val="24"/>
          <w:szCs w:val="24"/>
          <w:lang w:eastAsia="sk-SK"/>
        </w:rPr>
        <w:tab/>
        <w:t xml:space="preserve">   Podávanie žiadostí o vysvetlenie: ......................................  </w:t>
      </w:r>
      <w:r w:rsidRPr="00791500">
        <w:rPr>
          <w:rFonts w:ascii="Arial Narrow" w:eastAsia="Times New Roman" w:hAnsi="Arial Narrow" w:cs="Arial"/>
          <w:b/>
          <w:sz w:val="24"/>
          <w:szCs w:val="24"/>
          <w:lang w:eastAsia="sk-SK"/>
        </w:rPr>
        <w:t xml:space="preserve">do </w:t>
      </w:r>
      <w:r w:rsidR="00AF4E62">
        <w:rPr>
          <w:rFonts w:ascii="Arial Narrow" w:eastAsia="Times New Roman" w:hAnsi="Arial Narrow" w:cs="Arial"/>
          <w:b/>
          <w:sz w:val="24"/>
          <w:szCs w:val="24"/>
          <w:lang w:eastAsia="sk-SK"/>
        </w:rPr>
        <w:t>02</w:t>
      </w:r>
      <w:r w:rsidR="00AF4E62">
        <w:rPr>
          <w:rFonts w:ascii="Arial Narrow" w:eastAsia="Times New Roman" w:hAnsi="Arial Narrow" w:cs="Arial"/>
          <w:b/>
          <w:color w:val="000000"/>
          <w:sz w:val="24"/>
          <w:szCs w:val="24"/>
          <w:lang w:eastAsia="sk-SK"/>
        </w:rPr>
        <w:t>.12</w:t>
      </w:r>
      <w:r w:rsidR="00AF4E62">
        <w:rPr>
          <w:rFonts w:ascii="Arial Narrow" w:eastAsia="Times New Roman" w:hAnsi="Arial Narrow" w:cs="Arial"/>
          <w:b/>
          <w:sz w:val="24"/>
          <w:szCs w:val="24"/>
          <w:lang w:eastAsia="sk-SK"/>
        </w:rPr>
        <w:t>.2020 do 24</w:t>
      </w:r>
      <w:r w:rsidRPr="00791500">
        <w:rPr>
          <w:rFonts w:ascii="Arial Narrow" w:eastAsia="Times New Roman" w:hAnsi="Arial Narrow" w:cs="Arial"/>
          <w:b/>
          <w:sz w:val="24"/>
          <w:szCs w:val="24"/>
          <w:lang w:eastAsia="sk-SK"/>
        </w:rPr>
        <w:t>:00 hod</w:t>
      </w:r>
      <w:r w:rsidRPr="00791500">
        <w:rPr>
          <w:rFonts w:ascii="Arial Narrow" w:eastAsia="Times New Roman" w:hAnsi="Arial Narrow" w:cs="Arial"/>
          <w:sz w:val="24"/>
          <w:szCs w:val="24"/>
          <w:lang w:eastAsia="sk-SK"/>
        </w:rPr>
        <w:t>.</w:t>
      </w:r>
    </w:p>
    <w:p w:rsidR="00791500" w:rsidRPr="00791500" w:rsidRDefault="00791500" w:rsidP="00791500">
      <w:pPr>
        <w:tabs>
          <w:tab w:val="left" w:pos="567"/>
          <w:tab w:val="left" w:pos="993"/>
          <w:tab w:val="left" w:pos="1134"/>
        </w:tabs>
        <w:spacing w:after="0" w:line="240" w:lineRule="auto"/>
        <w:ind w:left="1134" w:hanging="567"/>
        <w:jc w:val="both"/>
        <w:rPr>
          <w:rFonts w:ascii="Arial Narrow" w:eastAsia="Times New Roman" w:hAnsi="Arial Narrow" w:cs="Arial"/>
          <w:sz w:val="24"/>
          <w:szCs w:val="24"/>
          <w:lang w:eastAsia="sk-SK"/>
        </w:rPr>
      </w:pPr>
      <w:r w:rsidRPr="00791500">
        <w:rPr>
          <w:rFonts w:ascii="Arial Narrow" w:eastAsia="Times New Roman" w:hAnsi="Arial Narrow" w:cs="Arial"/>
          <w:sz w:val="24"/>
          <w:szCs w:val="24"/>
          <w:lang w:eastAsia="sk-SK"/>
        </w:rPr>
        <w:t>9.1.5.</w:t>
      </w:r>
      <w:r w:rsidRPr="00791500">
        <w:rPr>
          <w:rFonts w:ascii="Arial Narrow" w:eastAsia="Times New Roman" w:hAnsi="Arial Narrow" w:cs="Arial"/>
          <w:sz w:val="24"/>
          <w:szCs w:val="24"/>
          <w:lang w:eastAsia="sk-SK"/>
        </w:rPr>
        <w:tab/>
        <w:t xml:space="preserve">   Odpovede na žiadosti o vysvetlenie: .......... </w:t>
      </w:r>
      <w:r w:rsidRPr="00791500">
        <w:rPr>
          <w:rFonts w:ascii="Arial Narrow" w:eastAsia="Times New Roman" w:hAnsi="Arial Narrow" w:cs="Arial"/>
          <w:b/>
          <w:sz w:val="24"/>
          <w:szCs w:val="24"/>
          <w:lang w:eastAsia="sk-SK"/>
        </w:rPr>
        <w:t>do 5  pracovných dní od podania  žiadosti</w:t>
      </w:r>
      <w:r w:rsidRPr="00791500">
        <w:rPr>
          <w:rFonts w:ascii="Arial Narrow" w:eastAsia="Times New Roman" w:hAnsi="Arial Narrow" w:cs="Arial"/>
          <w:sz w:val="24"/>
          <w:szCs w:val="24"/>
          <w:lang w:eastAsia="sk-SK"/>
        </w:rPr>
        <w:t xml:space="preserve"> </w:t>
      </w:r>
    </w:p>
    <w:p w:rsidR="00791500" w:rsidRPr="00791500" w:rsidRDefault="00791500" w:rsidP="00791500">
      <w:pPr>
        <w:tabs>
          <w:tab w:val="left" w:pos="567"/>
          <w:tab w:val="left" w:pos="1134"/>
          <w:tab w:val="left" w:pos="2520"/>
          <w:tab w:val="left" w:pos="9638"/>
        </w:tabs>
        <w:spacing w:after="0" w:line="240" w:lineRule="auto"/>
        <w:ind w:left="1134" w:hanging="567"/>
        <w:contextualSpacing/>
        <w:jc w:val="both"/>
        <w:rPr>
          <w:rFonts w:ascii="Arial Narrow" w:eastAsia="Times New Roman" w:hAnsi="Arial Narrow" w:cs="Arial"/>
          <w:b/>
          <w:sz w:val="24"/>
          <w:szCs w:val="24"/>
          <w:lang w:eastAsia="sk-SK"/>
        </w:rPr>
      </w:pPr>
      <w:r w:rsidRPr="00791500">
        <w:rPr>
          <w:rFonts w:ascii="Arial Narrow" w:eastAsia="Times New Roman" w:hAnsi="Arial Narrow" w:cs="Arial"/>
          <w:sz w:val="24"/>
          <w:szCs w:val="24"/>
          <w:lang w:eastAsia="sk-SK"/>
        </w:rPr>
        <w:t>9.1.6.</w:t>
      </w:r>
      <w:r w:rsidRPr="00791500">
        <w:rPr>
          <w:rFonts w:ascii="Arial Narrow" w:eastAsia="Times New Roman" w:hAnsi="Arial Narrow" w:cs="Arial"/>
          <w:sz w:val="24"/>
          <w:szCs w:val="24"/>
          <w:lang w:eastAsia="sk-SK"/>
        </w:rPr>
        <w:tab/>
        <w:t xml:space="preserve">   Lehota na odovzdanie súťažných návrhov:  ....................</w:t>
      </w:r>
      <w:r w:rsidRPr="00791500">
        <w:rPr>
          <w:rFonts w:ascii="Arial Narrow" w:eastAsia="Times New Roman" w:hAnsi="Arial Narrow" w:cs="Arial"/>
          <w:b/>
          <w:sz w:val="24"/>
          <w:szCs w:val="24"/>
          <w:lang w:eastAsia="sk-SK"/>
        </w:rPr>
        <w:t xml:space="preserve">do </w:t>
      </w:r>
      <w:r w:rsidR="00AF4E62">
        <w:rPr>
          <w:rFonts w:ascii="Arial Narrow" w:eastAsia="Times New Roman" w:hAnsi="Arial Narrow" w:cs="Arial"/>
          <w:b/>
          <w:color w:val="000000"/>
          <w:sz w:val="24"/>
          <w:szCs w:val="24"/>
          <w:lang w:eastAsia="sk-SK"/>
        </w:rPr>
        <w:t>09</w:t>
      </w:r>
      <w:r w:rsidR="00AF4E62">
        <w:rPr>
          <w:rFonts w:ascii="Arial Narrow" w:eastAsia="Times New Roman" w:hAnsi="Arial Narrow" w:cs="Arial"/>
          <w:b/>
          <w:sz w:val="24"/>
          <w:szCs w:val="24"/>
          <w:lang w:eastAsia="sk-SK"/>
        </w:rPr>
        <w:t>.12.2020</w:t>
      </w:r>
      <w:r w:rsidRPr="00791500">
        <w:rPr>
          <w:rFonts w:ascii="Arial Narrow" w:eastAsia="Times New Roman" w:hAnsi="Arial Narrow" w:cs="Arial"/>
          <w:b/>
          <w:sz w:val="24"/>
          <w:szCs w:val="24"/>
          <w:lang w:eastAsia="sk-SK"/>
        </w:rPr>
        <w:t xml:space="preserve"> do </w:t>
      </w:r>
      <w:r w:rsidR="00AF4E62">
        <w:rPr>
          <w:rFonts w:ascii="Arial Narrow" w:eastAsia="Times New Roman" w:hAnsi="Arial Narrow" w:cs="Arial"/>
          <w:b/>
          <w:color w:val="000000"/>
          <w:sz w:val="24"/>
          <w:szCs w:val="24"/>
          <w:lang w:eastAsia="sk-SK"/>
        </w:rPr>
        <w:t>16</w:t>
      </w:r>
      <w:r w:rsidRPr="00791500">
        <w:rPr>
          <w:rFonts w:ascii="Arial Narrow" w:eastAsia="Times New Roman" w:hAnsi="Arial Narrow" w:cs="Arial"/>
          <w:b/>
          <w:color w:val="000000"/>
          <w:sz w:val="24"/>
          <w:szCs w:val="24"/>
          <w:lang w:eastAsia="sk-SK"/>
        </w:rPr>
        <w:t xml:space="preserve">:00 </w:t>
      </w:r>
      <w:r w:rsidRPr="00791500">
        <w:rPr>
          <w:rFonts w:ascii="Arial Narrow" w:eastAsia="Times New Roman" w:hAnsi="Arial Narrow" w:cs="Arial"/>
          <w:b/>
          <w:sz w:val="24"/>
          <w:szCs w:val="24"/>
          <w:lang w:eastAsia="sk-SK"/>
        </w:rPr>
        <w:t>hodiny</w:t>
      </w:r>
    </w:p>
    <w:p w:rsidR="00791500" w:rsidRPr="00791500" w:rsidRDefault="00791500" w:rsidP="00791500">
      <w:pPr>
        <w:tabs>
          <w:tab w:val="left" w:pos="1134"/>
          <w:tab w:val="left" w:pos="2520"/>
          <w:tab w:val="left" w:pos="9638"/>
        </w:tabs>
        <w:spacing w:after="0" w:line="240" w:lineRule="auto"/>
        <w:ind w:left="1134" w:hanging="567"/>
        <w:contextualSpacing/>
        <w:jc w:val="both"/>
        <w:rPr>
          <w:rFonts w:ascii="Arial Narrow" w:eastAsia="Times New Roman" w:hAnsi="Arial Narrow" w:cs="Arial"/>
          <w:i/>
          <w:color w:val="FF0000"/>
          <w:sz w:val="24"/>
          <w:szCs w:val="24"/>
          <w:lang w:eastAsia="sk-SK"/>
        </w:rPr>
      </w:pPr>
      <w:r w:rsidRPr="00791500">
        <w:rPr>
          <w:rFonts w:ascii="Arial Narrow" w:eastAsia="Times New Roman" w:hAnsi="Arial Narrow" w:cs="Arial"/>
          <w:sz w:val="24"/>
          <w:szCs w:val="24"/>
          <w:lang w:eastAsia="sk-SK"/>
        </w:rPr>
        <w:tab/>
        <w:t xml:space="preserve">                                                </w:t>
      </w:r>
      <w:r w:rsidR="00EC7DDD">
        <w:rPr>
          <w:rFonts w:ascii="Arial Narrow" w:eastAsia="Times New Roman" w:hAnsi="Arial Narrow" w:cs="Arial"/>
          <w:sz w:val="24"/>
          <w:szCs w:val="24"/>
          <w:lang w:eastAsia="sk-SK"/>
        </w:rPr>
        <w:t xml:space="preserve">  </w:t>
      </w:r>
      <w:r w:rsidR="00D955F1">
        <w:rPr>
          <w:rFonts w:ascii="Arial Narrow" w:eastAsia="Times New Roman" w:hAnsi="Arial Narrow" w:cs="Arial"/>
          <w:b/>
          <w:sz w:val="24"/>
          <w:szCs w:val="24"/>
          <w:lang w:eastAsia="sk-SK"/>
        </w:rPr>
        <w:t>Na sekretariát Útvaru hlavného architekta mesta Martin</w:t>
      </w:r>
    </w:p>
    <w:p w:rsidR="00791500" w:rsidRPr="00791500" w:rsidRDefault="00791500" w:rsidP="00791500">
      <w:pPr>
        <w:tabs>
          <w:tab w:val="left" w:pos="567"/>
          <w:tab w:val="left" w:pos="993"/>
          <w:tab w:val="left" w:pos="1134"/>
          <w:tab w:val="left" w:pos="8789"/>
        </w:tabs>
        <w:spacing w:after="0" w:line="240" w:lineRule="auto"/>
        <w:ind w:left="1134" w:hanging="567"/>
        <w:jc w:val="both"/>
        <w:rPr>
          <w:rFonts w:ascii="Arial Narrow" w:eastAsia="Times New Roman" w:hAnsi="Arial Narrow" w:cs="Arial"/>
          <w:b/>
          <w:sz w:val="24"/>
          <w:szCs w:val="24"/>
          <w:lang w:eastAsia="sk-SK"/>
        </w:rPr>
      </w:pPr>
      <w:r w:rsidRPr="00791500">
        <w:rPr>
          <w:rFonts w:ascii="Arial Narrow" w:eastAsia="Times New Roman" w:hAnsi="Arial Narrow" w:cs="Arial"/>
          <w:sz w:val="24"/>
          <w:szCs w:val="24"/>
          <w:lang w:eastAsia="sk-SK"/>
        </w:rPr>
        <w:t>9.1.7.</w:t>
      </w:r>
      <w:r w:rsidRPr="00791500">
        <w:rPr>
          <w:rFonts w:ascii="Arial Narrow" w:eastAsia="Times New Roman" w:hAnsi="Arial Narrow" w:cs="Arial"/>
          <w:sz w:val="24"/>
          <w:szCs w:val="24"/>
          <w:lang w:eastAsia="sk-SK"/>
        </w:rPr>
        <w:tab/>
        <w:t xml:space="preserve">   </w:t>
      </w:r>
      <w:r w:rsidR="00D955F1">
        <w:rPr>
          <w:rFonts w:ascii="Arial Narrow" w:eastAsia="Times New Roman" w:hAnsi="Arial Narrow" w:cs="Arial"/>
          <w:sz w:val="24"/>
          <w:szCs w:val="24"/>
          <w:lang w:eastAsia="sk-SK"/>
        </w:rPr>
        <w:t xml:space="preserve">Overovanie súťažných návrhov: </w:t>
      </w:r>
      <w:r w:rsidR="00D955F1" w:rsidRPr="00D955F1">
        <w:rPr>
          <w:rFonts w:ascii="Arial Narrow" w:eastAsia="Times New Roman" w:hAnsi="Arial Narrow" w:cs="Arial"/>
          <w:b/>
          <w:sz w:val="24"/>
          <w:szCs w:val="24"/>
          <w:lang w:eastAsia="sk-SK"/>
        </w:rPr>
        <w:t xml:space="preserve">zasadačka </w:t>
      </w:r>
      <w:r w:rsidR="00D955F1">
        <w:rPr>
          <w:rFonts w:ascii="Arial Narrow" w:eastAsia="Times New Roman" w:hAnsi="Arial Narrow" w:cs="Arial"/>
          <w:b/>
          <w:sz w:val="24"/>
          <w:szCs w:val="24"/>
          <w:lang w:eastAsia="sk-SK"/>
        </w:rPr>
        <w:t>ÚHAM</w:t>
      </w:r>
      <w:r w:rsidR="00D955F1" w:rsidRPr="00D955F1">
        <w:rPr>
          <w:rFonts w:ascii="Arial Narrow" w:eastAsia="Times New Roman" w:hAnsi="Arial Narrow" w:cs="Arial"/>
          <w:b/>
          <w:sz w:val="24"/>
          <w:szCs w:val="24"/>
          <w:lang w:eastAsia="sk-SK"/>
        </w:rPr>
        <w:t xml:space="preserve"> Martin</w:t>
      </w:r>
      <w:r w:rsidRPr="00791500">
        <w:rPr>
          <w:rFonts w:ascii="Arial Narrow" w:eastAsia="Times New Roman" w:hAnsi="Arial Narrow" w:cs="Arial"/>
          <w:sz w:val="24"/>
          <w:szCs w:val="24"/>
          <w:lang w:eastAsia="sk-SK"/>
        </w:rPr>
        <w:t xml:space="preserve">  </w:t>
      </w:r>
      <w:r w:rsidR="00AF4E62">
        <w:rPr>
          <w:rFonts w:ascii="Arial Narrow" w:eastAsia="Times New Roman" w:hAnsi="Arial Narrow" w:cs="Arial"/>
          <w:b/>
          <w:color w:val="000000"/>
          <w:sz w:val="24"/>
          <w:szCs w:val="24"/>
          <w:lang w:eastAsia="sk-SK"/>
        </w:rPr>
        <w:t>10.12</w:t>
      </w:r>
      <w:r w:rsidR="00AF4E62">
        <w:rPr>
          <w:rFonts w:ascii="Arial Narrow" w:eastAsia="Times New Roman" w:hAnsi="Arial Narrow" w:cs="Arial"/>
          <w:b/>
          <w:sz w:val="24"/>
          <w:szCs w:val="24"/>
          <w:lang w:eastAsia="sk-SK"/>
        </w:rPr>
        <w:t>.2020 o 10</w:t>
      </w:r>
      <w:r w:rsidRPr="00791500">
        <w:rPr>
          <w:rFonts w:ascii="Arial Narrow" w:eastAsia="Times New Roman" w:hAnsi="Arial Narrow" w:cs="Arial"/>
          <w:b/>
          <w:sz w:val="24"/>
          <w:szCs w:val="24"/>
          <w:lang w:eastAsia="sk-SK"/>
        </w:rPr>
        <w:t>:00 hodine</w:t>
      </w:r>
    </w:p>
    <w:p w:rsidR="00791500" w:rsidRPr="00791500" w:rsidRDefault="00791500" w:rsidP="00791500">
      <w:pPr>
        <w:tabs>
          <w:tab w:val="left" w:pos="567"/>
          <w:tab w:val="left" w:pos="900"/>
          <w:tab w:val="left" w:pos="1134"/>
        </w:tabs>
        <w:spacing w:after="0" w:line="240" w:lineRule="auto"/>
        <w:ind w:left="567" w:right="-2"/>
        <w:jc w:val="both"/>
        <w:rPr>
          <w:rFonts w:ascii="Arial Narrow" w:eastAsia="Times New Roman" w:hAnsi="Arial Narrow" w:cs="Arial"/>
          <w:sz w:val="24"/>
          <w:szCs w:val="24"/>
          <w:lang w:eastAsia="sk-SK"/>
        </w:rPr>
      </w:pPr>
      <w:r w:rsidRPr="00791500">
        <w:rPr>
          <w:rFonts w:ascii="Arial Narrow" w:eastAsia="Times New Roman" w:hAnsi="Arial Narrow" w:cs="Arial"/>
          <w:sz w:val="24"/>
          <w:szCs w:val="24"/>
          <w:lang w:eastAsia="sk-SK"/>
        </w:rPr>
        <w:t>9.1.8.</w:t>
      </w:r>
      <w:r w:rsidRPr="00791500">
        <w:rPr>
          <w:rFonts w:ascii="Arial Narrow" w:eastAsia="Times New Roman" w:hAnsi="Arial Narrow" w:cs="Arial"/>
          <w:sz w:val="24"/>
          <w:szCs w:val="24"/>
          <w:lang w:eastAsia="sk-SK"/>
        </w:rPr>
        <w:tab/>
        <w:t xml:space="preserve">   Zasadnutie poroty a vyhodnotenie súťaže:.............   </w:t>
      </w:r>
      <w:r w:rsidR="00AF4E62">
        <w:rPr>
          <w:rFonts w:ascii="Arial Narrow" w:eastAsia="Times New Roman" w:hAnsi="Arial Narrow" w:cs="Arial"/>
          <w:b/>
          <w:color w:val="000000"/>
          <w:sz w:val="24"/>
          <w:szCs w:val="24"/>
          <w:lang w:eastAsia="sk-SK"/>
        </w:rPr>
        <w:t>17.12 – 18.12</w:t>
      </w:r>
      <w:r w:rsidR="00AF4E62">
        <w:rPr>
          <w:rFonts w:ascii="Arial Narrow" w:eastAsia="Times New Roman" w:hAnsi="Arial Narrow" w:cs="Arial"/>
          <w:b/>
          <w:sz w:val="24"/>
          <w:szCs w:val="24"/>
          <w:lang w:eastAsia="sk-SK"/>
        </w:rPr>
        <w:t>.2020</w:t>
      </w:r>
      <w:r w:rsidRPr="00791500">
        <w:rPr>
          <w:rFonts w:ascii="Arial Narrow" w:hAnsi="Arial Narrow"/>
          <w:b/>
          <w:color w:val="000000"/>
          <w:sz w:val="24"/>
          <w:szCs w:val="24"/>
          <w:lang w:eastAsia="sk-SK"/>
        </w:rPr>
        <w:t xml:space="preserve"> o 10:00 hodine</w:t>
      </w:r>
    </w:p>
    <w:p w:rsidR="00791500" w:rsidRPr="00791500" w:rsidRDefault="00791500" w:rsidP="00791500">
      <w:pPr>
        <w:tabs>
          <w:tab w:val="left" w:pos="1134"/>
          <w:tab w:val="left" w:pos="2520"/>
        </w:tabs>
        <w:spacing w:after="0" w:line="240" w:lineRule="auto"/>
        <w:ind w:left="1276"/>
        <w:contextualSpacing/>
        <w:jc w:val="both"/>
        <w:rPr>
          <w:rFonts w:ascii="Arial Narrow" w:hAnsi="Arial Narrow"/>
          <w:color w:val="000000"/>
          <w:sz w:val="24"/>
          <w:szCs w:val="24"/>
          <w:lang w:eastAsia="sk-SK"/>
        </w:rPr>
      </w:pPr>
      <w:r w:rsidRPr="00791500">
        <w:rPr>
          <w:rFonts w:ascii="Arial Narrow" w:eastAsia="Times New Roman" w:hAnsi="Arial Narrow" w:cs="Arial"/>
          <w:sz w:val="24"/>
          <w:szCs w:val="24"/>
          <w:lang w:eastAsia="sk-SK"/>
        </w:rPr>
        <w:t>na MsÚ</w:t>
      </w:r>
      <w:r w:rsidR="00D955F1">
        <w:rPr>
          <w:rFonts w:ascii="Arial Narrow" w:hAnsi="Arial Narrow"/>
          <w:color w:val="000000"/>
          <w:sz w:val="24"/>
          <w:szCs w:val="24"/>
          <w:lang w:eastAsia="sk-SK"/>
        </w:rPr>
        <w:t xml:space="preserve"> Martin</w:t>
      </w:r>
      <w:r w:rsidRPr="00791500">
        <w:rPr>
          <w:rFonts w:ascii="Arial Narrow" w:hAnsi="Arial Narrow"/>
          <w:color w:val="000000"/>
          <w:sz w:val="24"/>
          <w:szCs w:val="24"/>
          <w:lang w:eastAsia="sk-SK"/>
        </w:rPr>
        <w:t xml:space="preserve">                                                    </w:t>
      </w:r>
    </w:p>
    <w:p w:rsidR="00791500" w:rsidRPr="00791500" w:rsidRDefault="00791500" w:rsidP="00791500">
      <w:pPr>
        <w:tabs>
          <w:tab w:val="left" w:pos="900"/>
          <w:tab w:val="left" w:pos="1134"/>
        </w:tabs>
        <w:spacing w:after="0" w:line="240" w:lineRule="auto"/>
        <w:ind w:left="1276" w:hanging="709"/>
        <w:jc w:val="both"/>
        <w:rPr>
          <w:rFonts w:ascii="Arial Narrow" w:eastAsia="Times New Roman" w:hAnsi="Arial Narrow" w:cs="Arial"/>
          <w:sz w:val="24"/>
          <w:szCs w:val="24"/>
          <w:lang w:eastAsia="sk-SK"/>
        </w:rPr>
      </w:pPr>
      <w:r w:rsidRPr="00791500">
        <w:rPr>
          <w:rFonts w:ascii="Arial Narrow" w:hAnsi="Arial Narrow"/>
          <w:color w:val="000000"/>
          <w:sz w:val="24"/>
          <w:szCs w:val="24"/>
          <w:lang w:eastAsia="sk-SK"/>
        </w:rPr>
        <w:t>9.1.9.</w:t>
      </w:r>
      <w:r w:rsidRPr="00791500">
        <w:rPr>
          <w:rFonts w:ascii="Arial Narrow" w:hAnsi="Arial Narrow"/>
          <w:color w:val="000000"/>
          <w:sz w:val="24"/>
          <w:szCs w:val="24"/>
          <w:lang w:eastAsia="sk-SK"/>
        </w:rPr>
        <w:tab/>
        <w:t xml:space="preserve">   Lehota na vyhlásenie výsledkov súťaže:.................. </w:t>
      </w:r>
      <w:r w:rsidRPr="00791500">
        <w:rPr>
          <w:rFonts w:ascii="Arial Narrow" w:hAnsi="Arial Narrow"/>
          <w:b/>
          <w:color w:val="000000"/>
          <w:sz w:val="24"/>
          <w:szCs w:val="24"/>
          <w:lang w:eastAsia="sk-SK"/>
        </w:rPr>
        <w:t>do 14 dní od vyhodnotenia súťaže</w:t>
      </w:r>
    </w:p>
    <w:p w:rsidR="00791500" w:rsidRPr="00791500" w:rsidRDefault="00791500" w:rsidP="00791500">
      <w:pPr>
        <w:tabs>
          <w:tab w:val="left" w:pos="567"/>
          <w:tab w:val="left" w:pos="900"/>
          <w:tab w:val="left" w:pos="1134"/>
        </w:tabs>
        <w:spacing w:after="0" w:line="240" w:lineRule="auto"/>
        <w:ind w:left="1276" w:hanging="709"/>
        <w:jc w:val="both"/>
        <w:rPr>
          <w:rFonts w:ascii="Arial Narrow" w:eastAsia="Times New Roman" w:hAnsi="Arial Narrow" w:cs="Arial"/>
          <w:sz w:val="24"/>
          <w:szCs w:val="24"/>
          <w:lang w:eastAsia="sk-SK"/>
        </w:rPr>
      </w:pPr>
      <w:r w:rsidRPr="00791500">
        <w:rPr>
          <w:rFonts w:ascii="Arial Narrow" w:eastAsia="Times New Roman" w:hAnsi="Arial Narrow" w:cs="Arial"/>
          <w:sz w:val="24"/>
          <w:szCs w:val="24"/>
          <w:lang w:eastAsia="sk-SK"/>
        </w:rPr>
        <w:t xml:space="preserve">9.1.10.  Lehota na vyplatenie cien a odmien: .......... </w:t>
      </w:r>
      <w:r w:rsidRPr="00791500">
        <w:rPr>
          <w:rFonts w:ascii="Arial Narrow" w:eastAsia="Times New Roman" w:hAnsi="Arial Narrow" w:cs="Arial"/>
          <w:b/>
          <w:sz w:val="24"/>
          <w:szCs w:val="24"/>
          <w:lang w:eastAsia="sk-SK"/>
        </w:rPr>
        <w:t xml:space="preserve">do 30 dní od vyhlásenia výsledkov súťaže  </w:t>
      </w:r>
    </w:p>
    <w:p w:rsidR="00791500" w:rsidRPr="00791500" w:rsidRDefault="00791500" w:rsidP="00791500">
      <w:pPr>
        <w:tabs>
          <w:tab w:val="left" w:pos="567"/>
          <w:tab w:val="left" w:pos="900"/>
          <w:tab w:val="left" w:pos="1134"/>
          <w:tab w:val="left" w:pos="9638"/>
        </w:tabs>
        <w:spacing w:after="0" w:line="240" w:lineRule="auto"/>
        <w:ind w:left="567"/>
        <w:jc w:val="both"/>
        <w:rPr>
          <w:rFonts w:ascii="Arial Narrow" w:eastAsia="Times New Roman" w:hAnsi="Arial Narrow" w:cs="Arial"/>
          <w:sz w:val="24"/>
          <w:szCs w:val="24"/>
          <w:lang w:eastAsia="sk-SK"/>
        </w:rPr>
      </w:pPr>
      <w:r w:rsidRPr="00791500">
        <w:rPr>
          <w:rFonts w:ascii="Arial Narrow" w:eastAsia="Times New Roman" w:hAnsi="Arial Narrow" w:cs="Arial"/>
          <w:sz w:val="24"/>
          <w:szCs w:val="24"/>
          <w:lang w:eastAsia="sk-SK"/>
        </w:rPr>
        <w:t>9.1.11.  Výstava súťažných návrhov: .............  do troch mesiacov od vyhlásenia výsledkov súťaže</w:t>
      </w:r>
    </w:p>
    <w:p w:rsidR="00791500" w:rsidRPr="009678DF" w:rsidRDefault="00791500" w:rsidP="00791500">
      <w:pPr>
        <w:tabs>
          <w:tab w:val="left" w:pos="567"/>
          <w:tab w:val="left" w:pos="900"/>
          <w:tab w:val="left" w:pos="1276"/>
          <w:tab w:val="left" w:pos="9638"/>
        </w:tabs>
        <w:spacing w:after="0" w:line="240" w:lineRule="auto"/>
        <w:ind w:left="567"/>
        <w:jc w:val="both"/>
        <w:rPr>
          <w:rFonts w:ascii="Arial Narrow" w:eastAsia="Times New Roman" w:hAnsi="Arial Narrow" w:cs="Arial"/>
          <w:sz w:val="20"/>
          <w:szCs w:val="20"/>
          <w:lang w:eastAsia="sk-SK"/>
        </w:rPr>
      </w:pPr>
    </w:p>
    <w:p w:rsidR="009659A0" w:rsidRPr="009659A0" w:rsidRDefault="00791500" w:rsidP="00791500">
      <w:pPr>
        <w:spacing w:after="0" w:line="240" w:lineRule="auto"/>
        <w:jc w:val="both"/>
        <w:rPr>
          <w:rFonts w:ascii="Arial Narrow" w:eastAsia="Times New Roman" w:hAnsi="Arial Narrow" w:cs="Arial"/>
          <w:b/>
          <w:color w:val="000000"/>
          <w:sz w:val="24"/>
          <w:szCs w:val="24"/>
          <w:lang w:eastAsia="sk-SK"/>
        </w:rPr>
      </w:pPr>
      <w:r w:rsidRPr="00791500">
        <w:rPr>
          <w:rFonts w:ascii="Arial Narrow" w:eastAsia="Times New Roman" w:hAnsi="Arial Narrow" w:cs="Arial"/>
          <w:b/>
          <w:sz w:val="24"/>
          <w:szCs w:val="24"/>
          <w:lang w:eastAsia="sk-SK"/>
        </w:rPr>
        <w:t>9.2</w:t>
      </w:r>
      <w:r w:rsidRPr="00791500">
        <w:rPr>
          <w:rFonts w:ascii="Arial Narrow" w:eastAsia="Times New Roman" w:hAnsi="Arial Narrow" w:cs="Arial"/>
          <w:sz w:val="24"/>
          <w:szCs w:val="24"/>
          <w:lang w:eastAsia="sk-SK"/>
        </w:rPr>
        <w:t xml:space="preserve">   </w:t>
      </w:r>
      <w:r w:rsidRPr="00791500">
        <w:rPr>
          <w:rFonts w:ascii="Arial Narrow" w:eastAsia="Times New Roman" w:hAnsi="Arial Narrow" w:cs="Arial"/>
          <w:sz w:val="24"/>
          <w:szCs w:val="24"/>
          <w:u w:val="single"/>
          <w:lang w:eastAsia="sk-SK"/>
        </w:rPr>
        <w:t xml:space="preserve">Súťažný elaborát musí byť osobne doručený najneskôr </w:t>
      </w:r>
      <w:r w:rsidR="00AF4E62">
        <w:rPr>
          <w:rFonts w:ascii="Arial Narrow" w:eastAsia="Times New Roman" w:hAnsi="Arial Narrow" w:cs="Arial"/>
          <w:b/>
          <w:color w:val="000000"/>
          <w:sz w:val="24"/>
          <w:szCs w:val="24"/>
          <w:u w:val="single"/>
          <w:lang w:eastAsia="sk-SK"/>
        </w:rPr>
        <w:t>09</w:t>
      </w:r>
      <w:r w:rsidR="00AF4E62">
        <w:rPr>
          <w:rFonts w:ascii="Arial Narrow" w:eastAsia="Times New Roman" w:hAnsi="Arial Narrow" w:cs="Arial"/>
          <w:b/>
          <w:sz w:val="24"/>
          <w:szCs w:val="24"/>
          <w:u w:val="single"/>
          <w:lang w:eastAsia="sk-SK"/>
        </w:rPr>
        <w:t>.12.2020</w:t>
      </w:r>
      <w:r w:rsidRPr="00791500">
        <w:rPr>
          <w:rFonts w:ascii="Arial Narrow" w:eastAsia="Times New Roman" w:hAnsi="Arial Narrow" w:cs="Arial"/>
          <w:b/>
          <w:sz w:val="24"/>
          <w:szCs w:val="24"/>
          <w:u w:val="single"/>
          <w:lang w:eastAsia="sk-SK"/>
        </w:rPr>
        <w:t xml:space="preserve"> do </w:t>
      </w:r>
      <w:r w:rsidR="00556CF2">
        <w:rPr>
          <w:rFonts w:ascii="Arial Narrow" w:eastAsia="Times New Roman" w:hAnsi="Arial Narrow" w:cs="Arial"/>
          <w:b/>
          <w:color w:val="000000"/>
          <w:sz w:val="24"/>
          <w:szCs w:val="24"/>
          <w:u w:val="single"/>
          <w:lang w:eastAsia="sk-SK"/>
        </w:rPr>
        <w:t>16:</w:t>
      </w:r>
      <w:r w:rsidRPr="00791500">
        <w:rPr>
          <w:rFonts w:ascii="Arial Narrow" w:eastAsia="Times New Roman" w:hAnsi="Arial Narrow" w:cs="Arial"/>
          <w:b/>
          <w:color w:val="000000"/>
          <w:sz w:val="24"/>
          <w:szCs w:val="24"/>
          <w:u w:val="single"/>
          <w:lang w:eastAsia="sk-SK"/>
        </w:rPr>
        <w:t xml:space="preserve">00 </w:t>
      </w:r>
      <w:r w:rsidRPr="00791500">
        <w:rPr>
          <w:rFonts w:ascii="Arial Narrow" w:eastAsia="Times New Roman" w:hAnsi="Arial Narrow" w:cs="Arial"/>
          <w:b/>
          <w:sz w:val="24"/>
          <w:szCs w:val="24"/>
          <w:u w:val="single"/>
          <w:lang w:eastAsia="sk-SK"/>
        </w:rPr>
        <w:t xml:space="preserve">hodiny na </w:t>
      </w:r>
      <w:proofErr w:type="spellStart"/>
      <w:r w:rsidR="00D955F1">
        <w:rPr>
          <w:rFonts w:ascii="Arial Narrow" w:eastAsia="Times New Roman" w:hAnsi="Arial Narrow" w:cs="Arial"/>
          <w:b/>
          <w:sz w:val="24"/>
          <w:szCs w:val="24"/>
          <w:u w:val="single"/>
          <w:lang w:eastAsia="sk-SK"/>
        </w:rPr>
        <w:t>seretariát</w:t>
      </w:r>
      <w:proofErr w:type="spellEnd"/>
      <w:r w:rsidR="00D955F1">
        <w:rPr>
          <w:rFonts w:ascii="Arial Narrow" w:eastAsia="Times New Roman" w:hAnsi="Arial Narrow" w:cs="Arial"/>
          <w:b/>
          <w:sz w:val="24"/>
          <w:szCs w:val="24"/>
          <w:u w:val="single"/>
          <w:lang w:eastAsia="sk-SK"/>
        </w:rPr>
        <w:t xml:space="preserve"> Útvaru hlavného architekta mesta Martin 4. poschodie, Nám. S.H. Vajanského 1</w:t>
      </w:r>
      <w:r w:rsidR="009659A0">
        <w:rPr>
          <w:rFonts w:ascii="Arial Narrow" w:eastAsia="Times New Roman" w:hAnsi="Arial Narrow" w:cs="Arial"/>
          <w:b/>
          <w:sz w:val="24"/>
          <w:szCs w:val="24"/>
          <w:u w:val="single"/>
          <w:lang w:eastAsia="sk-SK"/>
        </w:rPr>
        <w:t>, 036 49 Martin</w:t>
      </w:r>
      <w:r w:rsidR="00D955F1">
        <w:rPr>
          <w:rFonts w:ascii="Arial Narrow" w:eastAsia="Times New Roman" w:hAnsi="Arial Narrow" w:cs="Arial"/>
          <w:b/>
          <w:sz w:val="24"/>
          <w:szCs w:val="24"/>
          <w:u w:val="single"/>
          <w:lang w:eastAsia="sk-SK"/>
        </w:rPr>
        <w:t xml:space="preserve"> </w:t>
      </w:r>
    </w:p>
    <w:p w:rsidR="00791500" w:rsidRPr="004C278A" w:rsidRDefault="00791500" w:rsidP="00791500">
      <w:pPr>
        <w:spacing w:line="240" w:lineRule="auto"/>
        <w:jc w:val="both"/>
        <w:rPr>
          <w:rFonts w:ascii="Arial Narrow" w:hAnsi="Arial Narrow"/>
          <w:b/>
          <w:color w:val="000000"/>
          <w:sz w:val="24"/>
          <w:szCs w:val="24"/>
          <w:u w:val="single"/>
        </w:rPr>
      </w:pPr>
      <w:r w:rsidRPr="00791500">
        <w:rPr>
          <w:rFonts w:ascii="Arial Narrow" w:eastAsia="Times New Roman" w:hAnsi="Arial Narrow" w:cs="Arial"/>
          <w:sz w:val="24"/>
          <w:szCs w:val="24"/>
          <w:lang w:eastAsia="sk-SK"/>
        </w:rPr>
        <w:t>Doručenie návrhov do súťaže v skorších termínoch môže byť v pracovných dňoch na uvedenú adresu</w:t>
      </w:r>
      <w:r w:rsidRPr="00791500">
        <w:rPr>
          <w:rFonts w:ascii="Arial Narrow" w:eastAsia="Times New Roman" w:hAnsi="Arial Narrow" w:cs="Arial"/>
          <w:color w:val="000000"/>
          <w:sz w:val="24"/>
          <w:szCs w:val="24"/>
          <w:lang w:eastAsia="sk-SK"/>
        </w:rPr>
        <w:t>.</w:t>
      </w:r>
      <w:r w:rsidRPr="00791500">
        <w:rPr>
          <w:rFonts w:ascii="Arial Narrow" w:eastAsia="Times New Roman" w:hAnsi="Arial Narrow" w:cs="Arial"/>
          <w:sz w:val="24"/>
          <w:szCs w:val="24"/>
          <w:lang w:eastAsia="sk-SK"/>
        </w:rPr>
        <w:t xml:space="preserve"> Na obálke súťažného návrhu bude okrem adresy prijímateľa uvedené označenie: </w:t>
      </w:r>
      <w:r w:rsidRPr="00791500">
        <w:rPr>
          <w:rFonts w:ascii="Arial Narrow" w:eastAsia="Times New Roman" w:hAnsi="Arial Narrow" w:cs="Arial"/>
          <w:b/>
          <w:sz w:val="24"/>
          <w:szCs w:val="24"/>
          <w:u w:val="single"/>
          <w:lang w:eastAsia="sk-SK"/>
        </w:rPr>
        <w:t>„Anonymná súťaž</w:t>
      </w:r>
      <w:r w:rsidR="009659A0">
        <w:rPr>
          <w:rFonts w:ascii="Arial Narrow" w:eastAsia="Times New Roman" w:hAnsi="Arial Narrow" w:cs="Arial"/>
          <w:b/>
          <w:sz w:val="24"/>
          <w:szCs w:val="24"/>
          <w:u w:val="single"/>
          <w:lang w:eastAsia="sk-SK"/>
        </w:rPr>
        <w:t xml:space="preserve"> </w:t>
      </w:r>
      <w:r w:rsidR="009659A0" w:rsidRPr="009659A0">
        <w:rPr>
          <w:rFonts w:ascii="Arial Narrow" w:eastAsia="Times New Roman" w:hAnsi="Arial Narrow" w:cs="Arial"/>
          <w:b/>
          <w:sz w:val="24"/>
          <w:szCs w:val="24"/>
          <w:u w:val="single"/>
          <w:lang w:eastAsia="zh-CN"/>
        </w:rPr>
        <w:t>NÁMESTIE SNP V MARTINE</w:t>
      </w:r>
      <w:r w:rsidRPr="009659A0">
        <w:rPr>
          <w:rFonts w:ascii="Arial Narrow" w:hAnsi="Arial Narrow"/>
          <w:b/>
          <w:color w:val="000000"/>
          <w:sz w:val="24"/>
          <w:szCs w:val="24"/>
          <w:u w:val="single"/>
        </w:rPr>
        <w:t>“</w:t>
      </w:r>
      <w:r w:rsidRPr="009659A0">
        <w:rPr>
          <w:rFonts w:ascii="Arial Narrow" w:hAnsi="Arial Narrow"/>
          <w:b/>
          <w:sz w:val="24"/>
          <w:szCs w:val="24"/>
        </w:rPr>
        <w:t xml:space="preserve"> </w:t>
      </w:r>
      <w:r w:rsidRPr="009659A0">
        <w:rPr>
          <w:rFonts w:ascii="Arial Narrow" w:eastAsia="Times New Roman" w:hAnsi="Arial Narrow" w:cs="Arial"/>
          <w:sz w:val="24"/>
          <w:szCs w:val="24"/>
          <w:lang w:eastAsia="sk-SK"/>
        </w:rPr>
        <w:t xml:space="preserve">a </w:t>
      </w:r>
      <w:r w:rsidRPr="00791500">
        <w:rPr>
          <w:rFonts w:ascii="Arial Narrow" w:eastAsia="Times New Roman" w:hAnsi="Arial Narrow" w:cs="Arial"/>
          <w:b/>
          <w:sz w:val="24"/>
          <w:szCs w:val="24"/>
          <w:u w:val="single"/>
          <w:lang w:eastAsia="sk-SK"/>
        </w:rPr>
        <w:t>„Spiatočná adresa je vo vnútri zásielky“</w:t>
      </w:r>
      <w:r w:rsidRPr="00791500">
        <w:rPr>
          <w:rFonts w:ascii="Arial Narrow" w:eastAsia="Times New Roman" w:hAnsi="Arial Narrow" w:cs="Arial"/>
          <w:sz w:val="24"/>
          <w:szCs w:val="24"/>
          <w:lang w:eastAsia="sk-SK"/>
        </w:rPr>
        <w:t xml:space="preserve">.  </w:t>
      </w:r>
      <w:r w:rsidRPr="00515A41">
        <w:rPr>
          <w:rFonts w:ascii="Arial Narrow" w:eastAsia="Times New Roman" w:hAnsi="Arial Narrow" w:cs="Arial"/>
          <w:b/>
          <w:sz w:val="24"/>
          <w:szCs w:val="24"/>
          <w:u w:val="single"/>
          <w:lang w:eastAsia="sk-SK"/>
        </w:rPr>
        <w:t>Prosíme zároveň označiť obal súťažného návrhu heslom</w:t>
      </w:r>
      <w:r w:rsidR="009659A0" w:rsidRPr="00515A41">
        <w:rPr>
          <w:rFonts w:ascii="Arial Narrow" w:eastAsia="Times New Roman" w:hAnsi="Arial Narrow" w:cs="Arial"/>
          <w:b/>
          <w:sz w:val="24"/>
          <w:szCs w:val="24"/>
          <w:u w:val="single"/>
          <w:lang w:eastAsia="sk-SK"/>
        </w:rPr>
        <w:t xml:space="preserve"> – kódom</w:t>
      </w:r>
      <w:r w:rsidR="00CD5C25" w:rsidRPr="00515A41">
        <w:rPr>
          <w:rFonts w:ascii="Arial Narrow" w:eastAsia="Times New Roman" w:hAnsi="Arial Narrow" w:cs="Arial"/>
          <w:b/>
          <w:sz w:val="24"/>
          <w:szCs w:val="24"/>
          <w:u w:val="single"/>
          <w:lang w:eastAsia="sk-SK"/>
        </w:rPr>
        <w:t xml:space="preserve"> UID</w:t>
      </w:r>
      <w:r w:rsidR="009659A0" w:rsidRPr="00515A41">
        <w:rPr>
          <w:rFonts w:ascii="Arial Narrow" w:eastAsia="Times New Roman" w:hAnsi="Arial Narrow" w:cs="Arial"/>
          <w:b/>
          <w:sz w:val="24"/>
          <w:szCs w:val="24"/>
          <w:u w:val="single"/>
          <w:lang w:eastAsia="sk-SK"/>
        </w:rPr>
        <w:t xml:space="preserve"> súťažiaceho</w:t>
      </w:r>
      <w:r w:rsidRPr="00515A41">
        <w:rPr>
          <w:rFonts w:ascii="Arial Narrow" w:eastAsia="Times New Roman" w:hAnsi="Arial Narrow" w:cs="Arial"/>
          <w:sz w:val="24"/>
          <w:szCs w:val="24"/>
          <w:lang w:eastAsia="sk-SK"/>
        </w:rPr>
        <w:t>,</w:t>
      </w:r>
      <w:r w:rsidR="006C73E0" w:rsidRPr="00515A41">
        <w:rPr>
          <w:rFonts w:ascii="Arial Narrow" w:eastAsia="Times New Roman" w:hAnsi="Arial Narrow" w:cs="Arial"/>
          <w:sz w:val="24"/>
          <w:szCs w:val="24"/>
          <w:lang w:eastAsia="sk-SK"/>
        </w:rPr>
        <w:t xml:space="preserve"> ktorý sú</w:t>
      </w:r>
      <w:r w:rsidR="00CD5C25" w:rsidRPr="00515A41">
        <w:rPr>
          <w:rFonts w:ascii="Arial Narrow" w:eastAsia="Times New Roman" w:hAnsi="Arial Narrow" w:cs="Arial"/>
          <w:sz w:val="24"/>
          <w:szCs w:val="24"/>
          <w:lang w:eastAsia="sk-SK"/>
        </w:rPr>
        <w:t>ťažiac</w:t>
      </w:r>
      <w:r w:rsidR="006C73E0" w:rsidRPr="00515A41">
        <w:rPr>
          <w:rFonts w:ascii="Arial Narrow" w:eastAsia="Times New Roman" w:hAnsi="Arial Narrow" w:cs="Arial"/>
          <w:sz w:val="24"/>
          <w:szCs w:val="24"/>
          <w:lang w:eastAsia="sk-SK"/>
        </w:rPr>
        <w:t>i</w:t>
      </w:r>
      <w:r w:rsidR="004C278A">
        <w:rPr>
          <w:rFonts w:ascii="Arial Narrow" w:eastAsia="Times New Roman" w:hAnsi="Arial Narrow" w:cs="Arial"/>
          <w:sz w:val="24"/>
          <w:szCs w:val="24"/>
          <w:lang w:eastAsia="sk-SK"/>
        </w:rPr>
        <w:t xml:space="preserve"> dostane pri </w:t>
      </w:r>
      <w:r w:rsidR="00CD5C25" w:rsidRPr="00515A41">
        <w:rPr>
          <w:rFonts w:ascii="Arial Narrow" w:eastAsia="Times New Roman" w:hAnsi="Arial Narrow" w:cs="Arial"/>
          <w:sz w:val="24"/>
          <w:szCs w:val="24"/>
          <w:lang w:eastAsia="sk-SK"/>
        </w:rPr>
        <w:t xml:space="preserve">zaregistrovaní do súťaže, </w:t>
      </w:r>
      <w:r w:rsidRPr="00515A41">
        <w:rPr>
          <w:rFonts w:ascii="Arial Narrow" w:eastAsia="Times New Roman" w:hAnsi="Arial Narrow" w:cs="Arial"/>
          <w:sz w:val="24"/>
          <w:szCs w:val="24"/>
          <w:lang w:eastAsia="sk-SK"/>
        </w:rPr>
        <w:t xml:space="preserve">aby bolo možné spárovanie doručenej zásielky s elektronickým podaním </w:t>
      </w:r>
      <w:r w:rsidRPr="004C278A">
        <w:rPr>
          <w:rFonts w:ascii="Arial Narrow" w:eastAsia="Times New Roman" w:hAnsi="Arial Narrow" w:cs="Arial"/>
          <w:sz w:val="24"/>
          <w:szCs w:val="24"/>
          <w:lang w:eastAsia="sk-SK"/>
        </w:rPr>
        <w:t>súťažného návrhu</w:t>
      </w:r>
      <w:r w:rsidR="0003153C" w:rsidRPr="004C278A">
        <w:rPr>
          <w:rFonts w:ascii="Arial Narrow" w:eastAsia="Times New Roman" w:hAnsi="Arial Narrow" w:cs="Arial"/>
          <w:sz w:val="24"/>
          <w:szCs w:val="24"/>
          <w:lang w:eastAsia="sk-SK"/>
        </w:rPr>
        <w:t xml:space="preserve"> </w:t>
      </w:r>
      <w:r w:rsidR="0003153C" w:rsidRPr="004C278A">
        <w:rPr>
          <w:rFonts w:ascii="Arial Narrow" w:eastAsia="Times New Roman" w:hAnsi="Arial Narrow" w:cs="Arial"/>
          <w:b/>
          <w:sz w:val="24"/>
          <w:szCs w:val="24"/>
          <w:lang w:eastAsia="sk-SK"/>
        </w:rPr>
        <w:t xml:space="preserve">v súbore </w:t>
      </w:r>
      <w:proofErr w:type="spellStart"/>
      <w:r w:rsidR="0003153C" w:rsidRPr="004C278A">
        <w:rPr>
          <w:rFonts w:ascii="Arial Narrow" w:eastAsia="Times New Roman" w:hAnsi="Arial Narrow" w:cs="Arial"/>
          <w:b/>
          <w:sz w:val="24"/>
          <w:szCs w:val="24"/>
          <w:lang w:eastAsia="sk-SK"/>
        </w:rPr>
        <w:t>pdf</w:t>
      </w:r>
      <w:proofErr w:type="spellEnd"/>
      <w:r w:rsidRPr="004C278A">
        <w:rPr>
          <w:rFonts w:ascii="Arial Narrow" w:eastAsia="Times New Roman" w:hAnsi="Arial Narrow" w:cs="Arial"/>
          <w:sz w:val="24"/>
          <w:szCs w:val="24"/>
          <w:lang w:eastAsia="sk-SK"/>
        </w:rPr>
        <w:t xml:space="preserve"> na </w:t>
      </w:r>
      <w:r w:rsidRPr="004C278A">
        <w:rPr>
          <w:rFonts w:ascii="Arial Narrow" w:hAnsi="Arial Narrow"/>
          <w:sz w:val="24"/>
          <w:szCs w:val="24"/>
        </w:rPr>
        <w:t xml:space="preserve">profile verejného obstarávateľa na </w:t>
      </w:r>
      <w:hyperlink r:id="rId25" w:history="1">
        <w:r w:rsidR="00141742" w:rsidRPr="004C278A">
          <w:rPr>
            <w:rStyle w:val="Hypertextovprepojenie"/>
            <w:rFonts w:ascii="Arial Narrow" w:hAnsi="Arial Narrow" w:cs="Calibri"/>
            <w:sz w:val="24"/>
            <w:szCs w:val="24"/>
          </w:rPr>
          <w:t>https://</w:t>
        </w:r>
        <w:r w:rsidR="00141742" w:rsidRPr="004C278A">
          <w:rPr>
            <w:rStyle w:val="Hypertextovprepojenie"/>
            <w:rFonts w:ascii="Arial Narrow" w:hAnsi="Arial Narrow" w:cs="Arial"/>
            <w:sz w:val="24"/>
            <w:szCs w:val="24"/>
          </w:rPr>
          <w:t>www.evoportal.sk</w:t>
        </w:r>
      </w:hyperlink>
      <w:r w:rsidR="00141742" w:rsidRPr="004C278A">
        <w:rPr>
          <w:rFonts w:ascii="Arial Narrow" w:hAnsi="Arial Narrow" w:cs="Arial"/>
          <w:sz w:val="24"/>
          <w:szCs w:val="24"/>
        </w:rPr>
        <w:t xml:space="preserve"> </w:t>
      </w:r>
      <w:r w:rsidRPr="004C278A">
        <w:rPr>
          <w:rFonts w:ascii="Arial Narrow" w:eastAsia="Times New Roman" w:hAnsi="Arial Narrow" w:cs="Arial"/>
          <w:color w:val="000000"/>
          <w:sz w:val="24"/>
          <w:szCs w:val="24"/>
          <w:lang w:eastAsia="sk-SK"/>
        </w:rPr>
        <w:t xml:space="preserve">v zmysle bodu </w:t>
      </w:r>
      <w:r w:rsidRPr="004C278A">
        <w:rPr>
          <w:rFonts w:ascii="Arial Narrow" w:eastAsia="Times New Roman" w:hAnsi="Arial Narrow" w:cs="Arial"/>
          <w:b/>
          <w:color w:val="000000"/>
          <w:sz w:val="24"/>
          <w:szCs w:val="24"/>
          <w:lang w:eastAsia="sk-SK"/>
        </w:rPr>
        <w:t xml:space="preserve">10.3 </w:t>
      </w:r>
      <w:r w:rsidRPr="004C278A">
        <w:rPr>
          <w:rFonts w:ascii="Arial Narrow" w:eastAsia="Times New Roman" w:hAnsi="Arial Narrow" w:cs="Arial"/>
          <w:color w:val="000000"/>
          <w:sz w:val="24"/>
          <w:szCs w:val="24"/>
          <w:lang w:eastAsia="sk-SK"/>
        </w:rPr>
        <w:t>týchto súťažných podmienok.</w:t>
      </w:r>
    </w:p>
    <w:p w:rsidR="00791500" w:rsidRPr="008E26E5" w:rsidRDefault="00791500" w:rsidP="009678DF">
      <w:pPr>
        <w:spacing w:before="240" w:after="0"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b/>
          <w:sz w:val="24"/>
          <w:szCs w:val="24"/>
          <w:lang w:eastAsia="sk-SK"/>
        </w:rPr>
        <w:t xml:space="preserve">9.3    </w:t>
      </w:r>
      <w:r w:rsidRPr="00791500">
        <w:rPr>
          <w:rFonts w:ascii="Arial Narrow" w:eastAsia="Times New Roman" w:hAnsi="Arial Narrow" w:cs="Arial"/>
          <w:sz w:val="24"/>
          <w:szCs w:val="24"/>
          <w:u w:val="single"/>
          <w:lang w:eastAsia="sk-SK"/>
        </w:rPr>
        <w:t>V prípade zaslania poštou alebo kuriérnou službou, súťažiaci musí podať súťažný návrh na prepravu</w:t>
      </w:r>
      <w:r w:rsidRPr="00791500">
        <w:rPr>
          <w:rFonts w:ascii="Arial Narrow" w:eastAsia="Times New Roman" w:hAnsi="Arial Narrow" w:cs="Arial"/>
          <w:b/>
          <w:sz w:val="24"/>
          <w:szCs w:val="24"/>
          <w:u w:val="single"/>
          <w:lang w:eastAsia="sk-SK"/>
        </w:rPr>
        <w:t xml:space="preserve"> </w:t>
      </w:r>
      <w:r w:rsidRPr="00791500">
        <w:rPr>
          <w:rFonts w:ascii="Arial Narrow" w:eastAsia="Times New Roman" w:hAnsi="Arial Narrow" w:cs="Arial"/>
          <w:sz w:val="24"/>
          <w:szCs w:val="24"/>
          <w:u w:val="single"/>
          <w:lang w:eastAsia="sk-SK"/>
        </w:rPr>
        <w:t>tak,</w:t>
      </w:r>
      <w:r w:rsidRPr="00791500">
        <w:rPr>
          <w:rFonts w:ascii="Arial Narrow" w:eastAsia="Times New Roman" w:hAnsi="Arial Narrow" w:cs="Arial"/>
          <w:b/>
          <w:sz w:val="24"/>
          <w:szCs w:val="24"/>
          <w:u w:val="single"/>
          <w:lang w:eastAsia="sk-SK"/>
        </w:rPr>
        <w:t xml:space="preserve"> aby bol  doručený vyhlasovateľovi v lehote na odovzdanie súťažných návrhov, t.j. najneskôr do</w:t>
      </w:r>
      <w:r w:rsidR="00556CF2">
        <w:rPr>
          <w:rFonts w:ascii="Arial Narrow" w:eastAsia="Times New Roman" w:hAnsi="Arial Narrow" w:cs="Arial"/>
          <w:b/>
          <w:sz w:val="24"/>
          <w:szCs w:val="24"/>
          <w:u w:val="single"/>
          <w:lang w:eastAsia="sk-SK"/>
        </w:rPr>
        <w:t xml:space="preserve"> 09</w:t>
      </w:r>
      <w:r w:rsidRPr="00791500">
        <w:rPr>
          <w:rFonts w:ascii="Arial Narrow" w:eastAsia="Times New Roman" w:hAnsi="Arial Narrow" w:cs="Arial"/>
          <w:b/>
          <w:sz w:val="24"/>
          <w:szCs w:val="24"/>
          <w:u w:val="single"/>
          <w:lang w:eastAsia="sk-SK"/>
        </w:rPr>
        <w:t>.</w:t>
      </w:r>
      <w:r w:rsidR="00556CF2">
        <w:rPr>
          <w:rFonts w:ascii="Arial Narrow" w:eastAsia="Times New Roman" w:hAnsi="Arial Narrow" w:cs="Arial"/>
          <w:b/>
          <w:sz w:val="24"/>
          <w:szCs w:val="24"/>
          <w:u w:val="single"/>
          <w:lang w:eastAsia="sk-SK"/>
        </w:rPr>
        <w:t>12.2020 do 16</w:t>
      </w:r>
      <w:r w:rsidRPr="008E26E5">
        <w:rPr>
          <w:rFonts w:ascii="Arial Narrow" w:eastAsia="Times New Roman" w:hAnsi="Arial Narrow" w:cs="Arial"/>
          <w:b/>
          <w:sz w:val="24"/>
          <w:szCs w:val="24"/>
          <w:u w:val="single"/>
          <w:lang w:eastAsia="sk-SK"/>
        </w:rPr>
        <w:t>:00 hodiny.</w:t>
      </w:r>
      <w:r w:rsidRPr="008E26E5">
        <w:rPr>
          <w:rFonts w:ascii="Arial Narrow" w:eastAsia="Times New Roman" w:hAnsi="Arial Narrow" w:cs="Arial"/>
          <w:b/>
          <w:sz w:val="24"/>
          <w:szCs w:val="24"/>
          <w:lang w:eastAsia="sk-SK"/>
        </w:rPr>
        <w:t xml:space="preserve"> </w:t>
      </w:r>
      <w:r w:rsidRPr="008E26E5">
        <w:rPr>
          <w:rFonts w:ascii="Arial Narrow" w:eastAsia="Times New Roman" w:hAnsi="Arial Narrow" w:cs="Arial"/>
          <w:sz w:val="24"/>
          <w:szCs w:val="24"/>
          <w:lang w:eastAsia="sk-SK"/>
        </w:rPr>
        <w:t>Vzhľadom na to, že sa v ostatnom období vyskytli problémy s odosielaním súťažných návrhov v tom, že niektorí prepravcovia odmietli prijať zásielku bez uvedenia odosielateľa, odporúčame súťažiacim v takomto prípade odoslať zásielku pod menom “Slovenská komora architektov,</w:t>
      </w:r>
      <w:r w:rsidRPr="008E26E5">
        <w:rPr>
          <w:rFonts w:ascii="Arial Narrow" w:eastAsia="Bitter-Regular" w:hAnsi="Arial Narrow" w:cs="Calibri"/>
          <w:kern w:val="2"/>
          <w:sz w:val="24"/>
          <w:szCs w:val="24"/>
          <w:lang w:eastAsia="zh-CN"/>
        </w:rPr>
        <w:t xml:space="preserve"> </w:t>
      </w:r>
      <w:r w:rsidRPr="008E26E5">
        <w:rPr>
          <w:rFonts w:ascii="Arial Narrow" w:hAnsi="Arial Narrow" w:cs="Arial"/>
          <w:sz w:val="24"/>
          <w:szCs w:val="24"/>
          <w:shd w:val="clear" w:color="auto" w:fill="FFFFFF"/>
        </w:rPr>
        <w:t>Nám. SNP 18 811 06 Bratislava</w:t>
      </w:r>
      <w:r w:rsidRPr="008E26E5">
        <w:rPr>
          <w:rFonts w:ascii="Arial Narrow" w:eastAsia="Bitter-Regular" w:hAnsi="Arial Narrow" w:cs="Calibri"/>
          <w:kern w:val="2"/>
          <w:sz w:val="24"/>
          <w:szCs w:val="24"/>
          <w:lang w:eastAsia="zh-CN"/>
        </w:rPr>
        <w:t xml:space="preserve">“. Pri </w:t>
      </w:r>
      <w:r w:rsidR="0003153C" w:rsidRPr="008E26E5">
        <w:rPr>
          <w:rFonts w:ascii="Arial Narrow" w:eastAsia="Bitter-Regular" w:hAnsi="Arial Narrow" w:cs="Calibri"/>
          <w:kern w:val="2"/>
          <w:sz w:val="24"/>
          <w:szCs w:val="24"/>
          <w:lang w:eastAsia="zh-CN"/>
        </w:rPr>
        <w:t>podaní poštou alebo kuriérom zo </w:t>
      </w:r>
      <w:r w:rsidRPr="008E26E5">
        <w:rPr>
          <w:rFonts w:ascii="Arial Narrow" w:eastAsia="Bitter-Regular" w:hAnsi="Arial Narrow" w:cs="Calibri"/>
          <w:kern w:val="2"/>
          <w:sz w:val="24"/>
          <w:szCs w:val="24"/>
          <w:lang w:eastAsia="zh-CN"/>
        </w:rPr>
        <w:t>zahraničia uvedie účastník adresu rovnocennej organizácie v príslušnej krajine</w:t>
      </w:r>
      <w:r w:rsidRPr="008E26E5">
        <w:rPr>
          <w:rFonts w:ascii="Arial Narrow" w:eastAsia="Times New Roman" w:hAnsi="Arial Narrow" w:cs="Arial"/>
          <w:sz w:val="24"/>
          <w:szCs w:val="24"/>
          <w:lang w:eastAsia="sk-SK"/>
        </w:rPr>
        <w:t xml:space="preserve">, aby anonymita súťažiaceho bola zachovaná. </w:t>
      </w:r>
    </w:p>
    <w:p w:rsidR="009678DF" w:rsidRPr="009678DF" w:rsidRDefault="009678DF" w:rsidP="009678DF">
      <w:pPr>
        <w:spacing w:after="0" w:line="240" w:lineRule="auto"/>
        <w:jc w:val="both"/>
        <w:rPr>
          <w:rFonts w:ascii="Arial Narrow" w:eastAsia="Times New Roman" w:hAnsi="Arial Narrow" w:cs="Arial"/>
          <w:sz w:val="20"/>
          <w:szCs w:val="20"/>
          <w:lang w:eastAsia="sk-SK"/>
        </w:rPr>
      </w:pPr>
    </w:p>
    <w:p w:rsidR="00791500" w:rsidRPr="00791500" w:rsidRDefault="00791500" w:rsidP="00791500">
      <w:pPr>
        <w:spacing w:after="0" w:line="240" w:lineRule="auto"/>
        <w:jc w:val="both"/>
        <w:rPr>
          <w:rFonts w:ascii="Arial Narrow" w:eastAsia="Bitter-Regular" w:hAnsi="Arial Narrow" w:cs="Calibri"/>
          <w:kern w:val="2"/>
          <w:sz w:val="24"/>
          <w:szCs w:val="24"/>
          <w:u w:val="single"/>
          <w:lang w:eastAsia="zh-CN"/>
        </w:rPr>
      </w:pPr>
      <w:r w:rsidRPr="00791500">
        <w:rPr>
          <w:rFonts w:ascii="Arial Narrow" w:eastAsia="Times New Roman" w:hAnsi="Arial Narrow" w:cs="Arial"/>
          <w:sz w:val="24"/>
          <w:szCs w:val="24"/>
          <w:u w:val="single"/>
          <w:lang w:eastAsia="sk-SK"/>
        </w:rPr>
        <w:t>Adresa pre doručenie súťažných návrhov poštou alebo kuriérom je:</w:t>
      </w:r>
      <w:r w:rsidRPr="00791500">
        <w:rPr>
          <w:rFonts w:ascii="Arial Narrow" w:eastAsia="Bitter-Regular" w:hAnsi="Arial Narrow" w:cs="Calibri"/>
          <w:kern w:val="2"/>
          <w:sz w:val="24"/>
          <w:szCs w:val="24"/>
          <w:u w:val="single"/>
          <w:lang w:eastAsia="zh-CN"/>
        </w:rPr>
        <w:t xml:space="preserve"> </w:t>
      </w:r>
    </w:p>
    <w:p w:rsidR="00791500" w:rsidRPr="00791500" w:rsidRDefault="009659A0" w:rsidP="00791500">
      <w:pPr>
        <w:spacing w:after="0" w:line="240" w:lineRule="auto"/>
        <w:ind w:left="2410"/>
        <w:jc w:val="both"/>
        <w:rPr>
          <w:rFonts w:ascii="Arial Narrow" w:eastAsia="Times New Roman" w:hAnsi="Arial Narrow" w:cs="Arial"/>
          <w:b/>
          <w:color w:val="000000"/>
          <w:sz w:val="24"/>
          <w:szCs w:val="24"/>
          <w:u w:val="single"/>
          <w:lang w:eastAsia="sk-SK"/>
        </w:rPr>
      </w:pPr>
      <w:r>
        <w:rPr>
          <w:rFonts w:ascii="Arial Narrow" w:eastAsia="Times New Roman" w:hAnsi="Arial Narrow" w:cs="Arial"/>
          <w:b/>
          <w:color w:val="000000"/>
          <w:sz w:val="24"/>
          <w:szCs w:val="24"/>
          <w:u w:val="single"/>
          <w:lang w:eastAsia="sk-SK"/>
        </w:rPr>
        <w:t>Útvar hlavného architekta mesta Martin</w:t>
      </w:r>
      <w:r w:rsidR="00791500" w:rsidRPr="00791500">
        <w:rPr>
          <w:rFonts w:ascii="Arial Narrow" w:eastAsia="Times New Roman" w:hAnsi="Arial Narrow" w:cs="Arial"/>
          <w:b/>
          <w:color w:val="000000"/>
          <w:sz w:val="24"/>
          <w:szCs w:val="24"/>
          <w:u w:val="single"/>
          <w:lang w:eastAsia="sk-SK"/>
        </w:rPr>
        <w:t xml:space="preserve">, </w:t>
      </w:r>
    </w:p>
    <w:p w:rsidR="00791500" w:rsidRPr="00791500" w:rsidRDefault="009659A0" w:rsidP="00791500">
      <w:pPr>
        <w:spacing w:after="0" w:line="240" w:lineRule="auto"/>
        <w:ind w:left="2410"/>
        <w:jc w:val="both"/>
        <w:rPr>
          <w:rFonts w:ascii="Arial Narrow" w:eastAsia="Times New Roman" w:hAnsi="Arial Narrow" w:cs="Arial"/>
          <w:b/>
          <w:color w:val="000000"/>
          <w:sz w:val="24"/>
          <w:szCs w:val="24"/>
          <w:u w:val="single"/>
          <w:lang w:eastAsia="sk-SK"/>
        </w:rPr>
      </w:pPr>
      <w:r>
        <w:rPr>
          <w:rFonts w:ascii="Arial Narrow" w:eastAsia="Times New Roman" w:hAnsi="Arial Narrow" w:cs="Arial"/>
          <w:b/>
          <w:color w:val="000000"/>
          <w:sz w:val="24"/>
          <w:szCs w:val="24"/>
          <w:u w:val="single"/>
          <w:lang w:eastAsia="sk-SK"/>
        </w:rPr>
        <w:t>sekretariát</w:t>
      </w:r>
      <w:r w:rsidR="00791500" w:rsidRPr="00791500">
        <w:rPr>
          <w:rFonts w:ascii="Arial Narrow" w:eastAsia="Times New Roman" w:hAnsi="Arial Narrow" w:cs="Arial"/>
          <w:b/>
          <w:color w:val="000000"/>
          <w:sz w:val="24"/>
          <w:szCs w:val="24"/>
          <w:u w:val="single"/>
          <w:lang w:eastAsia="sk-SK"/>
        </w:rPr>
        <w:t xml:space="preserve"> </w:t>
      </w:r>
    </w:p>
    <w:p w:rsidR="00791500" w:rsidRPr="00791500" w:rsidRDefault="009659A0" w:rsidP="00791500">
      <w:pPr>
        <w:spacing w:after="0" w:line="240" w:lineRule="auto"/>
        <w:ind w:left="2410"/>
        <w:jc w:val="both"/>
        <w:rPr>
          <w:rFonts w:ascii="Arial Narrow" w:eastAsia="Times New Roman" w:hAnsi="Arial Narrow" w:cs="Arial"/>
          <w:b/>
          <w:color w:val="000000"/>
          <w:sz w:val="24"/>
          <w:szCs w:val="24"/>
          <w:u w:val="single"/>
          <w:lang w:eastAsia="sk-SK"/>
        </w:rPr>
      </w:pPr>
      <w:r>
        <w:rPr>
          <w:rFonts w:ascii="Arial Narrow" w:eastAsia="Times New Roman" w:hAnsi="Arial Narrow" w:cs="Arial"/>
          <w:b/>
          <w:color w:val="000000"/>
          <w:sz w:val="24"/>
          <w:szCs w:val="24"/>
          <w:u w:val="single"/>
          <w:lang w:eastAsia="sk-SK"/>
        </w:rPr>
        <w:t>Nám. S. H. Vajanského č.</w:t>
      </w:r>
      <w:r w:rsidR="00791500" w:rsidRPr="00791500">
        <w:rPr>
          <w:rFonts w:ascii="Arial Narrow" w:eastAsia="Times New Roman" w:hAnsi="Arial Narrow" w:cs="Arial"/>
          <w:b/>
          <w:color w:val="000000"/>
          <w:sz w:val="24"/>
          <w:szCs w:val="24"/>
          <w:u w:val="single"/>
          <w:lang w:eastAsia="sk-SK"/>
        </w:rPr>
        <w:t xml:space="preserve"> 1, </w:t>
      </w:r>
    </w:p>
    <w:p w:rsidR="009678DF" w:rsidRDefault="009659A0" w:rsidP="009678DF">
      <w:pPr>
        <w:spacing w:after="0" w:line="240" w:lineRule="auto"/>
        <w:ind w:left="2410"/>
        <w:jc w:val="both"/>
        <w:rPr>
          <w:rFonts w:ascii="Arial Narrow" w:eastAsia="Times New Roman" w:hAnsi="Arial Narrow" w:cs="Arial"/>
          <w:b/>
          <w:color w:val="00B050"/>
          <w:sz w:val="24"/>
          <w:szCs w:val="24"/>
          <w:u w:val="single"/>
          <w:lang w:eastAsia="sk-SK"/>
        </w:rPr>
      </w:pPr>
      <w:r>
        <w:rPr>
          <w:rFonts w:ascii="Arial Narrow" w:eastAsia="Times New Roman" w:hAnsi="Arial Narrow" w:cs="Arial"/>
          <w:b/>
          <w:color w:val="000000"/>
          <w:sz w:val="24"/>
          <w:szCs w:val="24"/>
          <w:u w:val="single"/>
          <w:lang w:eastAsia="sk-SK"/>
        </w:rPr>
        <w:t>036 49 Martin</w:t>
      </w:r>
      <w:r w:rsidR="00791500" w:rsidRPr="00791500">
        <w:rPr>
          <w:rFonts w:ascii="Arial Narrow" w:eastAsia="Times New Roman" w:hAnsi="Arial Narrow" w:cs="Arial"/>
          <w:b/>
          <w:color w:val="000000"/>
          <w:sz w:val="24"/>
          <w:szCs w:val="24"/>
          <w:u w:val="single"/>
          <w:lang w:eastAsia="sk-SK"/>
        </w:rPr>
        <w:t xml:space="preserve"> </w:t>
      </w:r>
      <w:r w:rsidR="00791500" w:rsidRPr="00791500">
        <w:rPr>
          <w:rFonts w:ascii="Arial Narrow" w:eastAsia="Times New Roman" w:hAnsi="Arial Narrow" w:cs="Arial"/>
          <w:b/>
          <w:color w:val="00B050"/>
          <w:sz w:val="24"/>
          <w:szCs w:val="24"/>
          <w:u w:val="single"/>
          <w:lang w:eastAsia="sk-SK"/>
        </w:rPr>
        <w:t xml:space="preserve">       </w:t>
      </w:r>
    </w:p>
    <w:p w:rsidR="00791500" w:rsidRPr="009678DF" w:rsidRDefault="00791500" w:rsidP="009678DF">
      <w:pPr>
        <w:spacing w:after="0" w:line="240" w:lineRule="auto"/>
        <w:ind w:left="2410"/>
        <w:jc w:val="both"/>
        <w:rPr>
          <w:rFonts w:ascii="Arial Narrow" w:eastAsia="Times New Roman" w:hAnsi="Arial Narrow" w:cs="Arial"/>
          <w:b/>
          <w:color w:val="00B050"/>
          <w:sz w:val="20"/>
          <w:szCs w:val="20"/>
          <w:u w:val="single"/>
          <w:lang w:eastAsia="sk-SK"/>
        </w:rPr>
      </w:pPr>
      <w:r w:rsidRPr="00791500">
        <w:rPr>
          <w:rFonts w:ascii="Arial Narrow" w:eastAsia="Times New Roman" w:hAnsi="Arial Narrow" w:cs="Arial"/>
          <w:b/>
          <w:color w:val="00B050"/>
          <w:sz w:val="24"/>
          <w:szCs w:val="24"/>
          <w:u w:val="single"/>
          <w:lang w:eastAsia="sk-SK"/>
        </w:rPr>
        <w:t xml:space="preserve">      </w:t>
      </w:r>
    </w:p>
    <w:p w:rsidR="00791500" w:rsidRPr="00791500" w:rsidRDefault="00791500" w:rsidP="00650344">
      <w:pPr>
        <w:shd w:val="clear" w:color="auto" w:fill="EEECE1"/>
        <w:autoSpaceDE w:val="0"/>
        <w:autoSpaceDN w:val="0"/>
        <w:adjustRightInd w:val="0"/>
        <w:spacing w:after="240" w:line="240" w:lineRule="auto"/>
        <w:ind w:left="567" w:hanging="567"/>
        <w:jc w:val="both"/>
        <w:rPr>
          <w:rFonts w:ascii="Arial Narrow" w:eastAsia="Times New Roman" w:hAnsi="Arial Narrow" w:cs="Arial"/>
          <w:sz w:val="24"/>
          <w:szCs w:val="24"/>
          <w:lang w:eastAsia="sk-SK"/>
        </w:rPr>
      </w:pPr>
      <w:r w:rsidRPr="00791500">
        <w:rPr>
          <w:rFonts w:ascii="Arial Narrow" w:eastAsia="Times New Roman" w:hAnsi="Arial Narrow" w:cs="Arial"/>
          <w:b/>
          <w:bCs/>
          <w:sz w:val="24"/>
          <w:szCs w:val="24"/>
          <w:lang w:eastAsia="sk-SK"/>
        </w:rPr>
        <w:t>10.    SÚŤAŽNÉ PODMIENKY A SÚŤAŽNÉ POMÔCKY</w:t>
      </w:r>
      <w:r w:rsidRPr="00791500">
        <w:rPr>
          <w:rFonts w:ascii="Arial Narrow" w:eastAsia="Times New Roman" w:hAnsi="Arial Narrow" w:cs="Arial"/>
          <w:sz w:val="24"/>
          <w:szCs w:val="24"/>
          <w:lang w:eastAsia="sk-SK"/>
        </w:rPr>
        <w:t xml:space="preserve"> </w:t>
      </w:r>
    </w:p>
    <w:p w:rsidR="00791500" w:rsidRPr="009678DF" w:rsidRDefault="00791500" w:rsidP="00791500">
      <w:pPr>
        <w:widowControl w:val="0"/>
        <w:autoSpaceDE w:val="0"/>
        <w:autoSpaceDN w:val="0"/>
        <w:spacing w:after="0" w:line="240" w:lineRule="auto"/>
        <w:jc w:val="both"/>
        <w:rPr>
          <w:rFonts w:ascii="Arial Narrow" w:eastAsia="Times New Roman" w:hAnsi="Arial Narrow" w:cs="Arial"/>
          <w:sz w:val="24"/>
          <w:szCs w:val="24"/>
          <w:lang w:eastAsia="sk-SK"/>
        </w:rPr>
      </w:pPr>
      <w:r w:rsidRPr="009678DF">
        <w:rPr>
          <w:rFonts w:ascii="Arial Narrow" w:eastAsia="Times New Roman" w:hAnsi="Arial Narrow" w:cs="Arial"/>
          <w:b/>
          <w:sz w:val="24"/>
          <w:szCs w:val="24"/>
          <w:lang w:eastAsia="sk-SK"/>
        </w:rPr>
        <w:t>10.1</w:t>
      </w:r>
      <w:r w:rsidRPr="009678DF">
        <w:rPr>
          <w:rFonts w:ascii="Arial Narrow" w:eastAsia="Times New Roman" w:hAnsi="Arial Narrow" w:cs="Arial"/>
          <w:sz w:val="24"/>
          <w:szCs w:val="24"/>
          <w:lang w:eastAsia="sk-SK"/>
        </w:rPr>
        <w:t xml:space="preserve">  </w:t>
      </w:r>
      <w:r w:rsidRPr="009678DF">
        <w:rPr>
          <w:rFonts w:ascii="Arial Narrow" w:eastAsia="Times New Roman" w:hAnsi="Arial Narrow" w:cs="Arial"/>
          <w:b/>
          <w:sz w:val="24"/>
          <w:szCs w:val="24"/>
          <w:lang w:eastAsia="sk-SK"/>
        </w:rPr>
        <w:t>Zverejnenie súťažných podmienok súťaže návrhov</w:t>
      </w:r>
    </w:p>
    <w:p w:rsidR="008D7215" w:rsidRDefault="008D7215" w:rsidP="009678DF">
      <w:pPr>
        <w:spacing w:after="0" w:line="240" w:lineRule="auto"/>
        <w:ind w:right="-1"/>
        <w:jc w:val="both"/>
        <w:rPr>
          <w:rFonts w:ascii="Arial Narrow" w:hAnsi="Arial Narrow"/>
          <w:sz w:val="24"/>
          <w:szCs w:val="24"/>
        </w:rPr>
      </w:pPr>
      <w:r w:rsidRPr="009678DF">
        <w:rPr>
          <w:rFonts w:ascii="Arial Narrow" w:eastAsia="Times New Roman" w:hAnsi="Arial Narrow" w:cs="Arial"/>
          <w:sz w:val="24"/>
          <w:szCs w:val="24"/>
          <w:lang w:eastAsia="sk-SK"/>
        </w:rPr>
        <w:t>Súťažné podmienky budú od</w:t>
      </w:r>
      <w:r w:rsidR="00556CF2" w:rsidRPr="009678DF">
        <w:rPr>
          <w:rFonts w:ascii="Arial Narrow" w:eastAsia="Times New Roman" w:hAnsi="Arial Narrow" w:cs="Arial"/>
          <w:sz w:val="24"/>
          <w:szCs w:val="24"/>
          <w:lang w:eastAsia="sk-SK"/>
        </w:rPr>
        <w:t xml:space="preserve"> 09.10.2020</w:t>
      </w:r>
      <w:r w:rsidR="00791500" w:rsidRPr="009678DF">
        <w:rPr>
          <w:rFonts w:ascii="Arial Narrow" w:eastAsia="Times New Roman" w:hAnsi="Arial Narrow" w:cs="Arial"/>
          <w:sz w:val="24"/>
          <w:szCs w:val="24"/>
          <w:lang w:eastAsia="sk-SK"/>
        </w:rPr>
        <w:t xml:space="preserve"> zverejnené vo </w:t>
      </w:r>
      <w:r w:rsidR="00791500" w:rsidRPr="009678DF">
        <w:rPr>
          <w:rFonts w:ascii="Arial Narrow" w:eastAsia="Times New Roman" w:hAnsi="Arial Narrow" w:cs="Arial"/>
          <w:sz w:val="24"/>
          <w:szCs w:val="24"/>
          <w:lang w:eastAsia="zh-CN"/>
        </w:rPr>
        <w:t xml:space="preserve">Vestníku verejného obstarávania </w:t>
      </w:r>
      <w:hyperlink r:id="rId26" w:history="1">
        <w:r w:rsidR="00791500" w:rsidRPr="009678DF">
          <w:rPr>
            <w:rFonts w:ascii="Arial Narrow" w:eastAsia="Bitter-Regular" w:hAnsi="Arial Narrow"/>
            <w:color w:val="0000FF"/>
            <w:sz w:val="24"/>
            <w:szCs w:val="24"/>
            <w:u w:val="single"/>
          </w:rPr>
          <w:t>www.uvo.gov.sk</w:t>
        </w:r>
      </w:hyperlink>
      <w:r w:rsidR="00791500" w:rsidRPr="009678DF">
        <w:rPr>
          <w:rFonts w:ascii="Arial Narrow" w:hAnsi="Arial Narrow"/>
          <w:sz w:val="24"/>
          <w:szCs w:val="24"/>
        </w:rPr>
        <w:t>,</w:t>
      </w:r>
      <w:r w:rsidR="00791500" w:rsidRPr="009678DF">
        <w:rPr>
          <w:rFonts w:ascii="Arial Narrow" w:eastAsia="Times New Roman" w:hAnsi="Arial Narrow" w:cs="Arial"/>
          <w:sz w:val="24"/>
          <w:szCs w:val="24"/>
          <w:lang w:eastAsia="zh-CN"/>
        </w:rPr>
        <w:t xml:space="preserve"> </w:t>
      </w:r>
      <w:r w:rsidR="00B252CC" w:rsidRPr="009678DF">
        <w:rPr>
          <w:rFonts w:ascii="Arial Narrow" w:eastAsia="Times New Roman" w:hAnsi="Arial Narrow" w:cs="Arial"/>
          <w:sz w:val="24"/>
          <w:szCs w:val="24"/>
          <w:lang w:eastAsia="zh-CN"/>
        </w:rPr>
        <w:t xml:space="preserve">v Úradnom vestníku EU na </w:t>
      </w:r>
      <w:hyperlink r:id="rId27" w:tgtFrame="_blank" w:history="1">
        <w:r w:rsidR="00B252CC" w:rsidRPr="009678DF">
          <w:rPr>
            <w:rFonts w:ascii="Arial Narrow" w:eastAsia="Times New Roman" w:hAnsi="Arial Narrow" w:cs="Arial"/>
            <w:color w:val="000000"/>
            <w:sz w:val="24"/>
            <w:szCs w:val="24"/>
            <w:lang w:eastAsia="sk-SK"/>
          </w:rPr>
          <w:t xml:space="preserve">stránke </w:t>
        </w:r>
        <w:r w:rsidR="00B252CC" w:rsidRPr="009678DF">
          <w:rPr>
            <w:rFonts w:ascii="Arial Narrow" w:eastAsia="Times New Roman" w:hAnsi="Arial Narrow" w:cs="Arial"/>
            <w:color w:val="0000FF"/>
            <w:sz w:val="24"/>
            <w:szCs w:val="24"/>
            <w:u w:val="single"/>
            <w:lang w:eastAsia="sk-SK"/>
          </w:rPr>
          <w:t>TED</w:t>
        </w:r>
      </w:hyperlink>
      <w:r w:rsidR="00B252CC" w:rsidRPr="009678DF">
        <w:rPr>
          <w:rFonts w:ascii="Arial Narrow" w:hAnsi="Arial Narrow"/>
          <w:sz w:val="24"/>
          <w:szCs w:val="24"/>
        </w:rPr>
        <w:t xml:space="preserve">, </w:t>
      </w:r>
      <w:r w:rsidR="00791500" w:rsidRPr="009678DF">
        <w:rPr>
          <w:rFonts w:ascii="Arial Narrow" w:eastAsia="Times New Roman" w:hAnsi="Arial Narrow" w:cs="Arial"/>
          <w:sz w:val="24"/>
          <w:szCs w:val="24"/>
          <w:lang w:eastAsia="zh-CN"/>
        </w:rPr>
        <w:t xml:space="preserve">na internetových stránkach SKA </w:t>
      </w:r>
      <w:hyperlink r:id="rId28" w:history="1">
        <w:r w:rsidR="00791500" w:rsidRPr="009678DF">
          <w:rPr>
            <w:rFonts w:ascii="Arial Narrow" w:eastAsia="Times New Roman" w:hAnsi="Arial Narrow" w:cs="Arial"/>
            <w:color w:val="0000FF"/>
            <w:sz w:val="24"/>
            <w:szCs w:val="24"/>
            <w:u w:val="single"/>
            <w:lang w:eastAsia="zh-CN"/>
          </w:rPr>
          <w:t>www.komarch.sk</w:t>
        </w:r>
      </w:hyperlink>
      <w:r w:rsidR="00791500" w:rsidRPr="009678DF">
        <w:rPr>
          <w:rFonts w:ascii="Arial Narrow" w:eastAsia="Times New Roman" w:hAnsi="Arial Narrow" w:cs="Arial"/>
          <w:sz w:val="24"/>
          <w:szCs w:val="24"/>
          <w:lang w:eastAsia="zh-CN"/>
        </w:rPr>
        <w:t xml:space="preserve">, na internetovej stránke </w:t>
      </w:r>
      <w:hyperlink r:id="rId29" w:history="1">
        <w:r w:rsidR="00791500" w:rsidRPr="009678DF">
          <w:rPr>
            <w:rFonts w:ascii="Arial Narrow" w:eastAsia="Times New Roman" w:hAnsi="Arial Narrow" w:cs="Arial"/>
            <w:color w:val="0000FF"/>
            <w:sz w:val="24"/>
            <w:szCs w:val="24"/>
            <w:u w:val="single"/>
            <w:lang w:eastAsia="zh-CN"/>
          </w:rPr>
          <w:t>www.archinfo.sk</w:t>
        </w:r>
      </w:hyperlink>
      <w:r w:rsidR="00791500" w:rsidRPr="009678DF">
        <w:rPr>
          <w:rFonts w:ascii="Arial Narrow" w:eastAsia="Times New Roman" w:hAnsi="Arial Narrow" w:cs="Arial"/>
          <w:sz w:val="24"/>
          <w:szCs w:val="24"/>
          <w:lang w:eastAsia="zh-CN"/>
        </w:rPr>
        <w:t xml:space="preserve"> a na internetovej stránke vyhlasovateľa</w:t>
      </w:r>
      <w:r w:rsidR="00791500" w:rsidRPr="009678DF">
        <w:rPr>
          <w:rFonts w:ascii="Arial Narrow" w:hAnsi="Arial Narrow"/>
          <w:sz w:val="24"/>
          <w:szCs w:val="24"/>
        </w:rPr>
        <w:t xml:space="preserve"> - </w:t>
      </w:r>
      <w:r w:rsidR="00247426" w:rsidRPr="009678DF">
        <w:rPr>
          <w:rFonts w:ascii="Arial Narrow" w:eastAsia="Times New Roman" w:hAnsi="Arial Narrow" w:cs="Arial"/>
          <w:sz w:val="24"/>
          <w:szCs w:val="24"/>
          <w:lang w:eastAsia="zh-CN"/>
        </w:rPr>
        <w:t> na oficiálnej stránke Mesta Martin a ÚHAM Martin</w:t>
      </w:r>
      <w:r w:rsidR="00791500" w:rsidRPr="009678DF">
        <w:rPr>
          <w:rFonts w:ascii="Arial Narrow" w:eastAsia="Times New Roman" w:hAnsi="Arial Narrow" w:cs="Arial"/>
          <w:sz w:val="24"/>
          <w:szCs w:val="24"/>
          <w:lang w:eastAsia="zh-CN"/>
        </w:rPr>
        <w:t xml:space="preserve">: </w:t>
      </w:r>
      <w:hyperlink r:id="rId30" w:history="1">
        <w:r w:rsidR="00247426" w:rsidRPr="009678DF">
          <w:rPr>
            <w:rStyle w:val="Hypertextovprepojenie"/>
            <w:rFonts w:ascii="Arial Narrow" w:eastAsia="Times New Roman" w:hAnsi="Arial Narrow" w:cs="Arial"/>
            <w:sz w:val="24"/>
            <w:szCs w:val="24"/>
            <w:lang w:eastAsia="zh-CN"/>
          </w:rPr>
          <w:t>www.martin.sk</w:t>
        </w:r>
      </w:hyperlink>
      <w:r w:rsidR="00247426" w:rsidRPr="009678DF">
        <w:rPr>
          <w:rFonts w:ascii="Arial Narrow" w:eastAsia="Times New Roman" w:hAnsi="Arial Narrow" w:cs="Arial"/>
          <w:color w:val="0000FF"/>
          <w:sz w:val="24"/>
          <w:szCs w:val="24"/>
          <w:lang w:eastAsia="zh-CN"/>
        </w:rPr>
        <w:t xml:space="preserve"> </w:t>
      </w:r>
      <w:r w:rsidR="00247426" w:rsidRPr="009678DF">
        <w:rPr>
          <w:rFonts w:ascii="Arial Narrow" w:eastAsia="Times New Roman" w:hAnsi="Arial Narrow" w:cs="Arial"/>
          <w:color w:val="000000"/>
          <w:sz w:val="24"/>
          <w:szCs w:val="24"/>
          <w:lang w:eastAsia="zh-CN"/>
        </w:rPr>
        <w:t xml:space="preserve">a </w:t>
      </w:r>
      <w:r w:rsidR="00247426" w:rsidRPr="009678DF">
        <w:rPr>
          <w:rFonts w:ascii="Arial Narrow" w:eastAsia="Times New Roman" w:hAnsi="Arial Narrow" w:cs="Arial"/>
          <w:color w:val="0000FF"/>
          <w:sz w:val="24"/>
          <w:szCs w:val="24"/>
          <w:lang w:eastAsia="zh-CN"/>
        </w:rPr>
        <w:t xml:space="preserve"> </w:t>
      </w:r>
      <w:hyperlink r:id="rId31" w:history="1">
        <w:r w:rsidR="008E26E5" w:rsidRPr="007F6E15">
          <w:rPr>
            <w:rStyle w:val="Hypertextovprepojenie"/>
            <w:rFonts w:ascii="Arial Narrow" w:eastAsia="Times New Roman" w:hAnsi="Arial Narrow" w:cs="Arial"/>
            <w:sz w:val="24"/>
            <w:szCs w:val="24"/>
            <w:highlight w:val="yellow"/>
            <w:lang w:eastAsia="zh-CN"/>
          </w:rPr>
          <w:t>http://www.martin.sk/u</w:t>
        </w:r>
        <w:r w:rsidR="008E26E5" w:rsidRPr="007F6E15">
          <w:rPr>
            <w:rStyle w:val="Hypertextovprepojenie"/>
            <w:rFonts w:ascii="Arial Narrow" w:hAnsi="Arial Narrow"/>
            <w:sz w:val="24"/>
            <w:szCs w:val="24"/>
            <w:highlight w:val="yellow"/>
          </w:rPr>
          <w:t>ha</w:t>
        </w:r>
      </w:hyperlink>
    </w:p>
    <w:p w:rsidR="009678DF" w:rsidRPr="009678DF" w:rsidRDefault="009678DF" w:rsidP="009678DF">
      <w:pPr>
        <w:spacing w:after="0" w:line="240" w:lineRule="auto"/>
        <w:ind w:right="-1"/>
        <w:jc w:val="both"/>
        <w:rPr>
          <w:rStyle w:val="Hypertextovprepojenie"/>
          <w:rFonts w:ascii="Arial Narrow" w:eastAsia="Times New Roman" w:hAnsi="Arial Narrow" w:cs="Arial"/>
          <w:sz w:val="20"/>
          <w:szCs w:val="20"/>
          <w:lang w:eastAsia="zh-CN"/>
        </w:rPr>
      </w:pPr>
    </w:p>
    <w:p w:rsidR="00791500" w:rsidRPr="00791500" w:rsidRDefault="00791500" w:rsidP="00BF3704">
      <w:pPr>
        <w:spacing w:after="0" w:line="240" w:lineRule="auto"/>
        <w:ind w:right="-1"/>
        <w:jc w:val="both"/>
        <w:rPr>
          <w:rFonts w:ascii="Arial Narrow" w:eastAsia="Times New Roman" w:hAnsi="Arial Narrow" w:cs="Arial"/>
          <w:sz w:val="24"/>
          <w:szCs w:val="24"/>
          <w:lang w:eastAsia="sk-SK"/>
        </w:rPr>
      </w:pPr>
      <w:r w:rsidRPr="00791500">
        <w:rPr>
          <w:rFonts w:ascii="Arial Narrow" w:eastAsia="Times New Roman" w:hAnsi="Arial Narrow" w:cs="Arial"/>
          <w:b/>
          <w:sz w:val="24"/>
          <w:szCs w:val="24"/>
          <w:lang w:eastAsia="sk-SK"/>
        </w:rPr>
        <w:t xml:space="preserve">10.2 </w:t>
      </w:r>
      <w:r w:rsidRPr="00791500">
        <w:rPr>
          <w:rFonts w:ascii="Arial Narrow" w:eastAsia="Times New Roman" w:hAnsi="Arial Narrow" w:cs="Arial"/>
          <w:sz w:val="24"/>
          <w:szCs w:val="24"/>
          <w:lang w:eastAsia="sk-SK"/>
        </w:rPr>
        <w:t xml:space="preserve">  </w:t>
      </w:r>
      <w:r w:rsidRPr="00791500">
        <w:rPr>
          <w:rFonts w:ascii="Arial Narrow" w:eastAsia="Times New Roman" w:hAnsi="Arial Narrow" w:cs="Arial"/>
          <w:b/>
          <w:sz w:val="24"/>
          <w:szCs w:val="24"/>
          <w:lang w:eastAsia="sk-SK"/>
        </w:rPr>
        <w:t>Súťažné pomôcky obsahujú:</w:t>
      </w:r>
    </w:p>
    <w:p w:rsidR="006C7D3F" w:rsidRDefault="00247426" w:rsidP="006C7D3F">
      <w:pPr>
        <w:widowControl w:val="0"/>
        <w:numPr>
          <w:ilvl w:val="0"/>
          <w:numId w:val="8"/>
        </w:numPr>
        <w:tabs>
          <w:tab w:val="left" w:pos="993"/>
        </w:tabs>
        <w:autoSpaceDE w:val="0"/>
        <w:autoSpaceDN w:val="0"/>
        <w:spacing w:line="240" w:lineRule="auto"/>
        <w:ind w:left="993" w:hanging="426"/>
        <w:contextualSpacing/>
        <w:rPr>
          <w:rFonts w:ascii="Arial Narrow" w:eastAsia="Bitter-Regular" w:hAnsi="Arial Narrow" w:cs="Calibri"/>
          <w:color w:val="0070C0"/>
          <w:kern w:val="2"/>
          <w:sz w:val="24"/>
          <w:szCs w:val="24"/>
          <w:u w:val="single"/>
          <w:lang w:eastAsia="zh-CN"/>
        </w:rPr>
      </w:pPr>
      <w:r>
        <w:rPr>
          <w:rFonts w:ascii="Arial Narrow" w:eastAsia="Bitter-Regular" w:hAnsi="Arial Narrow" w:cs="Calibri"/>
          <w:kern w:val="2"/>
          <w:sz w:val="24"/>
          <w:szCs w:val="24"/>
          <w:lang w:eastAsia="zh-CN"/>
        </w:rPr>
        <w:t>Územný plán sídelného útvaru Martin (ÚPN-SÚ</w:t>
      </w:r>
      <w:r w:rsidR="00791500" w:rsidRPr="00791500">
        <w:rPr>
          <w:rFonts w:ascii="Arial Narrow" w:eastAsia="Bitter-Regular" w:hAnsi="Arial Narrow" w:cs="Calibri"/>
          <w:kern w:val="2"/>
          <w:sz w:val="24"/>
          <w:szCs w:val="24"/>
          <w:lang w:eastAsia="zh-CN"/>
        </w:rPr>
        <w:t>),  verejne prístupný na</w:t>
      </w:r>
      <w:r w:rsidR="00DA08FA">
        <w:rPr>
          <w:rFonts w:ascii="Arial Narrow" w:eastAsia="Bitter-Regular" w:hAnsi="Arial Narrow" w:cs="Calibri"/>
          <w:color w:val="000000"/>
          <w:kern w:val="2"/>
          <w:sz w:val="24"/>
          <w:szCs w:val="24"/>
          <w:lang w:eastAsia="zh-CN"/>
        </w:rPr>
        <w:t xml:space="preserve"> </w:t>
      </w:r>
      <w:bookmarkStart w:id="0" w:name="_GoBack"/>
      <w:bookmarkEnd w:id="0"/>
      <w:r w:rsidR="006904FC" w:rsidRPr="007F6E15">
        <w:rPr>
          <w:highlight w:val="yellow"/>
        </w:rPr>
        <w:fldChar w:fldCharType="begin"/>
      </w:r>
      <w:r w:rsidR="006904FC" w:rsidRPr="007F6E15">
        <w:rPr>
          <w:highlight w:val="yellow"/>
        </w:rPr>
        <w:instrText xml:space="preserve"> HYPERLINK "https://www.martin.sk" </w:instrText>
      </w:r>
      <w:r w:rsidR="006904FC" w:rsidRPr="007F6E15">
        <w:rPr>
          <w:highlight w:val="yellow"/>
        </w:rPr>
        <w:fldChar w:fldCharType="separate"/>
      </w:r>
      <w:r w:rsidR="006C7D3F" w:rsidRPr="007F6E15">
        <w:rPr>
          <w:rStyle w:val="Hypertextovprepojenie"/>
          <w:rFonts w:ascii="Arial Narrow" w:eastAsia="Bitter-Regular" w:hAnsi="Arial Narrow" w:cs="Calibri"/>
          <w:kern w:val="2"/>
          <w:sz w:val="24"/>
          <w:szCs w:val="24"/>
          <w:highlight w:val="yellow"/>
          <w:lang w:eastAsia="zh-CN"/>
        </w:rPr>
        <w:t>https://www.martin.sk</w:t>
      </w:r>
      <w:r w:rsidR="006904FC" w:rsidRPr="007F6E15">
        <w:rPr>
          <w:rStyle w:val="Hypertextovprepojenie"/>
          <w:rFonts w:ascii="Arial Narrow" w:eastAsia="Bitter-Regular" w:hAnsi="Arial Narrow" w:cs="Calibri"/>
          <w:kern w:val="2"/>
          <w:sz w:val="24"/>
          <w:szCs w:val="24"/>
          <w:highlight w:val="yellow"/>
          <w:lang w:eastAsia="zh-CN"/>
        </w:rPr>
        <w:fldChar w:fldCharType="end"/>
      </w:r>
    </w:p>
    <w:p w:rsidR="00991978" w:rsidRPr="006C7D3F" w:rsidRDefault="00991978" w:rsidP="006C7D3F">
      <w:pPr>
        <w:widowControl w:val="0"/>
        <w:numPr>
          <w:ilvl w:val="0"/>
          <w:numId w:val="8"/>
        </w:numPr>
        <w:tabs>
          <w:tab w:val="left" w:pos="993"/>
        </w:tabs>
        <w:autoSpaceDE w:val="0"/>
        <w:autoSpaceDN w:val="0"/>
        <w:spacing w:line="240" w:lineRule="auto"/>
        <w:ind w:left="993" w:hanging="426"/>
        <w:contextualSpacing/>
        <w:rPr>
          <w:rFonts w:ascii="Arial Narrow" w:eastAsia="Bitter-Regular" w:hAnsi="Arial Narrow" w:cs="Calibri"/>
          <w:color w:val="0070C0"/>
          <w:kern w:val="2"/>
          <w:sz w:val="24"/>
          <w:szCs w:val="24"/>
          <w:u w:val="single"/>
          <w:lang w:eastAsia="zh-CN"/>
        </w:rPr>
      </w:pPr>
      <w:r w:rsidRPr="006C7D3F">
        <w:rPr>
          <w:rFonts w:ascii="Arial Narrow" w:eastAsia="Bitter-Regular" w:hAnsi="Arial Narrow" w:cs="Calibri"/>
          <w:kern w:val="2"/>
          <w:sz w:val="24"/>
          <w:szCs w:val="24"/>
          <w:lang w:eastAsia="zh-CN"/>
        </w:rPr>
        <w:t>Zameranie riešeného územia v DWG</w:t>
      </w:r>
    </w:p>
    <w:p w:rsidR="00991978" w:rsidRPr="00247426" w:rsidRDefault="00991978" w:rsidP="00BF3704">
      <w:pPr>
        <w:widowControl w:val="0"/>
        <w:numPr>
          <w:ilvl w:val="0"/>
          <w:numId w:val="8"/>
        </w:numPr>
        <w:tabs>
          <w:tab w:val="left" w:pos="993"/>
        </w:tabs>
        <w:autoSpaceDE w:val="0"/>
        <w:autoSpaceDN w:val="0"/>
        <w:spacing w:line="240" w:lineRule="auto"/>
        <w:ind w:left="993" w:hanging="426"/>
        <w:contextualSpacing/>
        <w:rPr>
          <w:rFonts w:ascii="Arial Narrow" w:eastAsia="Bitter-Regular" w:hAnsi="Arial Narrow" w:cs="Calibri"/>
          <w:kern w:val="2"/>
          <w:sz w:val="24"/>
          <w:szCs w:val="24"/>
          <w:lang w:eastAsia="zh-CN"/>
        </w:rPr>
      </w:pPr>
      <w:r>
        <w:rPr>
          <w:rFonts w:ascii="Arial Narrow" w:eastAsia="Bitter-Regular" w:hAnsi="Arial Narrow" w:cs="Calibri"/>
          <w:kern w:val="2"/>
          <w:sz w:val="24"/>
          <w:szCs w:val="24"/>
          <w:lang w:eastAsia="zh-CN"/>
        </w:rPr>
        <w:t>Podchod</w:t>
      </w:r>
    </w:p>
    <w:p w:rsidR="00791500" w:rsidRPr="00791500" w:rsidRDefault="00791500" w:rsidP="00BF3704">
      <w:pPr>
        <w:widowControl w:val="0"/>
        <w:numPr>
          <w:ilvl w:val="0"/>
          <w:numId w:val="8"/>
        </w:numPr>
        <w:tabs>
          <w:tab w:val="left" w:pos="993"/>
        </w:tabs>
        <w:autoSpaceDE w:val="0"/>
        <w:autoSpaceDN w:val="0"/>
        <w:spacing w:line="240" w:lineRule="auto"/>
        <w:ind w:left="993" w:hanging="426"/>
        <w:contextualSpacing/>
        <w:rPr>
          <w:rFonts w:ascii="Arial Narrow" w:eastAsia="Bitter-Regular" w:hAnsi="Arial Narrow" w:cs="Calibri"/>
          <w:color w:val="000000"/>
          <w:kern w:val="2"/>
          <w:sz w:val="24"/>
          <w:szCs w:val="24"/>
          <w:lang w:eastAsia="zh-CN"/>
        </w:rPr>
      </w:pPr>
      <w:r w:rsidRPr="00791500">
        <w:rPr>
          <w:rFonts w:ascii="Arial Narrow" w:eastAsia="Bitter-Regular" w:hAnsi="Arial Narrow" w:cs="Calibri"/>
          <w:kern w:val="2"/>
          <w:sz w:val="24"/>
          <w:szCs w:val="24"/>
          <w:lang w:eastAsia="zh-CN"/>
        </w:rPr>
        <w:t xml:space="preserve">Fotodokumentácia existujúceho stavu    </w:t>
      </w:r>
    </w:p>
    <w:p w:rsidR="00791500" w:rsidRPr="00791500" w:rsidRDefault="00791500" w:rsidP="00BF3704">
      <w:pPr>
        <w:widowControl w:val="0"/>
        <w:numPr>
          <w:ilvl w:val="0"/>
          <w:numId w:val="8"/>
        </w:numPr>
        <w:tabs>
          <w:tab w:val="left" w:pos="993"/>
        </w:tabs>
        <w:autoSpaceDE w:val="0"/>
        <w:autoSpaceDN w:val="0"/>
        <w:spacing w:line="240" w:lineRule="auto"/>
        <w:ind w:left="993" w:hanging="426"/>
        <w:contextualSpacing/>
        <w:jc w:val="both"/>
        <w:rPr>
          <w:rFonts w:ascii="Arial Narrow" w:eastAsia="Bitter-Regular" w:hAnsi="Arial Narrow" w:cs="Calibri"/>
          <w:kern w:val="2"/>
          <w:sz w:val="24"/>
          <w:szCs w:val="24"/>
          <w:lang w:eastAsia="zh-CN"/>
        </w:rPr>
      </w:pPr>
      <w:r w:rsidRPr="00791500">
        <w:rPr>
          <w:rFonts w:ascii="Arial Narrow" w:eastAsia="Bitter-Regular" w:hAnsi="Arial Narrow" w:cs="Calibri"/>
          <w:kern w:val="2"/>
          <w:sz w:val="24"/>
          <w:szCs w:val="24"/>
          <w:lang w:eastAsia="zh-CN"/>
        </w:rPr>
        <w:t>Prílohy 1-3</w:t>
      </w:r>
    </w:p>
    <w:p w:rsidR="00B2605B" w:rsidRDefault="00791500" w:rsidP="00BF3704">
      <w:pPr>
        <w:widowControl w:val="0"/>
        <w:numPr>
          <w:ilvl w:val="0"/>
          <w:numId w:val="8"/>
        </w:numPr>
        <w:tabs>
          <w:tab w:val="left" w:pos="993"/>
        </w:tabs>
        <w:autoSpaceDE w:val="0"/>
        <w:autoSpaceDN w:val="0"/>
        <w:spacing w:line="240" w:lineRule="auto"/>
        <w:ind w:left="993" w:hanging="426"/>
        <w:contextualSpacing/>
        <w:jc w:val="both"/>
        <w:rPr>
          <w:rFonts w:ascii="Arial Narrow" w:eastAsia="Bitter-Regular" w:hAnsi="Arial Narrow" w:cs="Calibri"/>
          <w:kern w:val="2"/>
          <w:sz w:val="24"/>
          <w:szCs w:val="24"/>
          <w:lang w:eastAsia="zh-CN"/>
        </w:rPr>
      </w:pPr>
      <w:r w:rsidRPr="00791500">
        <w:rPr>
          <w:rFonts w:ascii="Arial Narrow" w:eastAsia="Bitter-Regular" w:hAnsi="Arial Narrow" w:cs="Calibri"/>
          <w:kern w:val="2"/>
          <w:sz w:val="24"/>
          <w:szCs w:val="24"/>
          <w:lang w:eastAsia="zh-CN"/>
        </w:rPr>
        <w:t>Tabuľka: Bilancie súťažného návrhu</w:t>
      </w:r>
    </w:p>
    <w:p w:rsidR="00B2605B" w:rsidRPr="002E0836" w:rsidRDefault="00B2605B" w:rsidP="00DA08FA">
      <w:pPr>
        <w:widowControl w:val="0"/>
        <w:numPr>
          <w:ilvl w:val="0"/>
          <w:numId w:val="8"/>
        </w:numPr>
        <w:tabs>
          <w:tab w:val="left" w:pos="993"/>
        </w:tabs>
        <w:autoSpaceDE w:val="0"/>
        <w:autoSpaceDN w:val="0"/>
        <w:spacing w:after="0" w:line="240" w:lineRule="auto"/>
        <w:ind w:left="993" w:hanging="426"/>
        <w:contextualSpacing/>
        <w:jc w:val="both"/>
        <w:rPr>
          <w:rFonts w:ascii="Arial Narrow" w:eastAsia="Bitter-Regular" w:hAnsi="Arial Narrow" w:cs="Calibri"/>
          <w:kern w:val="2"/>
          <w:sz w:val="24"/>
          <w:szCs w:val="24"/>
          <w:lang w:eastAsia="zh-CN"/>
        </w:rPr>
      </w:pPr>
      <w:r w:rsidRPr="00B2605B">
        <w:rPr>
          <w:rFonts w:ascii="Arial Narrow" w:hAnsi="Arial Narrow" w:cs="Arial"/>
          <w:color w:val="000000"/>
          <w:sz w:val="24"/>
          <w:szCs w:val="24"/>
        </w:rPr>
        <w:t>Vymedzenie riešeného územia v</w:t>
      </w:r>
      <w:r w:rsidR="00785C7D">
        <w:rPr>
          <w:rFonts w:ascii="Arial Narrow" w:hAnsi="Arial Narrow" w:cs="Arial"/>
          <w:color w:val="000000"/>
          <w:sz w:val="24"/>
          <w:szCs w:val="24"/>
        </w:rPr>
        <w:t xml:space="preserve"> </w:t>
      </w:r>
      <w:r w:rsidRPr="00B2605B">
        <w:rPr>
          <w:rFonts w:ascii="Arial Narrow" w:hAnsi="Arial Narrow" w:cs="Arial"/>
          <w:color w:val="000000"/>
          <w:sz w:val="24"/>
          <w:szCs w:val="24"/>
        </w:rPr>
        <w:t>PDF</w:t>
      </w:r>
    </w:p>
    <w:p w:rsidR="00DA08FA" w:rsidRPr="00DA08FA" w:rsidRDefault="00785C7D" w:rsidP="00DA08FA">
      <w:pPr>
        <w:pStyle w:val="Odsekzoznamu"/>
        <w:numPr>
          <w:ilvl w:val="0"/>
          <w:numId w:val="8"/>
        </w:numPr>
        <w:spacing w:after="0"/>
        <w:ind w:left="993" w:hanging="426"/>
        <w:rPr>
          <w:rFonts w:ascii="Arial Narrow" w:hAnsi="Arial Narrow" w:cs="Arial"/>
          <w:color w:val="000000"/>
          <w:sz w:val="24"/>
          <w:szCs w:val="24"/>
        </w:rPr>
      </w:pPr>
      <w:r w:rsidRPr="00DA08FA">
        <w:rPr>
          <w:rFonts w:ascii="Arial Narrow" w:hAnsi="Arial Narrow" w:cs="Arial"/>
          <w:color w:val="000000"/>
          <w:sz w:val="24"/>
          <w:szCs w:val="24"/>
        </w:rPr>
        <w:t>Územný generel dopravy</w:t>
      </w:r>
      <w:r w:rsidR="00DA08FA" w:rsidRPr="00DA08FA">
        <w:rPr>
          <w:rFonts w:ascii="Arial Narrow" w:hAnsi="Arial Narrow" w:cs="Arial"/>
          <w:color w:val="000000"/>
          <w:sz w:val="24"/>
          <w:szCs w:val="24"/>
        </w:rPr>
        <w:t>, verejne prístupný na https://www.martin.sk</w:t>
      </w:r>
    </w:p>
    <w:p w:rsidR="000B6E55" w:rsidRPr="00785C7D" w:rsidRDefault="000B6E55" w:rsidP="00BF3704">
      <w:pPr>
        <w:widowControl w:val="0"/>
        <w:numPr>
          <w:ilvl w:val="0"/>
          <w:numId w:val="8"/>
        </w:numPr>
        <w:tabs>
          <w:tab w:val="left" w:pos="993"/>
        </w:tabs>
        <w:autoSpaceDE w:val="0"/>
        <w:autoSpaceDN w:val="0"/>
        <w:spacing w:line="240" w:lineRule="auto"/>
        <w:ind w:left="993" w:hanging="426"/>
        <w:contextualSpacing/>
        <w:jc w:val="both"/>
        <w:rPr>
          <w:rFonts w:ascii="Arial Narrow" w:eastAsia="Bitter-Regular" w:hAnsi="Arial Narrow" w:cs="Calibri"/>
          <w:kern w:val="2"/>
          <w:sz w:val="24"/>
          <w:szCs w:val="24"/>
          <w:lang w:eastAsia="zh-CN"/>
        </w:rPr>
      </w:pPr>
      <w:r>
        <w:rPr>
          <w:rFonts w:ascii="Arial Narrow" w:hAnsi="Arial Narrow" w:cs="Arial"/>
          <w:color w:val="000000"/>
          <w:sz w:val="24"/>
          <w:szCs w:val="24"/>
        </w:rPr>
        <w:t>Podklad pre cyklistickú dopravu</w:t>
      </w:r>
    </w:p>
    <w:p w:rsidR="00B2605B" w:rsidRDefault="00E13079" w:rsidP="00BF3704">
      <w:pPr>
        <w:widowControl w:val="0"/>
        <w:numPr>
          <w:ilvl w:val="0"/>
          <w:numId w:val="8"/>
        </w:numPr>
        <w:tabs>
          <w:tab w:val="left" w:pos="993"/>
        </w:tabs>
        <w:autoSpaceDE w:val="0"/>
        <w:autoSpaceDN w:val="0"/>
        <w:spacing w:line="240" w:lineRule="auto"/>
        <w:ind w:left="993" w:hanging="426"/>
        <w:contextualSpacing/>
        <w:jc w:val="both"/>
        <w:rPr>
          <w:rFonts w:ascii="Arial Narrow" w:eastAsia="Bitter-Regular" w:hAnsi="Arial Narrow" w:cs="Calibri"/>
          <w:kern w:val="2"/>
          <w:sz w:val="24"/>
          <w:szCs w:val="24"/>
          <w:lang w:eastAsia="zh-CN"/>
        </w:rPr>
      </w:pPr>
      <w:r>
        <w:rPr>
          <w:rFonts w:ascii="Arial Narrow" w:eastAsia="Bitter-Regular" w:hAnsi="Arial Narrow" w:cs="Calibri"/>
          <w:kern w:val="2"/>
          <w:sz w:val="24"/>
          <w:szCs w:val="24"/>
          <w:lang w:eastAsia="zh-CN"/>
        </w:rPr>
        <w:t>Príloha 4 – Formát výkresov</w:t>
      </w:r>
    </w:p>
    <w:p w:rsidR="0050713D" w:rsidRPr="00B3678F" w:rsidRDefault="009678DF" w:rsidP="00B3678F">
      <w:pPr>
        <w:widowControl w:val="0"/>
        <w:numPr>
          <w:ilvl w:val="0"/>
          <w:numId w:val="8"/>
        </w:numPr>
        <w:tabs>
          <w:tab w:val="left" w:pos="993"/>
        </w:tabs>
        <w:autoSpaceDE w:val="0"/>
        <w:autoSpaceDN w:val="0"/>
        <w:spacing w:line="240" w:lineRule="auto"/>
        <w:ind w:left="993" w:hanging="426"/>
        <w:contextualSpacing/>
        <w:jc w:val="both"/>
        <w:rPr>
          <w:rFonts w:ascii="Arial Narrow" w:eastAsia="Bitter-Regular" w:hAnsi="Arial Narrow" w:cs="Calibri"/>
          <w:kern w:val="2"/>
          <w:sz w:val="24"/>
          <w:szCs w:val="24"/>
          <w:lang w:eastAsia="zh-CN"/>
        </w:rPr>
      </w:pPr>
      <w:r>
        <w:rPr>
          <w:rFonts w:ascii="Arial Narrow" w:eastAsia="Bitter-Regular" w:hAnsi="Arial Narrow" w:cs="Calibri"/>
          <w:kern w:val="2"/>
          <w:sz w:val="24"/>
          <w:szCs w:val="24"/>
          <w:lang w:eastAsia="zh-CN"/>
        </w:rPr>
        <w:t xml:space="preserve">Určenie bodu pre náletovú </w:t>
      </w:r>
      <w:proofErr w:type="spellStart"/>
      <w:r>
        <w:rPr>
          <w:rFonts w:ascii="Arial Narrow" w:eastAsia="Bitter-Regular" w:hAnsi="Arial Narrow" w:cs="Calibri"/>
          <w:kern w:val="2"/>
          <w:sz w:val="24"/>
          <w:szCs w:val="24"/>
          <w:lang w:eastAsia="zh-CN"/>
        </w:rPr>
        <w:t>axonometriu</w:t>
      </w:r>
      <w:proofErr w:type="spellEnd"/>
    </w:p>
    <w:p w:rsidR="00247426" w:rsidRPr="007F1CA9" w:rsidRDefault="00247426" w:rsidP="00BF3704">
      <w:pPr>
        <w:widowControl w:val="0"/>
        <w:tabs>
          <w:tab w:val="left" w:pos="993"/>
        </w:tabs>
        <w:autoSpaceDE w:val="0"/>
        <w:autoSpaceDN w:val="0"/>
        <w:spacing w:after="0" w:line="240" w:lineRule="auto"/>
        <w:contextualSpacing/>
        <w:jc w:val="both"/>
        <w:rPr>
          <w:rFonts w:ascii="Arial Narrow" w:eastAsia="Bitter-Regular" w:hAnsi="Arial Narrow" w:cs="Calibri"/>
          <w:kern w:val="2"/>
          <w:sz w:val="20"/>
          <w:szCs w:val="20"/>
          <w:lang w:eastAsia="zh-CN"/>
        </w:rPr>
      </w:pPr>
    </w:p>
    <w:p w:rsidR="00791500" w:rsidRPr="009678DF" w:rsidRDefault="00791500" w:rsidP="00791500">
      <w:pPr>
        <w:widowControl w:val="0"/>
        <w:autoSpaceDE w:val="0"/>
        <w:autoSpaceDN w:val="0"/>
        <w:spacing w:after="0" w:line="240" w:lineRule="auto"/>
        <w:ind w:left="567" w:hanging="567"/>
        <w:jc w:val="both"/>
        <w:rPr>
          <w:rFonts w:ascii="Arial Narrow" w:eastAsia="SimSun" w:hAnsi="Arial Narrow" w:cs="Arial"/>
          <w:b/>
          <w:i/>
          <w:kern w:val="2"/>
          <w:sz w:val="24"/>
          <w:szCs w:val="24"/>
          <w:lang w:eastAsia="zh-CN"/>
        </w:rPr>
      </w:pPr>
      <w:r w:rsidRPr="009678DF">
        <w:rPr>
          <w:rFonts w:ascii="Arial Narrow" w:eastAsia="SimSun" w:hAnsi="Arial Narrow" w:cs="Arial"/>
          <w:b/>
          <w:kern w:val="2"/>
          <w:sz w:val="24"/>
          <w:szCs w:val="24"/>
          <w:lang w:eastAsia="zh-CN"/>
        </w:rPr>
        <w:t>10.3 Poskytnutie súťažných podmienok a pomôcok</w:t>
      </w:r>
      <w:r w:rsidRPr="009678DF">
        <w:rPr>
          <w:rFonts w:ascii="Arial Narrow" w:eastAsia="SimSun" w:hAnsi="Arial Narrow" w:cs="Arial"/>
          <w:b/>
          <w:i/>
          <w:kern w:val="2"/>
          <w:sz w:val="24"/>
          <w:szCs w:val="24"/>
          <w:lang w:eastAsia="zh-CN"/>
        </w:rPr>
        <w:t xml:space="preserve">, </w:t>
      </w:r>
    </w:p>
    <w:p w:rsidR="00BF3704" w:rsidRPr="006C7D3F" w:rsidRDefault="00BF3704" w:rsidP="00BF3704">
      <w:pPr>
        <w:autoSpaceDE w:val="0"/>
        <w:autoSpaceDN w:val="0"/>
        <w:adjustRightInd w:val="0"/>
        <w:spacing w:after="0" w:line="240" w:lineRule="auto"/>
        <w:jc w:val="both"/>
      </w:pPr>
      <w:r w:rsidRPr="009678DF">
        <w:rPr>
          <w:rFonts w:ascii="Arial Narrow" w:hAnsi="Arial Narrow" w:cs="Calibri"/>
          <w:color w:val="000000"/>
          <w:sz w:val="24"/>
          <w:szCs w:val="24"/>
          <w:u w:val="single"/>
        </w:rPr>
        <w:t xml:space="preserve">Súťažné podmienky vrátane ich príloh (súťažných pomôcok) je možné získať na webovej adrese súťaže návrhov </w:t>
      </w:r>
      <w:r w:rsidRPr="009678DF">
        <w:rPr>
          <w:rFonts w:ascii="Arial Narrow" w:hAnsi="Arial Narrow" w:cs="Calibri"/>
          <w:color w:val="0033CC"/>
          <w:sz w:val="24"/>
          <w:szCs w:val="24"/>
          <w:u w:val="single"/>
        </w:rPr>
        <w:t>https://</w:t>
      </w:r>
      <w:hyperlink r:id="rId32" w:history="1">
        <w:r w:rsidRPr="009678DF">
          <w:rPr>
            <w:rStyle w:val="Hypertextovprepojenie"/>
            <w:rFonts w:ascii="Arial Narrow" w:hAnsi="Arial Narrow" w:cs="Arial"/>
            <w:color w:val="0033CC"/>
            <w:sz w:val="24"/>
            <w:szCs w:val="24"/>
          </w:rPr>
          <w:t>www.evoportal.sk</w:t>
        </w:r>
      </w:hyperlink>
      <w:r w:rsidRPr="009678DF">
        <w:rPr>
          <w:rFonts w:ascii="Arial Narrow" w:hAnsi="Arial Narrow" w:cs="Arial"/>
          <w:color w:val="000000"/>
          <w:sz w:val="24"/>
          <w:szCs w:val="24"/>
          <w:u w:val="single"/>
        </w:rPr>
        <w:t xml:space="preserve"> </w:t>
      </w:r>
      <w:r w:rsidRPr="009678DF">
        <w:rPr>
          <w:rFonts w:ascii="Arial Narrow" w:hAnsi="Arial Narrow" w:cs="Calibri"/>
          <w:color w:val="000000"/>
          <w:sz w:val="24"/>
          <w:szCs w:val="24"/>
          <w:u w:val="single"/>
        </w:rPr>
        <w:t>a v profile verejného obstarávateľa – vyhlasovateľa</w:t>
      </w:r>
      <w:r w:rsidRPr="009678DF">
        <w:rPr>
          <w:rFonts w:ascii="Arial Narrow" w:hAnsi="Arial Narrow" w:cs="Calibri"/>
          <w:b/>
          <w:color w:val="000000"/>
          <w:sz w:val="24"/>
          <w:szCs w:val="24"/>
        </w:rPr>
        <w:t xml:space="preserve"> na elektronickom úložisku vestníka Úradu pre verejné obstarávanie </w:t>
      </w:r>
      <w:hyperlink r:id="rId33" w:history="1">
        <w:r w:rsidRPr="009678DF">
          <w:rPr>
            <w:rStyle w:val="Hypertextovprepojenie"/>
            <w:rFonts w:ascii="Arial Narrow" w:hAnsi="Arial Narrow" w:cs="Calibri"/>
            <w:b/>
            <w:sz w:val="24"/>
            <w:szCs w:val="24"/>
          </w:rPr>
          <w:t>https://www.uvo.gov.sk/vyhladavanie-profilov/detail/5089</w:t>
        </w:r>
      </w:hyperlink>
      <w:r w:rsidRPr="009678DF">
        <w:rPr>
          <w:rFonts w:ascii="Arial Narrow" w:hAnsi="Arial Narrow" w:cs="Calibri"/>
          <w:sz w:val="24"/>
          <w:szCs w:val="24"/>
        </w:rPr>
        <w:t>.</w:t>
      </w:r>
      <w:r w:rsidRPr="009678DF">
        <w:rPr>
          <w:rFonts w:ascii="Arial Narrow" w:hAnsi="Arial Narrow" w:cs="Calibri"/>
          <w:color w:val="000000"/>
          <w:sz w:val="24"/>
          <w:szCs w:val="24"/>
        </w:rPr>
        <w:t xml:space="preserve"> Vyhlasovateľ poskytuje bezodplatne neobmedzený, úplný a priamy prístup prostredníctvom elektronických prostriedkov k súťažným podmienkam, vrátane všetkých príloh, ktoré sú tvorené aj súťažnými pomôckami. </w:t>
      </w:r>
    </w:p>
    <w:p w:rsidR="00BF3704" w:rsidRPr="009678DF" w:rsidRDefault="00BF3704" w:rsidP="00BF3704">
      <w:pPr>
        <w:autoSpaceDE w:val="0"/>
        <w:autoSpaceDN w:val="0"/>
        <w:adjustRightInd w:val="0"/>
        <w:spacing w:line="240" w:lineRule="auto"/>
        <w:jc w:val="both"/>
        <w:rPr>
          <w:rFonts w:ascii="Arial Narrow" w:hAnsi="Arial Narrow" w:cs="Calibri"/>
          <w:color w:val="000000"/>
          <w:sz w:val="24"/>
          <w:szCs w:val="24"/>
        </w:rPr>
      </w:pPr>
      <w:r w:rsidRPr="009678DF">
        <w:rPr>
          <w:rFonts w:ascii="Arial Narrow" w:hAnsi="Arial Narrow" w:cs="Calibri"/>
          <w:color w:val="000000"/>
          <w:sz w:val="24"/>
          <w:szCs w:val="24"/>
        </w:rPr>
        <w:t>Súťažné podmienky sú voľne dostupné na stiahnutie podľa predchádzajúcej vety.</w:t>
      </w:r>
    </w:p>
    <w:p w:rsidR="00BF3704" w:rsidRPr="009678DF" w:rsidRDefault="00BF3704" w:rsidP="00BF3704">
      <w:pPr>
        <w:pStyle w:val="Zarkazkladnhotextu2"/>
        <w:spacing w:line="240" w:lineRule="auto"/>
        <w:ind w:left="0"/>
        <w:jc w:val="both"/>
        <w:rPr>
          <w:rStyle w:val="pre"/>
          <w:rFonts w:ascii="Arial Narrow" w:hAnsi="Arial Narrow" w:cs="Arial"/>
          <w:sz w:val="24"/>
          <w:szCs w:val="24"/>
        </w:rPr>
      </w:pPr>
      <w:r w:rsidRPr="009678DF">
        <w:rPr>
          <w:rFonts w:ascii="Arial Narrow" w:hAnsi="Arial Narrow" w:cs="Arial"/>
          <w:sz w:val="24"/>
          <w:szCs w:val="24"/>
        </w:rPr>
        <w:t>Vzhľadom k tomu, že vyhlasovateľ - verejný obstarávateľ poskytuje neobmedzený prístup k súťažným podkladom a k ostatným informáciám potrebným na vypracovanie súťažných návrhov v profile verejného obstarávateľa na webovom sídle ÚVO (</w:t>
      </w:r>
      <w:hyperlink r:id="rId34" w:history="1">
        <w:r w:rsidRPr="009678DF">
          <w:rPr>
            <w:rStyle w:val="Hypertextovprepojenie"/>
            <w:rFonts w:ascii="Arial Narrow" w:hAnsi="Arial Narrow" w:cs="Arial"/>
            <w:color w:val="0033CC"/>
            <w:sz w:val="24"/>
            <w:szCs w:val="24"/>
          </w:rPr>
          <w:t>www.uvo.gov.sk</w:t>
        </w:r>
      </w:hyperlink>
      <w:r w:rsidRPr="009678DF">
        <w:rPr>
          <w:rFonts w:ascii="Arial Narrow" w:hAnsi="Arial Narrow" w:cs="Arial"/>
          <w:sz w:val="24"/>
          <w:szCs w:val="24"/>
        </w:rPr>
        <w:t xml:space="preserve">), </w:t>
      </w:r>
      <w:r w:rsidRPr="009678DF">
        <w:rPr>
          <w:rFonts w:ascii="Arial Narrow" w:eastAsia="TimesNewRomanPSMT" w:hAnsi="Arial Narrow" w:cs="Arial"/>
          <w:sz w:val="24"/>
          <w:szCs w:val="24"/>
        </w:rPr>
        <w:t xml:space="preserve">ako aj na portáli </w:t>
      </w:r>
      <w:proofErr w:type="spellStart"/>
      <w:r w:rsidRPr="009678DF">
        <w:rPr>
          <w:rFonts w:ascii="Arial Narrow" w:hAnsi="Arial Narrow" w:cs="Arial"/>
          <w:color w:val="0033CC"/>
          <w:sz w:val="24"/>
          <w:szCs w:val="24"/>
        </w:rPr>
        <w:t>EVO.eBIT</w:t>
      </w:r>
      <w:proofErr w:type="spellEnd"/>
      <w:r w:rsidRPr="009678DF">
        <w:rPr>
          <w:rFonts w:ascii="Arial Narrow" w:hAnsi="Arial Narrow" w:cs="Arial"/>
          <w:color w:val="0033CC"/>
          <w:sz w:val="24"/>
          <w:szCs w:val="24"/>
        </w:rPr>
        <w:t xml:space="preserve"> </w:t>
      </w:r>
      <w:proofErr w:type="spellStart"/>
      <w:r w:rsidRPr="009678DF">
        <w:rPr>
          <w:rFonts w:ascii="Arial Narrow" w:hAnsi="Arial Narrow" w:cs="Arial"/>
          <w:color w:val="0033CC"/>
          <w:sz w:val="24"/>
          <w:szCs w:val="24"/>
        </w:rPr>
        <w:t>portal</w:t>
      </w:r>
      <w:proofErr w:type="spellEnd"/>
      <w:r w:rsidRPr="009678DF">
        <w:rPr>
          <w:rFonts w:ascii="Arial Narrow" w:hAnsi="Arial Narrow" w:cs="Arial"/>
          <w:sz w:val="24"/>
          <w:szCs w:val="24"/>
        </w:rPr>
        <w:t xml:space="preserve">, stránka </w:t>
      </w:r>
      <w:hyperlink r:id="rId35" w:history="1">
        <w:r w:rsidRPr="009678DF">
          <w:rPr>
            <w:rStyle w:val="Hypertextovprepojenie"/>
            <w:rFonts w:ascii="Arial Narrow" w:hAnsi="Arial Narrow" w:cs="Arial"/>
            <w:color w:val="0033CC"/>
            <w:sz w:val="24"/>
            <w:szCs w:val="24"/>
          </w:rPr>
          <w:t>www.evoportal.sk</w:t>
        </w:r>
      </w:hyperlink>
      <w:r w:rsidRPr="009678DF">
        <w:rPr>
          <w:rFonts w:ascii="Arial Narrow" w:hAnsi="Arial Narrow" w:cs="Arial"/>
          <w:sz w:val="24"/>
          <w:szCs w:val="24"/>
        </w:rPr>
        <w:t xml:space="preserve">, počas celého procesu verejného obstarávania, týmto </w:t>
      </w:r>
      <w:r w:rsidRPr="009678DF">
        <w:rPr>
          <w:rFonts w:ascii="Arial Narrow" w:hAnsi="Arial Narrow" w:cs="Arial"/>
          <w:b/>
          <w:sz w:val="24"/>
          <w:szCs w:val="24"/>
        </w:rPr>
        <w:t>odporúča všetkým záujemcom</w:t>
      </w:r>
      <w:r w:rsidRPr="009678DF">
        <w:rPr>
          <w:rFonts w:ascii="Arial Narrow" w:hAnsi="Arial Narrow" w:cs="Arial"/>
          <w:sz w:val="24"/>
          <w:szCs w:val="24"/>
        </w:rPr>
        <w:t xml:space="preserve">, aby vo vlastnom záujme počas celého procesu verejného obstarávania sledovali profil verejného obstarávateľa na uvedenom webovom sídle alebo portále </w:t>
      </w:r>
      <w:proofErr w:type="spellStart"/>
      <w:r w:rsidRPr="009678DF">
        <w:rPr>
          <w:rFonts w:ascii="Arial Narrow" w:hAnsi="Arial Narrow" w:cs="Arial"/>
          <w:color w:val="0033CC"/>
          <w:sz w:val="24"/>
          <w:szCs w:val="24"/>
          <w:u w:val="single"/>
        </w:rPr>
        <w:t>EVO.eBIT</w:t>
      </w:r>
      <w:proofErr w:type="spellEnd"/>
      <w:r w:rsidRPr="009678DF">
        <w:rPr>
          <w:rFonts w:ascii="Arial Narrow" w:hAnsi="Arial Narrow" w:cs="Arial"/>
          <w:color w:val="0033CC"/>
          <w:sz w:val="24"/>
          <w:szCs w:val="24"/>
          <w:u w:val="single"/>
        </w:rPr>
        <w:t xml:space="preserve"> </w:t>
      </w:r>
      <w:proofErr w:type="spellStart"/>
      <w:r w:rsidRPr="009678DF">
        <w:rPr>
          <w:rFonts w:ascii="Arial Narrow" w:hAnsi="Arial Narrow" w:cs="Arial"/>
          <w:color w:val="0033CC"/>
          <w:sz w:val="24"/>
          <w:szCs w:val="24"/>
          <w:u w:val="single"/>
        </w:rPr>
        <w:t>portal</w:t>
      </w:r>
      <w:proofErr w:type="spellEnd"/>
      <w:r w:rsidRPr="009678DF">
        <w:rPr>
          <w:rFonts w:ascii="Arial Narrow" w:hAnsi="Arial Narrow" w:cs="Arial"/>
          <w:sz w:val="24"/>
          <w:szCs w:val="24"/>
        </w:rPr>
        <w:t>.</w:t>
      </w:r>
    </w:p>
    <w:p w:rsidR="00BF3704" w:rsidRPr="006C7D3F" w:rsidRDefault="00BF3704" w:rsidP="00BF3704">
      <w:pPr>
        <w:autoSpaceDE w:val="0"/>
        <w:autoSpaceDN w:val="0"/>
        <w:adjustRightInd w:val="0"/>
        <w:spacing w:line="240" w:lineRule="auto"/>
        <w:jc w:val="both"/>
      </w:pPr>
      <w:r w:rsidRPr="009678DF">
        <w:rPr>
          <w:rFonts w:ascii="Arial Narrow" w:hAnsi="Arial Narrow" w:cs="Arial"/>
          <w:color w:val="000000"/>
          <w:sz w:val="24"/>
          <w:szCs w:val="24"/>
          <w:lang w:eastAsia="sk-SK"/>
        </w:rPr>
        <w:t>Predkladanie návrhov je umožnen</w:t>
      </w:r>
      <w:r w:rsidRPr="009678DF">
        <w:rPr>
          <w:rFonts w:ascii="Arial Narrow" w:hAnsi="Arial Narrow" w:cs="Arial"/>
          <w:color w:val="000000"/>
          <w:sz w:val="24"/>
          <w:szCs w:val="24"/>
        </w:rPr>
        <w:t>é iba registrovanému uchádzačovi</w:t>
      </w:r>
      <w:r w:rsidRPr="009678DF">
        <w:rPr>
          <w:rFonts w:ascii="Arial Narrow" w:hAnsi="Arial Narrow" w:cs="Arial"/>
          <w:color w:val="000000"/>
          <w:sz w:val="24"/>
          <w:szCs w:val="24"/>
          <w:lang w:eastAsia="sk-SK"/>
        </w:rPr>
        <w:t xml:space="preserve">, ktorého verejný obstarávateľ zaregistroval do systému </w:t>
      </w:r>
      <w:r w:rsidRPr="009678DF">
        <w:rPr>
          <w:rFonts w:ascii="Arial Narrow" w:hAnsi="Arial Narrow" w:cs="Arial"/>
          <w:color w:val="002060"/>
          <w:sz w:val="24"/>
          <w:szCs w:val="24"/>
          <w:lang w:eastAsia="sk-SK"/>
        </w:rPr>
        <w:t xml:space="preserve">EVO </w:t>
      </w:r>
      <w:proofErr w:type="spellStart"/>
      <w:r w:rsidRPr="009678DF">
        <w:rPr>
          <w:rFonts w:ascii="Arial Narrow" w:hAnsi="Arial Narrow" w:cs="Arial"/>
          <w:color w:val="002060"/>
          <w:sz w:val="24"/>
          <w:szCs w:val="24"/>
          <w:lang w:eastAsia="sk-SK"/>
        </w:rPr>
        <w:t>portal</w:t>
      </w:r>
      <w:proofErr w:type="spellEnd"/>
      <w:r w:rsidRPr="009678DF">
        <w:rPr>
          <w:rFonts w:ascii="Arial Narrow" w:hAnsi="Arial Narrow" w:cs="Arial"/>
          <w:color w:val="000000"/>
          <w:sz w:val="24"/>
          <w:szCs w:val="24"/>
          <w:lang w:eastAsia="sk-SK"/>
        </w:rPr>
        <w:t xml:space="preserve"> schválením jeho žiadosti o registráciu a ktorému systém </w:t>
      </w:r>
      <w:r w:rsidRPr="009678DF">
        <w:rPr>
          <w:rFonts w:ascii="Arial Narrow" w:hAnsi="Arial Narrow" w:cs="Arial"/>
          <w:color w:val="000000"/>
          <w:sz w:val="24"/>
          <w:szCs w:val="24"/>
          <w:u w:val="single"/>
          <w:lang w:eastAsia="sk-SK"/>
        </w:rPr>
        <w:t xml:space="preserve">EVO </w:t>
      </w:r>
      <w:proofErr w:type="spellStart"/>
      <w:r w:rsidRPr="009678DF">
        <w:rPr>
          <w:rFonts w:ascii="Arial Narrow" w:hAnsi="Arial Narrow" w:cs="Arial"/>
          <w:color w:val="000000"/>
          <w:sz w:val="24"/>
          <w:szCs w:val="24"/>
          <w:u w:val="single"/>
          <w:lang w:eastAsia="sk-SK"/>
        </w:rPr>
        <w:t>portal</w:t>
      </w:r>
      <w:proofErr w:type="spellEnd"/>
      <w:r w:rsidRPr="009678DF">
        <w:rPr>
          <w:rFonts w:ascii="Arial Narrow" w:hAnsi="Arial Narrow" w:cs="Arial"/>
          <w:color w:val="000000"/>
          <w:sz w:val="24"/>
          <w:szCs w:val="24"/>
          <w:u w:val="single"/>
          <w:lang w:eastAsia="sk-SK"/>
        </w:rPr>
        <w:t xml:space="preserve"> vygeneroval UID používateľa.</w:t>
      </w:r>
      <w:r w:rsidRPr="009678DF">
        <w:rPr>
          <w:rFonts w:ascii="Arial Narrow" w:hAnsi="Arial Narrow" w:cs="Arial"/>
          <w:color w:val="000000"/>
          <w:sz w:val="24"/>
          <w:szCs w:val="24"/>
          <w:lang w:eastAsia="sk-SK"/>
        </w:rPr>
        <w:t xml:space="preserve"> Záujemcovia sa môžu zaregistrovať na adrese:</w:t>
      </w:r>
      <w:r w:rsidRPr="009678DF">
        <w:rPr>
          <w:rFonts w:ascii="Arial Narrow" w:hAnsi="Arial Narrow" w:cs="Arial"/>
          <w:color w:val="C0504D"/>
          <w:sz w:val="24"/>
          <w:szCs w:val="24"/>
          <w:lang w:eastAsia="sk-SK"/>
        </w:rPr>
        <w:t xml:space="preserve"> </w:t>
      </w:r>
      <w:hyperlink r:id="rId36" w:history="1">
        <w:r w:rsidR="006C7D3F" w:rsidRPr="001542A0">
          <w:rPr>
            <w:rStyle w:val="Hypertextovprepojenie"/>
            <w:rFonts w:ascii="Arial Narrow" w:hAnsi="Arial Narrow" w:cs="Arial"/>
            <w:sz w:val="24"/>
            <w:szCs w:val="24"/>
            <w:lang w:eastAsia="sk-SK"/>
          </w:rPr>
          <w:t>http://www.evoportal.sk/index.php?zobraz=registracia</w:t>
        </w:r>
      </w:hyperlink>
      <w:r w:rsidRPr="009678DF">
        <w:rPr>
          <w:rFonts w:ascii="Arial Narrow" w:hAnsi="Arial Narrow"/>
          <w:sz w:val="24"/>
          <w:szCs w:val="24"/>
        </w:rPr>
        <w:t>.</w:t>
      </w:r>
      <w:r w:rsidRPr="009678DF">
        <w:rPr>
          <w:rFonts w:ascii="Arial Narrow" w:hAnsi="Arial Narrow" w:cs="Arial"/>
          <w:color w:val="C0504D"/>
          <w:sz w:val="24"/>
          <w:szCs w:val="24"/>
          <w:lang w:eastAsia="sk-SK"/>
        </w:rPr>
        <w:t xml:space="preserve">  </w:t>
      </w:r>
      <w:r w:rsidRPr="009678DF">
        <w:rPr>
          <w:rFonts w:ascii="Arial Narrow" w:hAnsi="Arial Narrow" w:cs="Arial"/>
          <w:color w:val="000000"/>
          <w:sz w:val="24"/>
          <w:szCs w:val="24"/>
          <w:lang w:eastAsia="sk-SK"/>
        </w:rPr>
        <w:t xml:space="preserve"> P</w:t>
      </w:r>
      <w:r w:rsidRPr="009678DF">
        <w:rPr>
          <w:rFonts w:ascii="Arial Narrow" w:hAnsi="Arial Narrow" w:cs="Arial"/>
          <w:color w:val="000000"/>
          <w:sz w:val="24"/>
          <w:szCs w:val="24"/>
        </w:rPr>
        <w:t>okyny k registrácií sú uvedené priamo na tejto adrese.</w:t>
      </w:r>
      <w:r w:rsidRPr="009678DF">
        <w:rPr>
          <w:rFonts w:ascii="Arial Narrow" w:hAnsi="Arial Narrow" w:cs="Arial"/>
          <w:color w:val="000000"/>
          <w:sz w:val="24"/>
          <w:szCs w:val="24"/>
          <w:lang w:eastAsia="sk-SK"/>
        </w:rPr>
        <w:t xml:space="preserve"> Odovzdávanie resp. dopĺňanie súťaže návrhov sa bude realizovať prostredníctvom elektronického portálu </w:t>
      </w:r>
      <w:hyperlink r:id="rId37" w:history="1">
        <w:r w:rsidR="006C7D3F" w:rsidRPr="001542A0">
          <w:rPr>
            <w:rStyle w:val="Hypertextovprepojenie"/>
            <w:rFonts w:ascii="Arial Narrow" w:hAnsi="Arial Narrow" w:cs="Arial"/>
            <w:sz w:val="24"/>
            <w:szCs w:val="24"/>
            <w:lang w:eastAsia="sk-SK"/>
          </w:rPr>
          <w:t>www.evoportal.sk</w:t>
        </w:r>
      </w:hyperlink>
      <w:r w:rsidR="006C7D3F">
        <w:rPr>
          <w:rFonts w:ascii="Arial Narrow" w:hAnsi="Arial Narrow" w:cs="Arial"/>
          <w:color w:val="000000"/>
          <w:sz w:val="24"/>
          <w:szCs w:val="24"/>
          <w:lang w:eastAsia="sk-SK"/>
        </w:rPr>
        <w:t>,</w:t>
      </w:r>
      <w:r w:rsidRPr="009678DF">
        <w:rPr>
          <w:rFonts w:ascii="Arial Narrow" w:hAnsi="Arial Narrow" w:cs="Arial"/>
          <w:color w:val="000000"/>
          <w:sz w:val="24"/>
          <w:szCs w:val="24"/>
          <w:lang w:eastAsia="sk-SK"/>
        </w:rPr>
        <w:t xml:space="preserve"> ak nie je </w:t>
      </w:r>
      <w:r w:rsidRPr="009678DF">
        <w:rPr>
          <w:rFonts w:ascii="Arial Narrow" w:hAnsi="Arial Narrow" w:cs="Arial"/>
          <w:color w:val="000000"/>
          <w:sz w:val="24"/>
          <w:szCs w:val="24"/>
        </w:rPr>
        <w:t xml:space="preserve">v Súťažných podmienkach </w:t>
      </w:r>
      <w:r w:rsidRPr="009678DF">
        <w:rPr>
          <w:rFonts w:ascii="Arial Narrow" w:hAnsi="Arial Narrow" w:cs="Arial"/>
          <w:color w:val="000000"/>
          <w:sz w:val="24"/>
          <w:szCs w:val="24"/>
          <w:lang w:eastAsia="sk-SK"/>
        </w:rPr>
        <w:t>výslovne uvedené inak.</w:t>
      </w:r>
      <w:r w:rsidRPr="009678DF">
        <w:rPr>
          <w:rFonts w:ascii="Arial Narrow" w:hAnsi="Arial Narrow" w:cs="Arial"/>
          <w:color w:val="000000"/>
          <w:sz w:val="24"/>
          <w:szCs w:val="24"/>
        </w:rPr>
        <w:t xml:space="preserve"> Komunikácia súvisiaca s vysvetlením Súťažných podmienok alebo inej sprievodnej dokumentácie alebo iných dokumentov poskytnutých vyhlasovateľom v lehote na predkladanie návrhov podľa zákona o verejnom obstarávaní sa uskutoční výhradne elektronicky prostredníctvom </w:t>
      </w:r>
      <w:r w:rsidRPr="009678DF">
        <w:rPr>
          <w:rFonts w:ascii="Arial Narrow" w:hAnsi="Arial Narrow" w:cs="Arial"/>
          <w:color w:val="000000"/>
          <w:sz w:val="24"/>
          <w:szCs w:val="24"/>
          <w:lang w:eastAsia="sk-SK"/>
        </w:rPr>
        <w:t xml:space="preserve">portálu </w:t>
      </w:r>
      <w:hyperlink r:id="rId38" w:history="1">
        <w:r w:rsidRPr="009678DF">
          <w:rPr>
            <w:rStyle w:val="Hypertextovprepojenie"/>
            <w:rFonts w:ascii="Arial Narrow" w:hAnsi="Arial Narrow" w:cs="Arial"/>
            <w:color w:val="0033CC"/>
            <w:sz w:val="24"/>
            <w:szCs w:val="24"/>
          </w:rPr>
          <w:t>www.evoportal.sk</w:t>
        </w:r>
      </w:hyperlink>
    </w:p>
    <w:p w:rsidR="00BF3704" w:rsidRPr="009678DF" w:rsidRDefault="00BF3704" w:rsidP="00BF3704">
      <w:pPr>
        <w:spacing w:after="160" w:line="240" w:lineRule="auto"/>
        <w:jc w:val="both"/>
        <w:rPr>
          <w:rFonts w:ascii="Arial Narrow" w:hAnsi="Arial Narrow"/>
          <w:b/>
          <w:sz w:val="24"/>
          <w:szCs w:val="24"/>
        </w:rPr>
      </w:pPr>
      <w:r w:rsidRPr="009678DF">
        <w:rPr>
          <w:rFonts w:ascii="Arial Narrow" w:hAnsi="Arial Narrow"/>
          <w:sz w:val="24"/>
          <w:szCs w:val="24"/>
        </w:rPr>
        <w:t>Komunikácia a výmena informácií vo verejnom obstarávaní pri súťaži návrhov „</w:t>
      </w:r>
      <w:r w:rsidRPr="009678DF">
        <w:rPr>
          <w:rFonts w:ascii="Arial Narrow" w:hAnsi="Arial Narrow"/>
          <w:b/>
          <w:sz w:val="24"/>
          <w:szCs w:val="24"/>
        </w:rPr>
        <w:t xml:space="preserve">NÁMESTIE SNP V MARTINE“ </w:t>
      </w:r>
      <w:r w:rsidRPr="009678DF">
        <w:rPr>
          <w:rFonts w:ascii="Arial Narrow" w:hAnsi="Arial Narrow"/>
          <w:sz w:val="24"/>
          <w:szCs w:val="24"/>
        </w:rPr>
        <w:t xml:space="preserve">sa bude uskutočňovať prostredníctvom elektronických prostriedkov, </w:t>
      </w:r>
      <w:r w:rsidRPr="009678DF">
        <w:rPr>
          <w:rFonts w:ascii="Arial Narrow" w:hAnsi="Arial Narrow"/>
          <w:sz w:val="24"/>
          <w:szCs w:val="24"/>
          <w:u w:val="single"/>
        </w:rPr>
        <w:t xml:space="preserve">s výnimkou predloženia súťažných návrhov účastníkmi súťaže – tieto budú predložené v jednom elaboráte (v grafickej a textovej častiach) na adresu určenú v Súťažných podmienkach, bodoch  </w:t>
      </w:r>
      <w:r w:rsidRPr="009678DF">
        <w:rPr>
          <w:rFonts w:ascii="Arial Narrow" w:hAnsi="Arial Narrow"/>
          <w:b/>
          <w:sz w:val="24"/>
          <w:szCs w:val="24"/>
          <w:u w:val="single"/>
        </w:rPr>
        <w:t>9.2</w:t>
      </w:r>
      <w:r w:rsidRPr="009678DF">
        <w:rPr>
          <w:rFonts w:ascii="Arial Narrow" w:hAnsi="Arial Narrow"/>
          <w:sz w:val="24"/>
          <w:szCs w:val="24"/>
          <w:u w:val="single"/>
        </w:rPr>
        <w:t xml:space="preserve"> a </w:t>
      </w:r>
      <w:r w:rsidRPr="009678DF">
        <w:rPr>
          <w:rFonts w:ascii="Arial Narrow" w:hAnsi="Arial Narrow"/>
          <w:b/>
          <w:sz w:val="24"/>
          <w:szCs w:val="24"/>
          <w:u w:val="single"/>
        </w:rPr>
        <w:t>9.3.</w:t>
      </w:r>
      <w:r w:rsidRPr="009678DF">
        <w:rPr>
          <w:rFonts w:ascii="Arial Narrow" w:hAnsi="Arial Narrow"/>
          <w:b/>
          <w:sz w:val="24"/>
          <w:szCs w:val="24"/>
        </w:rPr>
        <w:t xml:space="preserve"> </w:t>
      </w:r>
      <w:r w:rsidRPr="009678DF">
        <w:rPr>
          <w:rFonts w:ascii="Arial Narrow" w:hAnsi="Arial Narrow"/>
          <w:sz w:val="24"/>
          <w:szCs w:val="24"/>
        </w:rPr>
        <w:t xml:space="preserve">Nástroje a zariadenia na elektronickú komunikáciu, ktoré sa budú využívať v tejto súťaži návrhov  (v procese tohto verejného obstarávania) sú nediskriminačné, verejne dostupné a prepojiteľné so všeobecne používanými produktmi informačných a komunikačných technológií. </w:t>
      </w:r>
    </w:p>
    <w:p w:rsidR="00BF3704" w:rsidRPr="009678DF" w:rsidRDefault="00BF3704" w:rsidP="00BF3704">
      <w:pPr>
        <w:shd w:val="clear" w:color="auto" w:fill="FFFFFF"/>
        <w:spacing w:line="240" w:lineRule="auto"/>
        <w:jc w:val="both"/>
        <w:rPr>
          <w:rFonts w:ascii="Arial Narrow" w:hAnsi="Arial Narrow"/>
          <w:b/>
          <w:color w:val="002060"/>
          <w:sz w:val="24"/>
          <w:szCs w:val="24"/>
        </w:rPr>
      </w:pPr>
      <w:r w:rsidRPr="009678DF">
        <w:rPr>
          <w:rFonts w:ascii="Arial Narrow" w:hAnsi="Arial Narrow"/>
          <w:b/>
          <w:sz w:val="24"/>
          <w:szCs w:val="24"/>
        </w:rPr>
        <w:t xml:space="preserve">Súťažné podmienky budú zverejnené na profile verejného obstarávateľa na </w:t>
      </w:r>
      <w:hyperlink r:id="rId39" w:history="1">
        <w:r w:rsidRPr="009678DF">
          <w:rPr>
            <w:rFonts w:ascii="Arial Narrow" w:hAnsi="Arial Narrow"/>
            <w:b/>
            <w:color w:val="0563C1"/>
            <w:sz w:val="24"/>
            <w:szCs w:val="24"/>
            <w:u w:val="single"/>
          </w:rPr>
          <w:t>www.uvo.gov.sk</w:t>
        </w:r>
      </w:hyperlink>
      <w:r w:rsidRPr="009678DF">
        <w:rPr>
          <w:rFonts w:ascii="Arial Narrow" w:hAnsi="Arial Narrow"/>
          <w:b/>
          <w:sz w:val="24"/>
          <w:szCs w:val="24"/>
        </w:rPr>
        <w:t xml:space="preserve">, v časti verejný obstarávateľ, vyhľadávanie v profiloch VO, </w:t>
      </w:r>
      <w:r w:rsidRPr="009678DF">
        <w:rPr>
          <w:rFonts w:ascii="Arial Narrow" w:hAnsi="Arial Narrow" w:cs="Calibri"/>
          <w:b/>
          <w:color w:val="3366CC"/>
          <w:sz w:val="24"/>
          <w:szCs w:val="24"/>
          <w:u w:val="single"/>
        </w:rPr>
        <w:t>https://www.uvo.gov.sk/vyhladavanie-profilov</w:t>
      </w:r>
      <w:r w:rsidRPr="009678DF">
        <w:rPr>
          <w:rFonts w:ascii="Arial Narrow" w:hAnsi="Arial Narrow" w:cs="Calibri"/>
          <w:b/>
          <w:color w:val="0070C0"/>
          <w:sz w:val="24"/>
          <w:szCs w:val="24"/>
          <w:u w:val="single"/>
        </w:rPr>
        <w:t>/detail/5089</w:t>
      </w:r>
      <w:r w:rsidRPr="009678DF">
        <w:rPr>
          <w:rFonts w:ascii="Arial Narrow" w:hAnsi="Arial Narrow"/>
          <w:b/>
          <w:color w:val="002060"/>
          <w:sz w:val="24"/>
          <w:szCs w:val="24"/>
        </w:rPr>
        <w:t>.</w:t>
      </w:r>
    </w:p>
    <w:p w:rsidR="00E66F7D" w:rsidRPr="009678DF" w:rsidRDefault="00E66F7D" w:rsidP="00E66F7D">
      <w:pPr>
        <w:shd w:val="clear" w:color="auto" w:fill="FFFFFF"/>
        <w:spacing w:after="0" w:line="240" w:lineRule="auto"/>
        <w:jc w:val="both"/>
        <w:rPr>
          <w:rFonts w:ascii="Arial Narrow" w:eastAsia="Times New Roman" w:hAnsi="Arial Narrow" w:cs="Arial"/>
          <w:color w:val="222222"/>
          <w:sz w:val="24"/>
          <w:szCs w:val="24"/>
          <w:lang w:eastAsia="sk-SK"/>
        </w:rPr>
      </w:pPr>
      <w:r w:rsidRPr="009678DF">
        <w:rPr>
          <w:rFonts w:ascii="Arial Narrow" w:eastAsia="Times New Roman" w:hAnsi="Arial Narrow" w:cs="Arial"/>
          <w:color w:val="222222"/>
          <w:sz w:val="24"/>
          <w:szCs w:val="24"/>
          <w:lang w:eastAsia="sk-SK"/>
        </w:rPr>
        <w:t>Platí, že vložené doklady a dokumenty, u ktorých sa vyžaduje podpis, budú podpísané na originálne vyhotovenom dokumente a následne naskenované, </w:t>
      </w:r>
      <w:r w:rsidRPr="009678DF">
        <w:rPr>
          <w:rFonts w:ascii="Arial Narrow" w:eastAsia="Times New Roman" w:hAnsi="Arial Narrow" w:cs="Arial"/>
          <w:b/>
          <w:bCs/>
          <w:color w:val="222222"/>
          <w:sz w:val="24"/>
          <w:szCs w:val="24"/>
          <w:lang w:eastAsia="sk-SK"/>
        </w:rPr>
        <w:t xml:space="preserve">uložené do súboru </w:t>
      </w:r>
      <w:proofErr w:type="spellStart"/>
      <w:r w:rsidRPr="009678DF">
        <w:rPr>
          <w:rFonts w:ascii="Arial Narrow" w:eastAsia="Times New Roman" w:hAnsi="Arial Narrow" w:cs="Arial"/>
          <w:b/>
          <w:bCs/>
          <w:color w:val="222222"/>
          <w:sz w:val="24"/>
          <w:szCs w:val="24"/>
          <w:lang w:eastAsia="sk-SK"/>
        </w:rPr>
        <w:t>pdf</w:t>
      </w:r>
      <w:proofErr w:type="spellEnd"/>
      <w:r w:rsidRPr="009678DF">
        <w:rPr>
          <w:rFonts w:ascii="Arial Narrow" w:eastAsia="Times New Roman" w:hAnsi="Arial Narrow" w:cs="Arial"/>
          <w:color w:val="222222"/>
          <w:sz w:val="24"/>
          <w:szCs w:val="24"/>
          <w:lang w:eastAsia="sk-SK"/>
        </w:rPr>
        <w:t> a takto </w:t>
      </w:r>
      <w:r w:rsidRPr="009678DF">
        <w:rPr>
          <w:rFonts w:ascii="Arial Narrow" w:eastAsia="Times New Roman" w:hAnsi="Arial Narrow" w:cs="Arial"/>
          <w:b/>
          <w:bCs/>
          <w:color w:val="222222"/>
          <w:sz w:val="24"/>
          <w:szCs w:val="24"/>
          <w:lang w:eastAsia="sk-SK"/>
        </w:rPr>
        <w:t>ako celok vložené</w:t>
      </w:r>
      <w:r w:rsidRPr="009678DF">
        <w:rPr>
          <w:rFonts w:ascii="Arial Narrow" w:eastAsia="Times New Roman" w:hAnsi="Arial Narrow" w:cs="Arial"/>
          <w:color w:val="222222"/>
          <w:sz w:val="24"/>
          <w:szCs w:val="24"/>
          <w:lang w:eastAsia="sk-SK"/>
        </w:rPr>
        <w:t> </w:t>
      </w:r>
      <w:r w:rsidRPr="009678DF">
        <w:rPr>
          <w:rFonts w:ascii="Arial Narrow" w:eastAsia="Times New Roman" w:hAnsi="Arial Narrow" w:cs="Arial"/>
          <w:b/>
          <w:bCs/>
          <w:color w:val="222222"/>
          <w:sz w:val="24"/>
          <w:szCs w:val="24"/>
          <w:lang w:eastAsia="sk-SK"/>
        </w:rPr>
        <w:t>do systému u všetkých povinne predkladaných dokumentov</w:t>
      </w:r>
      <w:r w:rsidRPr="009678DF">
        <w:rPr>
          <w:rFonts w:ascii="Arial Narrow" w:eastAsia="Times New Roman" w:hAnsi="Arial Narrow" w:cs="Arial"/>
          <w:color w:val="222222"/>
          <w:sz w:val="24"/>
          <w:szCs w:val="24"/>
          <w:lang w:eastAsia="sk-SK"/>
        </w:rPr>
        <w:t> požiadaviek súťažného návrhu.</w:t>
      </w:r>
    </w:p>
    <w:p w:rsidR="00E66F7D" w:rsidRDefault="00E66F7D" w:rsidP="00E66F7D">
      <w:pPr>
        <w:shd w:val="clear" w:color="auto" w:fill="FFFFFF"/>
        <w:spacing w:after="0" w:line="240" w:lineRule="auto"/>
        <w:jc w:val="both"/>
        <w:rPr>
          <w:rFonts w:ascii="Arial Narrow" w:eastAsia="Times New Roman" w:hAnsi="Arial Narrow" w:cs="Arial"/>
          <w:b/>
          <w:bCs/>
          <w:color w:val="000000"/>
          <w:sz w:val="24"/>
          <w:szCs w:val="24"/>
          <w:lang w:eastAsia="sk-SK"/>
        </w:rPr>
      </w:pPr>
      <w:r w:rsidRPr="009678DF">
        <w:rPr>
          <w:rFonts w:ascii="Arial Narrow" w:eastAsia="Times New Roman" w:hAnsi="Arial Narrow" w:cs="Arial"/>
          <w:b/>
          <w:bCs/>
          <w:color w:val="000000"/>
          <w:sz w:val="24"/>
          <w:szCs w:val="24"/>
          <w:lang w:eastAsia="sk-SK"/>
        </w:rPr>
        <w:t>Účastníci v poznámke </w:t>
      </w:r>
      <w:r w:rsidRPr="009678DF">
        <w:rPr>
          <w:rFonts w:ascii="Arial Narrow" w:eastAsia="Times New Roman" w:hAnsi="Arial Narrow" w:cs="Arial"/>
          <w:b/>
          <w:bCs/>
          <w:color w:val="222222"/>
          <w:sz w:val="24"/>
          <w:szCs w:val="24"/>
          <w:lang w:eastAsia="sk-SK"/>
        </w:rPr>
        <w:t>súťažného návrhu</w:t>
      </w:r>
      <w:r w:rsidRPr="009678DF">
        <w:rPr>
          <w:rFonts w:ascii="Arial Narrow" w:eastAsia="Times New Roman" w:hAnsi="Arial Narrow" w:cs="Arial"/>
          <w:b/>
          <w:bCs/>
          <w:color w:val="000000"/>
          <w:sz w:val="24"/>
          <w:szCs w:val="24"/>
          <w:lang w:eastAsia="sk-SK"/>
        </w:rPr>
        <w:t> uvedú a popíšu stručný obsah dokumentu, ktorý vkladajú do systému návrhu.</w:t>
      </w:r>
    </w:p>
    <w:p w:rsidR="007F1CA9" w:rsidRPr="007F1CA9" w:rsidRDefault="007F1CA9" w:rsidP="00E66F7D">
      <w:pPr>
        <w:shd w:val="clear" w:color="auto" w:fill="FFFFFF"/>
        <w:spacing w:after="0" w:line="240" w:lineRule="auto"/>
        <w:jc w:val="both"/>
        <w:rPr>
          <w:rFonts w:ascii="Arial Narrow" w:eastAsia="Times New Roman" w:hAnsi="Arial Narrow" w:cs="Arial"/>
          <w:color w:val="222222"/>
          <w:sz w:val="20"/>
          <w:szCs w:val="20"/>
          <w:lang w:eastAsia="sk-SK"/>
        </w:rPr>
      </w:pPr>
    </w:p>
    <w:p w:rsidR="00E66F7D" w:rsidRPr="009678DF" w:rsidRDefault="00E66F7D" w:rsidP="00E66F7D">
      <w:pPr>
        <w:shd w:val="clear" w:color="auto" w:fill="FFFFFF"/>
        <w:spacing w:after="0" w:line="240" w:lineRule="auto"/>
        <w:jc w:val="both"/>
        <w:rPr>
          <w:rFonts w:ascii="Arial Narrow" w:eastAsia="Times New Roman" w:hAnsi="Arial Narrow" w:cs="Arial"/>
          <w:color w:val="222222"/>
          <w:sz w:val="24"/>
          <w:szCs w:val="24"/>
          <w:lang w:eastAsia="sk-SK"/>
        </w:rPr>
      </w:pPr>
      <w:r w:rsidRPr="009678DF">
        <w:rPr>
          <w:rFonts w:ascii="Arial Narrow" w:eastAsia="Times New Roman" w:hAnsi="Arial Narrow" w:cs="Arial"/>
          <w:b/>
          <w:bCs/>
          <w:color w:val="000000"/>
          <w:sz w:val="24"/>
          <w:szCs w:val="24"/>
          <w:lang w:eastAsia="sk-SK"/>
        </w:rPr>
        <w:t>Požiadavky na doklady a dokumenty, ktoré budú vkladané do elektronického systému: </w:t>
      </w:r>
    </w:p>
    <w:p w:rsidR="00C73AD4" w:rsidRPr="009678DF" w:rsidRDefault="00E66F7D" w:rsidP="00C73AD4">
      <w:pPr>
        <w:pStyle w:val="Odsekzoznamu"/>
        <w:numPr>
          <w:ilvl w:val="0"/>
          <w:numId w:val="21"/>
        </w:numPr>
        <w:shd w:val="clear" w:color="auto" w:fill="FFFFFF"/>
        <w:spacing w:after="0" w:line="240" w:lineRule="auto"/>
        <w:jc w:val="both"/>
        <w:rPr>
          <w:rFonts w:ascii="Arial Narrow" w:eastAsia="Times New Roman" w:hAnsi="Arial Narrow" w:cs="Calibri"/>
          <w:color w:val="222222"/>
          <w:sz w:val="24"/>
          <w:szCs w:val="24"/>
          <w:lang w:eastAsia="sk-SK"/>
        </w:rPr>
      </w:pPr>
      <w:r w:rsidRPr="009678DF">
        <w:rPr>
          <w:rFonts w:ascii="Arial Narrow" w:eastAsia="Times New Roman" w:hAnsi="Arial Narrow" w:cs="Calibri"/>
          <w:b/>
          <w:bCs/>
          <w:color w:val="222222"/>
          <w:sz w:val="24"/>
          <w:szCs w:val="24"/>
          <w:lang w:eastAsia="sk-SK"/>
        </w:rPr>
        <w:t>Obsah súťažného návrhu - </w:t>
      </w:r>
      <w:r w:rsidRPr="009678DF">
        <w:rPr>
          <w:rFonts w:ascii="Arial Narrow" w:eastAsia="Times New Roman" w:hAnsi="Arial Narrow" w:cs="Calibri"/>
          <w:color w:val="000000"/>
          <w:sz w:val="24"/>
          <w:szCs w:val="24"/>
          <w:lang w:eastAsia="sk-SK"/>
        </w:rPr>
        <w:t>Súpis dokladov, dokumentov a potvrdení s uvedením počtu listov a príloh tejto časti návrhu  (obsah </w:t>
      </w:r>
      <w:r w:rsidRPr="009678DF">
        <w:rPr>
          <w:rFonts w:ascii="Arial Narrow" w:eastAsia="Times New Roman" w:hAnsi="Arial Narrow" w:cs="Calibri"/>
          <w:color w:val="222222"/>
          <w:sz w:val="24"/>
          <w:szCs w:val="24"/>
          <w:lang w:eastAsia="sk-SK"/>
        </w:rPr>
        <w:t>súťažného návrhu</w:t>
      </w:r>
      <w:r w:rsidRPr="009678DF">
        <w:rPr>
          <w:rFonts w:ascii="Arial Narrow" w:eastAsia="Times New Roman" w:hAnsi="Arial Narrow" w:cs="Calibri"/>
          <w:color w:val="000000"/>
          <w:sz w:val="24"/>
          <w:szCs w:val="24"/>
          <w:lang w:eastAsia="sk-SK"/>
        </w:rPr>
        <w:t>); súpis bude podpísaný štatutárnym/mi zástupcom/mi uchádzača (s uvedením jeho mena, priezviska a funkcie, dátumom podpísania ponuky, odtlačkom pečiatky uchádzača) oprávneným/mi konať v záväzkových vzťahoch (prípadne štatutárnymi zástupcami uchádzača, ktorí sú oprávnení konať v mene uchádzača v záväzkových vzťahoch navonok v závislosti od úpravy konania menom spoločnosti vo výpise v Obchodnom registri alebo inom obdobnom registri);</w:t>
      </w:r>
    </w:p>
    <w:p w:rsidR="00C73AD4" w:rsidRPr="009678DF" w:rsidRDefault="00BF3704" w:rsidP="00C73AD4">
      <w:pPr>
        <w:pStyle w:val="Odsekzoznamu"/>
        <w:numPr>
          <w:ilvl w:val="0"/>
          <w:numId w:val="21"/>
        </w:numPr>
        <w:shd w:val="clear" w:color="auto" w:fill="FFFFFF"/>
        <w:spacing w:after="0" w:line="240" w:lineRule="auto"/>
        <w:jc w:val="both"/>
        <w:rPr>
          <w:rFonts w:ascii="Arial Narrow" w:eastAsia="Times New Roman" w:hAnsi="Arial Narrow" w:cs="Calibri"/>
          <w:color w:val="222222"/>
          <w:sz w:val="24"/>
          <w:szCs w:val="24"/>
          <w:lang w:eastAsia="sk-SK"/>
        </w:rPr>
      </w:pPr>
      <w:r w:rsidRPr="009678DF">
        <w:rPr>
          <w:rFonts w:ascii="Arial Narrow" w:hAnsi="Arial Narrow" w:cs="Arial"/>
          <w:b/>
          <w:sz w:val="24"/>
          <w:szCs w:val="24"/>
        </w:rPr>
        <w:t>Dokumenty - doklady preukazujúce splnenie podmienok účasti</w:t>
      </w:r>
      <w:r w:rsidRPr="009678DF">
        <w:rPr>
          <w:rFonts w:ascii="Arial Narrow" w:hAnsi="Arial Narrow" w:cs="Arial"/>
          <w:sz w:val="24"/>
          <w:szCs w:val="24"/>
        </w:rPr>
        <w:t xml:space="preserve"> týkajúce sa osobného postavenia uvedené v bode </w:t>
      </w:r>
      <w:r w:rsidRPr="009678DF">
        <w:rPr>
          <w:rFonts w:ascii="Arial Narrow" w:hAnsi="Arial Narrow" w:cs="Arial"/>
          <w:b/>
          <w:sz w:val="24"/>
          <w:szCs w:val="24"/>
        </w:rPr>
        <w:t xml:space="preserve">11. časť D </w:t>
      </w:r>
      <w:r w:rsidRPr="009678DF">
        <w:rPr>
          <w:rFonts w:ascii="Arial Narrow" w:eastAsia="Times New Roman" w:hAnsi="Arial Narrow" w:cs="Arial"/>
          <w:b/>
          <w:bCs/>
          <w:sz w:val="24"/>
          <w:szCs w:val="24"/>
          <w:lang w:eastAsia="sk-SK"/>
        </w:rPr>
        <w:t>súťažných podmienok</w:t>
      </w:r>
      <w:r w:rsidRPr="009678DF">
        <w:rPr>
          <w:rFonts w:ascii="Arial Narrow" w:hAnsi="Arial Narrow" w:cs="Arial"/>
          <w:sz w:val="24"/>
          <w:szCs w:val="24"/>
        </w:rPr>
        <w:t>;</w:t>
      </w:r>
    </w:p>
    <w:p w:rsidR="00C73AD4" w:rsidRPr="009678DF" w:rsidRDefault="00BF3704" w:rsidP="00C73AD4">
      <w:pPr>
        <w:pStyle w:val="Odsekzoznamu"/>
        <w:numPr>
          <w:ilvl w:val="0"/>
          <w:numId w:val="21"/>
        </w:numPr>
        <w:shd w:val="clear" w:color="auto" w:fill="FFFFFF"/>
        <w:spacing w:after="0" w:line="240" w:lineRule="auto"/>
        <w:jc w:val="both"/>
        <w:rPr>
          <w:rFonts w:ascii="Arial Narrow" w:eastAsia="Times New Roman" w:hAnsi="Arial Narrow" w:cs="Calibri"/>
          <w:color w:val="222222"/>
          <w:sz w:val="24"/>
          <w:szCs w:val="24"/>
          <w:lang w:eastAsia="sk-SK"/>
        </w:rPr>
      </w:pPr>
      <w:r w:rsidRPr="009678DF">
        <w:rPr>
          <w:rFonts w:ascii="Arial Narrow" w:eastAsia="Times New Roman" w:hAnsi="Arial Narrow" w:cs="Arial"/>
          <w:color w:val="000000"/>
          <w:sz w:val="24"/>
          <w:szCs w:val="24"/>
          <w:lang w:eastAsia="sk-SK"/>
        </w:rPr>
        <w:t xml:space="preserve">Účastníci sú povinní podať v lehote na predkladanie návrhov elektronicky </w:t>
      </w:r>
      <w:r w:rsidRPr="009678DF">
        <w:rPr>
          <w:rFonts w:ascii="Arial Narrow" w:eastAsia="Times New Roman" w:hAnsi="Arial Narrow" w:cs="Arial"/>
          <w:b/>
          <w:color w:val="000000"/>
          <w:sz w:val="24"/>
          <w:szCs w:val="24"/>
          <w:lang w:eastAsia="sk-SK"/>
        </w:rPr>
        <w:t>„quasi súťažný návrh“</w:t>
      </w:r>
      <w:r w:rsidRPr="009678DF">
        <w:rPr>
          <w:rFonts w:ascii="Arial Narrow" w:eastAsia="Times New Roman" w:hAnsi="Arial Narrow" w:cs="Arial"/>
          <w:color w:val="000000"/>
          <w:sz w:val="24"/>
          <w:szCs w:val="24"/>
          <w:lang w:eastAsia="sk-SK"/>
        </w:rPr>
        <w:t xml:space="preserve"> a zároveň v lehote na predkladanie súťažných návrhov predložiť </w:t>
      </w:r>
      <w:r w:rsidRPr="009678DF">
        <w:rPr>
          <w:rFonts w:ascii="Arial Narrow" w:eastAsia="Times New Roman" w:hAnsi="Arial Narrow" w:cs="Arial"/>
          <w:b/>
          <w:color w:val="000000"/>
          <w:sz w:val="24"/>
          <w:szCs w:val="24"/>
          <w:lang w:eastAsia="sk-SK"/>
        </w:rPr>
        <w:t>„quasi súťažný návrh“</w:t>
      </w:r>
      <w:r w:rsidRPr="009678DF">
        <w:rPr>
          <w:rFonts w:ascii="Arial Narrow" w:eastAsia="Times New Roman" w:hAnsi="Arial Narrow" w:cs="Arial"/>
          <w:color w:val="000000"/>
          <w:sz w:val="24"/>
          <w:szCs w:val="24"/>
          <w:lang w:eastAsia="sk-SK"/>
        </w:rPr>
        <w:t xml:space="preserve"> vo formáte A4 v PDF, ktorý bude obsahovať jeden dokument s názvom „</w:t>
      </w:r>
      <w:r w:rsidRPr="009678DF">
        <w:rPr>
          <w:rFonts w:ascii="Arial Narrow" w:eastAsia="Times New Roman" w:hAnsi="Arial Narrow" w:cs="Arial"/>
          <w:b/>
          <w:color w:val="000000"/>
          <w:sz w:val="24"/>
          <w:szCs w:val="24"/>
          <w:lang w:eastAsia="sk-SK"/>
        </w:rPr>
        <w:t>Súťažný návrh</w:t>
      </w:r>
      <w:r w:rsidRPr="009678DF">
        <w:rPr>
          <w:rFonts w:ascii="Arial Narrow" w:eastAsia="Times New Roman" w:hAnsi="Arial Narrow" w:cs="Arial"/>
          <w:color w:val="000000"/>
          <w:sz w:val="24"/>
          <w:szCs w:val="24"/>
          <w:lang w:eastAsia="sk-SK"/>
        </w:rPr>
        <w:t xml:space="preserve"> </w:t>
      </w:r>
      <w:r w:rsidRPr="009678DF">
        <w:rPr>
          <w:rFonts w:ascii="Arial Narrow" w:hAnsi="Arial Narrow"/>
          <w:b/>
          <w:color w:val="000000"/>
          <w:sz w:val="24"/>
          <w:szCs w:val="24"/>
        </w:rPr>
        <w:t>NÁMESTIE SNP V MARTINE</w:t>
      </w:r>
      <w:r w:rsidRPr="009678DF">
        <w:rPr>
          <w:rFonts w:ascii="Arial Narrow" w:eastAsia="Times New Roman" w:hAnsi="Arial Narrow" w:cs="Arial"/>
          <w:color w:val="000000"/>
          <w:sz w:val="24"/>
          <w:szCs w:val="24"/>
          <w:lang w:eastAsia="sk-SK"/>
        </w:rPr>
        <w:t xml:space="preserve"> doplnený o text: </w:t>
      </w:r>
      <w:r w:rsidRPr="009678DF">
        <w:rPr>
          <w:rFonts w:ascii="Arial Narrow" w:eastAsia="Times New Roman" w:hAnsi="Arial Narrow" w:cs="Arial"/>
          <w:b/>
          <w:color w:val="000000"/>
          <w:sz w:val="24"/>
          <w:szCs w:val="24"/>
          <w:lang w:eastAsia="sk-SK"/>
        </w:rPr>
        <w:t>„Súťažný návrh je odovzdávaný vyhlasovateľovi v súlade so súťažnými podmienkami</w:t>
      </w:r>
      <w:r w:rsidRPr="009678DF">
        <w:rPr>
          <w:rFonts w:ascii="Arial Narrow" w:eastAsia="Times New Roman" w:hAnsi="Arial Narrow" w:cs="Arial"/>
          <w:color w:val="000000"/>
          <w:sz w:val="24"/>
          <w:szCs w:val="24"/>
          <w:lang w:eastAsia="sk-SK"/>
        </w:rPr>
        <w:t xml:space="preserve">“ s uvedením </w:t>
      </w:r>
      <w:r w:rsidRPr="009678DF">
        <w:rPr>
          <w:rFonts w:ascii="Arial Narrow" w:eastAsia="Times New Roman" w:hAnsi="Arial Narrow" w:cs="Arial"/>
          <w:b/>
          <w:sz w:val="24"/>
          <w:szCs w:val="24"/>
          <w:u w:val="single"/>
          <w:lang w:eastAsia="sk-SK"/>
        </w:rPr>
        <w:t>súťažného návrhu heslom – kódom UID súťažiaceho podľa bodu 9.2 súťažných podmienok;</w:t>
      </w:r>
    </w:p>
    <w:p w:rsidR="00BF3704" w:rsidRPr="009678DF" w:rsidRDefault="00BF3704" w:rsidP="00C73AD4">
      <w:pPr>
        <w:pStyle w:val="Odsekzoznamu"/>
        <w:numPr>
          <w:ilvl w:val="0"/>
          <w:numId w:val="21"/>
        </w:numPr>
        <w:shd w:val="clear" w:color="auto" w:fill="FFFFFF"/>
        <w:spacing w:after="0" w:line="240" w:lineRule="auto"/>
        <w:jc w:val="both"/>
        <w:rPr>
          <w:rFonts w:ascii="Arial Narrow" w:eastAsia="Times New Roman" w:hAnsi="Arial Narrow" w:cs="Calibri"/>
          <w:color w:val="222222"/>
          <w:sz w:val="24"/>
          <w:szCs w:val="24"/>
          <w:lang w:eastAsia="sk-SK"/>
        </w:rPr>
      </w:pPr>
      <w:r w:rsidRPr="009678DF">
        <w:rPr>
          <w:rFonts w:ascii="Arial Narrow" w:eastAsia="Times New Roman" w:hAnsi="Arial Narrow" w:cs="Arial"/>
          <w:b/>
          <w:bCs/>
          <w:sz w:val="24"/>
          <w:szCs w:val="24"/>
          <w:lang w:eastAsia="sk-SK"/>
        </w:rPr>
        <w:t>Spiatočná adresa – uvedené v bode 11. Časť E súťažných podmienok.</w:t>
      </w:r>
    </w:p>
    <w:p w:rsidR="00C73AD4" w:rsidRPr="009678DF" w:rsidRDefault="00C73AD4" w:rsidP="00C73AD4">
      <w:pPr>
        <w:pStyle w:val="Odsekzoznamu"/>
        <w:shd w:val="clear" w:color="auto" w:fill="FFFFFF"/>
        <w:spacing w:after="0" w:line="240" w:lineRule="auto"/>
        <w:ind w:left="918"/>
        <w:jc w:val="both"/>
        <w:rPr>
          <w:rFonts w:eastAsia="Times New Roman" w:cs="Calibri"/>
          <w:color w:val="222222"/>
          <w:sz w:val="20"/>
          <w:szCs w:val="20"/>
          <w:lang w:eastAsia="sk-SK"/>
        </w:rPr>
      </w:pPr>
    </w:p>
    <w:p w:rsidR="00791500" w:rsidRDefault="007C4FA7" w:rsidP="009678DF">
      <w:pPr>
        <w:shd w:val="clear" w:color="auto" w:fill="FFFFFF"/>
        <w:spacing w:after="0" w:line="240" w:lineRule="auto"/>
        <w:jc w:val="both"/>
        <w:rPr>
          <w:rFonts w:ascii="Arial Narrow" w:eastAsia="Times New Roman" w:hAnsi="Arial Narrow" w:cs="Arial"/>
          <w:b/>
          <w:color w:val="000000"/>
          <w:sz w:val="24"/>
          <w:szCs w:val="24"/>
          <w:lang w:eastAsia="sk-SK"/>
        </w:rPr>
      </w:pPr>
      <w:r w:rsidRPr="00236F76">
        <w:rPr>
          <w:rFonts w:ascii="Arial Narrow" w:eastAsia="Times New Roman" w:hAnsi="Arial Narrow" w:cs="Arial"/>
          <w:b/>
          <w:color w:val="000000"/>
          <w:sz w:val="24"/>
          <w:szCs w:val="24"/>
          <w:lang w:eastAsia="sk-SK"/>
        </w:rPr>
        <w:t>Výnim</w:t>
      </w:r>
      <w:r>
        <w:rPr>
          <w:rFonts w:ascii="Arial Narrow" w:eastAsia="Times New Roman" w:hAnsi="Arial Narrow" w:cs="Arial"/>
          <w:b/>
          <w:color w:val="000000"/>
          <w:sz w:val="24"/>
          <w:szCs w:val="24"/>
          <w:lang w:eastAsia="sk-SK"/>
        </w:rPr>
        <w:t xml:space="preserve">ky z elektronickej komunikácie - </w:t>
      </w:r>
      <w:r w:rsidRPr="00236F76">
        <w:rPr>
          <w:rFonts w:ascii="Arial Narrow" w:eastAsia="Times New Roman" w:hAnsi="Arial Narrow" w:cs="Arial"/>
          <w:b/>
          <w:color w:val="000000"/>
          <w:sz w:val="24"/>
          <w:szCs w:val="24"/>
          <w:lang w:eastAsia="sk-SK"/>
        </w:rPr>
        <w:t>predloženie anonymného súťažného návrhu.</w:t>
      </w:r>
      <w:r>
        <w:rPr>
          <w:rFonts w:ascii="Arial Narrow" w:eastAsia="Times New Roman" w:hAnsi="Arial Narrow" w:cs="Arial"/>
          <w:b/>
          <w:color w:val="000000"/>
          <w:sz w:val="24"/>
          <w:szCs w:val="24"/>
          <w:lang w:eastAsia="sk-SK"/>
        </w:rPr>
        <w:t xml:space="preserve"> </w:t>
      </w:r>
      <w:r w:rsidR="00791500" w:rsidRPr="000F3AB7">
        <w:rPr>
          <w:rFonts w:ascii="Arial Narrow" w:eastAsia="SimSun" w:hAnsi="Arial Narrow" w:cs="Arial"/>
          <w:color w:val="000000"/>
          <w:kern w:val="2"/>
          <w:sz w:val="24"/>
          <w:szCs w:val="24"/>
          <w:lang w:eastAsia="zh-CN"/>
        </w:rPr>
        <w:t>Vzhľadom na to, že podľa §</w:t>
      </w:r>
      <w:r w:rsidR="00141742" w:rsidRPr="000F3AB7">
        <w:rPr>
          <w:rFonts w:ascii="Arial Narrow" w:eastAsia="SimSun" w:hAnsi="Arial Narrow" w:cs="Arial"/>
          <w:color w:val="000000"/>
          <w:kern w:val="2"/>
          <w:sz w:val="24"/>
          <w:szCs w:val="24"/>
          <w:lang w:eastAsia="zh-CN"/>
        </w:rPr>
        <w:t xml:space="preserve"> </w:t>
      </w:r>
      <w:r w:rsidR="00791500" w:rsidRPr="000F3AB7">
        <w:rPr>
          <w:rFonts w:ascii="Arial Narrow" w:eastAsia="SimSun" w:hAnsi="Arial Narrow" w:cs="Arial"/>
          <w:color w:val="000000"/>
          <w:kern w:val="2"/>
          <w:sz w:val="24"/>
          <w:szCs w:val="24"/>
          <w:lang w:eastAsia="zh-CN"/>
        </w:rPr>
        <w:t>20 ods.7 písm. b</w:t>
      </w:r>
      <w:r w:rsidR="004A1406" w:rsidRPr="000F3AB7">
        <w:rPr>
          <w:rFonts w:ascii="Arial Narrow" w:eastAsia="SimSun" w:hAnsi="Arial Narrow" w:cs="Arial"/>
          <w:color w:val="000000"/>
          <w:kern w:val="2"/>
          <w:sz w:val="24"/>
          <w:szCs w:val="24"/>
          <w:lang w:eastAsia="zh-CN"/>
        </w:rPr>
        <w:t>),</w:t>
      </w:r>
      <w:r w:rsidR="00791500" w:rsidRPr="000F3AB7">
        <w:rPr>
          <w:rFonts w:ascii="Arial Narrow" w:eastAsia="SimSun" w:hAnsi="Arial Narrow" w:cs="Arial"/>
          <w:color w:val="000000"/>
          <w:kern w:val="2"/>
          <w:sz w:val="24"/>
          <w:szCs w:val="24"/>
          <w:lang w:eastAsia="zh-CN"/>
        </w:rPr>
        <w:t xml:space="preserve"> písm. c) </w:t>
      </w:r>
      <w:r w:rsidR="004A1406" w:rsidRPr="000F3AB7">
        <w:rPr>
          <w:rFonts w:ascii="Arial Narrow" w:eastAsia="SimSun" w:hAnsi="Arial Narrow" w:cs="Arial"/>
          <w:color w:val="000000"/>
          <w:kern w:val="2"/>
          <w:sz w:val="24"/>
          <w:szCs w:val="24"/>
          <w:lang w:eastAsia="zh-CN"/>
        </w:rPr>
        <w:t xml:space="preserve">a písm. d) </w:t>
      </w:r>
      <w:r w:rsidR="00791500" w:rsidRPr="000F3AB7">
        <w:rPr>
          <w:rFonts w:ascii="Arial Narrow" w:eastAsia="SimSun" w:hAnsi="Arial Narrow" w:cs="Arial"/>
          <w:color w:val="000000"/>
          <w:kern w:val="2"/>
          <w:sz w:val="24"/>
          <w:szCs w:val="24"/>
          <w:lang w:eastAsia="zh-CN"/>
        </w:rPr>
        <w:t xml:space="preserve"> zákona 343/2015 Z.</w:t>
      </w:r>
      <w:r w:rsidR="00DD1FEB" w:rsidRPr="000F3AB7">
        <w:rPr>
          <w:rFonts w:ascii="Arial Narrow" w:eastAsia="SimSun" w:hAnsi="Arial Narrow" w:cs="Arial"/>
          <w:color w:val="000000"/>
          <w:kern w:val="2"/>
          <w:sz w:val="24"/>
          <w:szCs w:val="24"/>
          <w:lang w:eastAsia="zh-CN"/>
        </w:rPr>
        <w:t xml:space="preserve"> </w:t>
      </w:r>
      <w:r w:rsidR="00791500" w:rsidRPr="000F3AB7">
        <w:rPr>
          <w:rFonts w:ascii="Arial Narrow" w:eastAsia="SimSun" w:hAnsi="Arial Narrow" w:cs="Arial"/>
          <w:color w:val="000000"/>
          <w:kern w:val="2"/>
          <w:sz w:val="24"/>
          <w:szCs w:val="24"/>
          <w:lang w:eastAsia="zh-CN"/>
        </w:rPr>
        <w:t xml:space="preserve">z. o verejnom obstarávaní v platnom znení vyhlasovateľ súťaže </w:t>
      </w:r>
      <w:r w:rsidR="004A1406" w:rsidRPr="000F3AB7">
        <w:rPr>
          <w:rFonts w:ascii="Arial Narrow" w:eastAsia="SimSun" w:hAnsi="Arial Narrow" w:cs="Arial"/>
          <w:color w:val="000000"/>
          <w:kern w:val="2"/>
          <w:sz w:val="24"/>
          <w:szCs w:val="24"/>
          <w:lang w:eastAsia="zh-CN"/>
        </w:rPr>
        <w:t xml:space="preserve">prehlasuje, že </w:t>
      </w:r>
      <w:r w:rsidR="004A1406" w:rsidRPr="000F3AB7">
        <w:rPr>
          <w:rStyle w:val="Zkladntext20"/>
          <w:rFonts w:ascii="Arial Narrow" w:hAnsi="Arial Narrow" w:cs="Arial"/>
          <w:sz w:val="22"/>
          <w:szCs w:val="22"/>
        </w:rPr>
        <w:t>použitie elektronických prostriedkov podľa odseku 1 zákona nie je povinné</w:t>
      </w:r>
      <w:r w:rsidR="00791500" w:rsidRPr="000F3AB7">
        <w:rPr>
          <w:rFonts w:ascii="Arial Narrow" w:eastAsia="SimSun" w:hAnsi="Arial Narrow" w:cs="Arial"/>
          <w:color w:val="000000"/>
          <w:kern w:val="2"/>
          <w:lang w:eastAsia="zh-CN"/>
        </w:rPr>
        <w:t xml:space="preserve"> </w:t>
      </w:r>
      <w:r w:rsidR="000F3AB7">
        <w:rPr>
          <w:rFonts w:ascii="Arial Narrow" w:eastAsia="SimSun" w:hAnsi="Arial Narrow" w:cs="Arial"/>
          <w:color w:val="000000"/>
          <w:kern w:val="2"/>
          <w:lang w:eastAsia="zh-CN"/>
        </w:rPr>
        <w:t>v</w:t>
      </w:r>
      <w:r w:rsidR="00A55DAB" w:rsidRPr="000F3AB7">
        <w:rPr>
          <w:rFonts w:ascii="Arial Narrow" w:eastAsia="SimSun" w:hAnsi="Arial Narrow" w:cs="Arial"/>
          <w:color w:val="000000"/>
          <w:kern w:val="2"/>
          <w:sz w:val="24"/>
          <w:szCs w:val="24"/>
          <w:lang w:eastAsia="zh-CN"/>
        </w:rPr>
        <w:t xml:space="preserve"> plnej</w:t>
      </w:r>
      <w:r w:rsidR="00791500" w:rsidRPr="000F3AB7">
        <w:rPr>
          <w:rFonts w:ascii="Arial Narrow" w:eastAsia="SimSun" w:hAnsi="Arial Narrow" w:cs="Arial"/>
          <w:color w:val="000000"/>
          <w:kern w:val="2"/>
          <w:sz w:val="24"/>
          <w:szCs w:val="24"/>
          <w:lang w:eastAsia="zh-CN"/>
        </w:rPr>
        <w:t xml:space="preserve"> elektronick</w:t>
      </w:r>
      <w:r w:rsidR="00A55DAB" w:rsidRPr="000F3AB7">
        <w:rPr>
          <w:rFonts w:ascii="Arial Narrow" w:eastAsia="SimSun" w:hAnsi="Arial Narrow" w:cs="Arial"/>
          <w:color w:val="000000"/>
          <w:kern w:val="2"/>
          <w:sz w:val="24"/>
          <w:szCs w:val="24"/>
          <w:lang w:eastAsia="zh-CN"/>
        </w:rPr>
        <w:t>ej</w:t>
      </w:r>
      <w:r w:rsidR="00791500" w:rsidRPr="000F3AB7">
        <w:rPr>
          <w:rFonts w:ascii="Arial Narrow" w:eastAsia="SimSun" w:hAnsi="Arial Narrow" w:cs="Arial"/>
          <w:color w:val="000000"/>
          <w:kern w:val="2"/>
          <w:sz w:val="24"/>
          <w:szCs w:val="24"/>
          <w:lang w:eastAsia="zh-CN"/>
        </w:rPr>
        <w:t xml:space="preserve"> komunikáci</w:t>
      </w:r>
      <w:r w:rsidR="00A55DAB" w:rsidRPr="000F3AB7">
        <w:rPr>
          <w:rFonts w:ascii="Arial Narrow" w:eastAsia="SimSun" w:hAnsi="Arial Narrow" w:cs="Arial"/>
          <w:color w:val="000000"/>
          <w:kern w:val="2"/>
          <w:sz w:val="24"/>
          <w:szCs w:val="24"/>
          <w:lang w:eastAsia="zh-CN"/>
        </w:rPr>
        <w:t>i</w:t>
      </w:r>
      <w:r w:rsidR="00791500" w:rsidRPr="000F3AB7">
        <w:rPr>
          <w:rFonts w:ascii="Arial Narrow" w:eastAsia="SimSun" w:hAnsi="Arial Narrow" w:cs="Arial"/>
          <w:color w:val="000000"/>
          <w:kern w:val="2"/>
          <w:sz w:val="24"/>
          <w:szCs w:val="24"/>
          <w:lang w:eastAsia="zh-CN"/>
        </w:rPr>
        <w:t xml:space="preserve"> so súťažiacimi</w:t>
      </w:r>
      <w:r w:rsidR="00576D8A" w:rsidRPr="000F3AB7">
        <w:rPr>
          <w:rFonts w:ascii="Arial Narrow" w:eastAsia="SimSun" w:hAnsi="Arial Narrow" w:cs="Arial"/>
          <w:color w:val="000000"/>
          <w:kern w:val="2"/>
          <w:sz w:val="24"/>
          <w:szCs w:val="24"/>
          <w:lang w:eastAsia="zh-CN"/>
        </w:rPr>
        <w:t xml:space="preserve">, </w:t>
      </w:r>
      <w:r w:rsidR="004A1406" w:rsidRPr="000F3AB7">
        <w:rPr>
          <w:rFonts w:ascii="Arial Narrow" w:eastAsia="SimSun" w:hAnsi="Arial Narrow" w:cs="Arial"/>
          <w:color w:val="000000"/>
          <w:kern w:val="2"/>
          <w:sz w:val="24"/>
          <w:szCs w:val="24"/>
          <w:lang w:eastAsia="zh-CN"/>
        </w:rPr>
        <w:t xml:space="preserve">ktorá </w:t>
      </w:r>
      <w:r w:rsidR="00791500" w:rsidRPr="000F3AB7">
        <w:rPr>
          <w:rFonts w:ascii="Arial Narrow" w:eastAsia="SimSun" w:hAnsi="Arial Narrow" w:cs="Arial"/>
          <w:color w:val="000000"/>
          <w:kern w:val="2"/>
          <w:sz w:val="24"/>
          <w:szCs w:val="24"/>
          <w:lang w:eastAsia="zh-CN"/>
        </w:rPr>
        <w:t xml:space="preserve">bude </w:t>
      </w:r>
      <w:r w:rsidR="004A1406" w:rsidRPr="000F3AB7">
        <w:rPr>
          <w:rFonts w:ascii="Arial Narrow" w:eastAsia="SimSun" w:hAnsi="Arial Narrow" w:cs="Arial"/>
          <w:color w:val="000000"/>
          <w:kern w:val="2"/>
          <w:sz w:val="24"/>
          <w:szCs w:val="24"/>
          <w:lang w:eastAsia="zh-CN"/>
        </w:rPr>
        <w:t xml:space="preserve">potrebná </w:t>
      </w:r>
      <w:r w:rsidR="000F3AB7">
        <w:rPr>
          <w:rFonts w:ascii="Arial Narrow" w:eastAsia="SimSun" w:hAnsi="Arial Narrow" w:cs="Arial"/>
          <w:color w:val="000000"/>
          <w:kern w:val="2"/>
          <w:sz w:val="24"/>
          <w:szCs w:val="24"/>
          <w:lang w:eastAsia="zh-CN"/>
        </w:rPr>
        <w:t xml:space="preserve"> pri hodnotení</w:t>
      </w:r>
      <w:r w:rsidR="00791500" w:rsidRPr="000F3AB7">
        <w:rPr>
          <w:rFonts w:ascii="Arial Narrow" w:eastAsia="SimSun" w:hAnsi="Arial Narrow" w:cs="Arial"/>
          <w:color w:val="000000"/>
          <w:kern w:val="2"/>
          <w:sz w:val="24"/>
          <w:szCs w:val="24"/>
          <w:lang w:eastAsia="zh-CN"/>
        </w:rPr>
        <w:t xml:space="preserve"> a overovaní súťažných návrhov a pri zverejňovaní a komunikácii so súťažiacimi</w:t>
      </w:r>
      <w:r w:rsidR="00A55DAB" w:rsidRPr="000F3AB7">
        <w:rPr>
          <w:rFonts w:ascii="Arial Narrow" w:eastAsia="SimSun" w:hAnsi="Arial Narrow" w:cs="Arial"/>
          <w:color w:val="000000"/>
          <w:kern w:val="2"/>
          <w:sz w:val="24"/>
          <w:szCs w:val="24"/>
          <w:lang w:eastAsia="zh-CN"/>
        </w:rPr>
        <w:t xml:space="preserve"> bude </w:t>
      </w:r>
      <w:r w:rsidR="00791500" w:rsidRPr="000F3AB7">
        <w:rPr>
          <w:rFonts w:ascii="Arial Narrow" w:eastAsia="SimSun" w:hAnsi="Arial Narrow" w:cs="Arial"/>
          <w:color w:val="000000"/>
          <w:kern w:val="2"/>
          <w:sz w:val="24"/>
          <w:szCs w:val="24"/>
          <w:lang w:eastAsia="zh-CN"/>
        </w:rPr>
        <w:t xml:space="preserve"> postupovať podľa §</w:t>
      </w:r>
      <w:r w:rsidR="00141742" w:rsidRPr="000F3AB7">
        <w:rPr>
          <w:rFonts w:ascii="Arial Narrow" w:eastAsia="SimSun" w:hAnsi="Arial Narrow" w:cs="Arial"/>
          <w:color w:val="000000"/>
          <w:kern w:val="2"/>
          <w:sz w:val="24"/>
          <w:szCs w:val="24"/>
          <w:lang w:eastAsia="zh-CN"/>
        </w:rPr>
        <w:t xml:space="preserve"> </w:t>
      </w:r>
      <w:r w:rsidR="00791500" w:rsidRPr="000F3AB7">
        <w:rPr>
          <w:rFonts w:ascii="Arial Narrow" w:eastAsia="SimSun" w:hAnsi="Arial Narrow" w:cs="Arial"/>
          <w:color w:val="000000"/>
          <w:kern w:val="2"/>
          <w:sz w:val="24"/>
          <w:szCs w:val="24"/>
          <w:lang w:eastAsia="zh-CN"/>
        </w:rPr>
        <w:t>20 ods.8 zákona 343/2015 Z.</w:t>
      </w:r>
      <w:r w:rsidR="00141742" w:rsidRPr="000F3AB7">
        <w:rPr>
          <w:rFonts w:ascii="Arial Narrow" w:eastAsia="SimSun" w:hAnsi="Arial Narrow" w:cs="Arial"/>
          <w:color w:val="000000"/>
          <w:kern w:val="2"/>
          <w:sz w:val="24"/>
          <w:szCs w:val="24"/>
          <w:lang w:eastAsia="zh-CN"/>
        </w:rPr>
        <w:t xml:space="preserve"> </w:t>
      </w:r>
      <w:r w:rsidR="00791500" w:rsidRPr="000F3AB7">
        <w:rPr>
          <w:rFonts w:ascii="Arial Narrow" w:eastAsia="SimSun" w:hAnsi="Arial Narrow" w:cs="Arial"/>
          <w:color w:val="000000"/>
          <w:kern w:val="2"/>
          <w:sz w:val="24"/>
          <w:szCs w:val="24"/>
          <w:lang w:eastAsia="zh-CN"/>
        </w:rPr>
        <w:t>z.</w:t>
      </w:r>
      <w:r w:rsidRPr="007C4FA7">
        <w:rPr>
          <w:rFonts w:ascii="Arial Narrow" w:eastAsia="Times New Roman" w:hAnsi="Arial Narrow" w:cs="Arial"/>
          <w:b/>
          <w:color w:val="000000"/>
          <w:sz w:val="24"/>
          <w:szCs w:val="24"/>
          <w:lang w:eastAsia="sk-SK"/>
        </w:rPr>
        <w:t xml:space="preserve">.  </w:t>
      </w:r>
    </w:p>
    <w:p w:rsidR="009678DF" w:rsidRPr="009678DF" w:rsidRDefault="009678DF" w:rsidP="009678DF">
      <w:pPr>
        <w:shd w:val="clear" w:color="auto" w:fill="FFFFFF"/>
        <w:spacing w:after="0" w:line="240" w:lineRule="auto"/>
        <w:jc w:val="both"/>
        <w:rPr>
          <w:rFonts w:ascii="Arial Narrow" w:eastAsia="Times New Roman" w:hAnsi="Arial Narrow" w:cs="Arial"/>
          <w:b/>
          <w:color w:val="000000"/>
          <w:sz w:val="20"/>
          <w:szCs w:val="20"/>
          <w:lang w:eastAsia="sk-SK"/>
        </w:rPr>
      </w:pPr>
    </w:p>
    <w:p w:rsidR="00791500" w:rsidRPr="007C4FA7" w:rsidRDefault="00791500" w:rsidP="007C4FA7">
      <w:pPr>
        <w:shd w:val="clear" w:color="auto" w:fill="FFFFFF"/>
        <w:spacing w:line="240" w:lineRule="auto"/>
        <w:contextualSpacing/>
        <w:jc w:val="both"/>
        <w:rPr>
          <w:rFonts w:ascii="Arial Narrow" w:eastAsia="Bitter-Regular" w:hAnsi="Arial Narrow" w:cs="Calibri"/>
          <w:kern w:val="2"/>
          <w:sz w:val="24"/>
          <w:szCs w:val="24"/>
          <w:lang w:eastAsia="zh-CN"/>
        </w:rPr>
      </w:pPr>
      <w:r w:rsidRPr="007C4FA7">
        <w:rPr>
          <w:rFonts w:ascii="Arial Narrow" w:eastAsia="Times New Roman" w:hAnsi="Arial Narrow" w:cs="Arial"/>
          <w:color w:val="000000"/>
          <w:sz w:val="24"/>
          <w:szCs w:val="24"/>
          <w:lang w:eastAsia="sk-SK"/>
        </w:rPr>
        <w:t xml:space="preserve">Záujemcom o účasť v súťaži odporúčame, aby sa z vyššie uvedených dôvodov zároveň zaregistrovali </w:t>
      </w:r>
      <w:r w:rsidR="007275CE" w:rsidRPr="007C4FA7">
        <w:rPr>
          <w:rFonts w:ascii="Arial Narrow" w:eastAsia="Times New Roman" w:hAnsi="Arial Narrow" w:cs="Arial"/>
          <w:color w:val="000000"/>
          <w:sz w:val="24"/>
          <w:szCs w:val="24"/>
          <w:lang w:eastAsia="sk-SK"/>
        </w:rPr>
        <w:t xml:space="preserve">aj </w:t>
      </w:r>
      <w:r w:rsidRPr="007C4FA7">
        <w:rPr>
          <w:rFonts w:ascii="Arial Narrow" w:eastAsia="Times New Roman" w:hAnsi="Arial Narrow" w:cs="Arial"/>
          <w:color w:val="000000"/>
          <w:sz w:val="24"/>
          <w:szCs w:val="24"/>
          <w:lang w:eastAsia="sk-SK"/>
        </w:rPr>
        <w:t xml:space="preserve">u sekretárky súťaže </w:t>
      </w:r>
      <w:r w:rsidR="007C4FA7">
        <w:rPr>
          <w:rFonts w:ascii="Arial Narrow" w:eastAsia="SimSun" w:hAnsi="Arial Narrow" w:cs="Arial"/>
          <w:kern w:val="2"/>
          <w:sz w:val="24"/>
          <w:szCs w:val="24"/>
          <w:lang w:eastAsia="zh-CN"/>
        </w:rPr>
        <w:t xml:space="preserve">na e-mailovej adrese sekretárky </w:t>
      </w:r>
      <w:r w:rsidRPr="007C4FA7">
        <w:rPr>
          <w:rFonts w:ascii="Arial Narrow" w:eastAsia="SimSun" w:hAnsi="Arial Narrow" w:cs="Arial"/>
          <w:kern w:val="2"/>
          <w:sz w:val="24"/>
          <w:szCs w:val="24"/>
          <w:lang w:eastAsia="zh-CN"/>
        </w:rPr>
        <w:t xml:space="preserve">súťaže Ing. arch. Viery </w:t>
      </w:r>
      <w:proofErr w:type="spellStart"/>
      <w:r w:rsidRPr="007C4FA7">
        <w:rPr>
          <w:rFonts w:ascii="Arial Narrow" w:eastAsia="SimSun" w:hAnsi="Arial Narrow" w:cs="Arial"/>
          <w:kern w:val="2"/>
          <w:sz w:val="24"/>
          <w:szCs w:val="24"/>
          <w:lang w:eastAsia="zh-CN"/>
        </w:rPr>
        <w:t>Šottníkovej</w:t>
      </w:r>
      <w:proofErr w:type="spellEnd"/>
      <w:r w:rsidR="007C4FA7">
        <w:rPr>
          <w:rFonts w:ascii="Arial Narrow" w:eastAsia="SimSun" w:hAnsi="Arial Narrow" w:cs="Arial"/>
          <w:kern w:val="2"/>
          <w:sz w:val="24"/>
          <w:szCs w:val="24"/>
          <w:lang w:eastAsia="zh-CN"/>
        </w:rPr>
        <w:t xml:space="preserve"> </w:t>
      </w:r>
      <w:r w:rsidRPr="007C4FA7">
        <w:rPr>
          <w:rFonts w:ascii="Arial Narrow" w:eastAsia="SimSun" w:hAnsi="Arial Narrow" w:cs="Arial"/>
          <w:kern w:val="2"/>
          <w:sz w:val="24"/>
          <w:szCs w:val="24"/>
          <w:lang w:eastAsia="zh-CN"/>
        </w:rPr>
        <w:t xml:space="preserve">  </w:t>
      </w:r>
      <w:hyperlink r:id="rId40" w:history="1">
        <w:r w:rsidRPr="007C4FA7">
          <w:rPr>
            <w:rFonts w:ascii="Arial Narrow" w:eastAsia="SimSun" w:hAnsi="Arial Narrow" w:cs="Arial"/>
            <w:color w:val="0000FF"/>
            <w:kern w:val="2"/>
            <w:sz w:val="24"/>
            <w:szCs w:val="24"/>
            <w:u w:val="single"/>
            <w:lang w:eastAsia="zh-CN"/>
          </w:rPr>
          <w:t>viera.sottnikova@gmail.com</w:t>
        </w:r>
      </w:hyperlink>
      <w:r w:rsidRPr="007C4FA7">
        <w:rPr>
          <w:rFonts w:ascii="Arial Narrow" w:eastAsia="SimSun" w:hAnsi="Arial Narrow" w:cs="Arial"/>
          <w:kern w:val="2"/>
          <w:sz w:val="24"/>
          <w:szCs w:val="24"/>
          <w:lang w:eastAsia="zh-CN"/>
        </w:rPr>
        <w:t xml:space="preserve"> s </w:t>
      </w:r>
      <w:r w:rsidRPr="007C4FA7">
        <w:rPr>
          <w:rFonts w:ascii="Arial Narrow" w:eastAsia="Bitter-Regular" w:hAnsi="Arial Narrow" w:cs="Calibri"/>
          <w:kern w:val="2"/>
          <w:sz w:val="24"/>
          <w:szCs w:val="24"/>
          <w:lang w:eastAsia="zh-CN"/>
        </w:rPr>
        <w:t xml:space="preserve">uvedením kontaktnej e-mailovej adresy. Na tejto adrese môže záujemca o účasť v súťaži požiadať tiež o súťažné podmienky a súťažné pomôcky v prípade, že ich stiahnutie cez </w:t>
      </w:r>
    </w:p>
    <w:p w:rsidR="00791500" w:rsidRPr="00791500" w:rsidRDefault="007275CE" w:rsidP="007C4FA7">
      <w:pPr>
        <w:shd w:val="clear" w:color="auto" w:fill="FFFFFF"/>
        <w:spacing w:line="240" w:lineRule="auto"/>
        <w:contextualSpacing/>
        <w:jc w:val="both"/>
        <w:rPr>
          <w:rFonts w:ascii="Arial Narrow" w:eastAsia="Bitter-Regular" w:hAnsi="Arial Narrow" w:cs="Calibri"/>
          <w:kern w:val="2"/>
          <w:sz w:val="24"/>
          <w:szCs w:val="24"/>
          <w:lang w:eastAsia="zh-CN"/>
        </w:rPr>
      </w:pPr>
      <w:r w:rsidRPr="007C4FA7">
        <w:rPr>
          <w:rFonts w:ascii="Arial Narrow" w:eastAsia="Bitter-Regular" w:hAnsi="Arial Narrow" w:cs="Calibri"/>
          <w:kern w:val="2"/>
          <w:sz w:val="24"/>
          <w:szCs w:val="24"/>
          <w:lang w:eastAsia="zh-CN"/>
        </w:rPr>
        <w:t xml:space="preserve">portál </w:t>
      </w:r>
      <w:proofErr w:type="spellStart"/>
      <w:r w:rsidR="00791500" w:rsidRPr="008E26E5">
        <w:rPr>
          <w:rFonts w:ascii="Arial Narrow" w:eastAsia="Bitter-Regular" w:hAnsi="Arial Narrow" w:cs="Calibri"/>
          <w:color w:val="1F497D" w:themeColor="text2"/>
          <w:kern w:val="2"/>
          <w:sz w:val="24"/>
          <w:szCs w:val="24"/>
          <w:lang w:eastAsia="zh-CN"/>
        </w:rPr>
        <w:t>E</w:t>
      </w:r>
      <w:r w:rsidRPr="008E26E5">
        <w:rPr>
          <w:rFonts w:ascii="Arial" w:hAnsi="Arial" w:cs="Arial"/>
          <w:color w:val="1F497D" w:themeColor="text2"/>
        </w:rPr>
        <w:t>VO.eBIT</w:t>
      </w:r>
      <w:proofErr w:type="spellEnd"/>
      <w:r w:rsidRPr="008E26E5">
        <w:rPr>
          <w:rFonts w:ascii="Arial" w:hAnsi="Arial" w:cs="Arial"/>
          <w:color w:val="1F497D" w:themeColor="text2"/>
        </w:rPr>
        <w:t xml:space="preserve"> </w:t>
      </w:r>
      <w:proofErr w:type="spellStart"/>
      <w:r w:rsidRPr="008E26E5">
        <w:rPr>
          <w:rFonts w:ascii="Arial" w:hAnsi="Arial" w:cs="Arial"/>
          <w:color w:val="1F497D" w:themeColor="text2"/>
        </w:rPr>
        <w:t>portal</w:t>
      </w:r>
      <w:proofErr w:type="spellEnd"/>
      <w:r w:rsidR="00791500" w:rsidRPr="007C4FA7">
        <w:rPr>
          <w:rFonts w:ascii="Arial Narrow" w:eastAsia="Bitter-Regular" w:hAnsi="Arial Narrow" w:cs="Calibri"/>
          <w:kern w:val="2"/>
          <w:sz w:val="24"/>
          <w:szCs w:val="24"/>
          <w:lang w:eastAsia="zh-CN"/>
        </w:rPr>
        <w:t xml:space="preserve"> nebude úspešné v termíne </w:t>
      </w:r>
      <w:r w:rsidR="00791500" w:rsidRPr="007C4FA7">
        <w:rPr>
          <w:rFonts w:ascii="Arial Narrow" w:eastAsia="Times New Roman" w:hAnsi="Arial Narrow" w:cs="Arial"/>
          <w:b/>
          <w:color w:val="000000"/>
          <w:sz w:val="24"/>
          <w:szCs w:val="24"/>
          <w:lang w:eastAsia="sk-SK"/>
        </w:rPr>
        <w:t xml:space="preserve">do </w:t>
      </w:r>
      <w:r w:rsidR="00556CF2">
        <w:rPr>
          <w:rFonts w:ascii="Arial Narrow" w:eastAsia="Times New Roman" w:hAnsi="Arial Narrow" w:cs="Arial"/>
          <w:b/>
          <w:sz w:val="24"/>
          <w:szCs w:val="24"/>
          <w:lang w:eastAsia="sk-SK"/>
        </w:rPr>
        <w:t>09.12.2020 do 16</w:t>
      </w:r>
      <w:r w:rsidR="00791500" w:rsidRPr="007C4FA7">
        <w:rPr>
          <w:rFonts w:ascii="Arial Narrow" w:eastAsia="Times New Roman" w:hAnsi="Arial Narrow" w:cs="Arial"/>
          <w:b/>
          <w:sz w:val="24"/>
          <w:szCs w:val="24"/>
          <w:lang w:eastAsia="sk-SK"/>
        </w:rPr>
        <w:t>:00 hod</w:t>
      </w:r>
      <w:r w:rsidR="00791500" w:rsidRPr="007C4FA7">
        <w:rPr>
          <w:rFonts w:ascii="Arial Narrow" w:eastAsia="Bitter-Regular" w:hAnsi="Arial Narrow" w:cs="Calibri"/>
          <w:kern w:val="2"/>
          <w:sz w:val="24"/>
          <w:szCs w:val="24"/>
          <w:lang w:eastAsia="zh-CN"/>
        </w:rPr>
        <w:t xml:space="preserve">. Následne mu budú súťažné podmienky a pomôcky zaslané elektronicky cez </w:t>
      </w:r>
      <w:hyperlink r:id="rId41" w:history="1">
        <w:r w:rsidR="00791500" w:rsidRPr="007C4FA7">
          <w:rPr>
            <w:rFonts w:ascii="Arial Narrow" w:eastAsia="Bitter-Regular" w:hAnsi="Arial Narrow" w:cs="Calibri"/>
            <w:color w:val="0000FF"/>
            <w:kern w:val="2"/>
            <w:sz w:val="24"/>
            <w:szCs w:val="24"/>
            <w:lang w:eastAsia="zh-CN"/>
          </w:rPr>
          <w:t>www.uschovna.cz</w:t>
        </w:r>
      </w:hyperlink>
      <w:r w:rsidR="00791500" w:rsidRPr="007C4FA7">
        <w:rPr>
          <w:rFonts w:ascii="Arial Narrow" w:eastAsia="Bitter-Regular" w:hAnsi="Arial Narrow" w:cs="Calibri"/>
          <w:kern w:val="2"/>
          <w:sz w:val="24"/>
          <w:szCs w:val="24"/>
          <w:lang w:eastAsia="zh-CN"/>
        </w:rPr>
        <w:t>.</w:t>
      </w:r>
    </w:p>
    <w:p w:rsidR="00791500" w:rsidRPr="00791500" w:rsidRDefault="00791500" w:rsidP="00791500">
      <w:pPr>
        <w:widowControl w:val="0"/>
        <w:autoSpaceDE w:val="0"/>
        <w:autoSpaceDN w:val="0"/>
        <w:spacing w:line="240" w:lineRule="auto"/>
        <w:jc w:val="both"/>
        <w:rPr>
          <w:rFonts w:ascii="Arial Narrow" w:eastAsia="Bitter-Regular" w:hAnsi="Arial Narrow" w:cs="Calibri"/>
          <w:b/>
          <w:kern w:val="2"/>
          <w:sz w:val="24"/>
          <w:szCs w:val="24"/>
          <w:u w:val="single"/>
          <w:lang w:eastAsia="zh-CN"/>
        </w:rPr>
      </w:pPr>
      <w:r w:rsidRPr="00991978">
        <w:rPr>
          <w:rFonts w:ascii="Arial Narrow" w:eastAsia="Bitter-Regular" w:hAnsi="Arial Narrow" w:cs="Calibri"/>
          <w:color w:val="000000"/>
          <w:kern w:val="2"/>
          <w:sz w:val="24"/>
          <w:szCs w:val="24"/>
          <w:u w:val="single"/>
          <w:lang w:eastAsia="zh-CN"/>
        </w:rPr>
        <w:t>Súťažné podmienky a pomôcky sa záujemcom o účasť v súťaži poskytujú bezodplatne</w:t>
      </w:r>
      <w:r w:rsidRPr="00791500">
        <w:rPr>
          <w:rFonts w:ascii="Arial Narrow" w:eastAsia="Bitter-Regular" w:hAnsi="Arial Narrow" w:cs="Calibri"/>
          <w:color w:val="000000"/>
          <w:kern w:val="2"/>
          <w:sz w:val="24"/>
          <w:szCs w:val="24"/>
          <w:lang w:eastAsia="zh-CN"/>
        </w:rPr>
        <w:t>.</w:t>
      </w:r>
    </w:p>
    <w:p w:rsidR="00791500" w:rsidRPr="007C4FA7" w:rsidRDefault="00791500" w:rsidP="00791500">
      <w:pPr>
        <w:tabs>
          <w:tab w:val="left" w:pos="340"/>
          <w:tab w:val="left" w:pos="567"/>
        </w:tabs>
        <w:spacing w:after="0" w:line="240" w:lineRule="auto"/>
        <w:jc w:val="both"/>
        <w:rPr>
          <w:rFonts w:ascii="Arial Narrow" w:eastAsia="Times New Roman" w:hAnsi="Arial Narrow" w:cs="Arial"/>
          <w:b/>
          <w:sz w:val="24"/>
          <w:szCs w:val="24"/>
          <w:lang w:eastAsia="sk-SK"/>
        </w:rPr>
      </w:pPr>
      <w:r w:rsidRPr="007C4FA7">
        <w:rPr>
          <w:rFonts w:ascii="Arial Narrow" w:eastAsia="Times New Roman" w:hAnsi="Arial Narrow" w:cs="Arial"/>
          <w:b/>
          <w:bCs/>
          <w:sz w:val="24"/>
          <w:szCs w:val="24"/>
          <w:lang w:eastAsia="sk-SK"/>
        </w:rPr>
        <w:t>10.4   Vysvetľovanie</w:t>
      </w:r>
    </w:p>
    <w:p w:rsidR="006858FA" w:rsidRDefault="00F374C6" w:rsidP="00B3678F">
      <w:pPr>
        <w:pStyle w:val="Default"/>
        <w:jc w:val="both"/>
        <w:rPr>
          <w:rFonts w:ascii="Arial Narrow" w:eastAsia="Times New Roman" w:hAnsi="Arial Narrow" w:cs="Arial"/>
          <w:lang w:eastAsia="sk-SK"/>
        </w:rPr>
      </w:pPr>
      <w:r w:rsidRPr="007C4FA7">
        <w:rPr>
          <w:rFonts w:ascii="Arial Narrow" w:hAnsi="Arial Narrow" w:cs="Arial"/>
        </w:rPr>
        <w:t xml:space="preserve">Vysvetlenie požiadaviek uvedených vo Výzve na predkladanie </w:t>
      </w:r>
      <w:r w:rsidR="00DD1FEB" w:rsidRPr="007C4FA7">
        <w:rPr>
          <w:rFonts w:ascii="Arial Narrow" w:hAnsi="Arial Narrow" w:cs="Arial"/>
        </w:rPr>
        <w:t>návrhov</w:t>
      </w:r>
      <w:r w:rsidRPr="007C4FA7">
        <w:rPr>
          <w:rFonts w:ascii="Arial Narrow" w:hAnsi="Arial Narrow" w:cs="Arial"/>
        </w:rPr>
        <w:t xml:space="preserve"> na súťaž, podmienok účasti vo verejnom obstarávaní, súťažných </w:t>
      </w:r>
      <w:r w:rsidR="007C4FA7" w:rsidRPr="007C4FA7">
        <w:rPr>
          <w:rFonts w:ascii="Arial Narrow" w:hAnsi="Arial Narrow" w:cs="Arial"/>
        </w:rPr>
        <w:t xml:space="preserve">podmienok a </w:t>
      </w:r>
      <w:r w:rsidRPr="007C4FA7">
        <w:rPr>
          <w:rFonts w:ascii="Arial Narrow" w:hAnsi="Arial Narrow" w:cs="Arial"/>
        </w:rPr>
        <w:t xml:space="preserve">podkladov, informatívneho dokumentu alebo inej sprievodnej dokumentácie zo strany ktoréhokoľvek záujemcu, resp. uchádzača, bezodkladne uverejní v profile a oznámi všetkým záujemcom, ktorí sú mu známi </w:t>
      </w:r>
      <w:r w:rsidRPr="007C4FA7">
        <w:rPr>
          <w:rFonts w:ascii="Arial Narrow" w:hAnsi="Arial Narrow" w:cs="Arial"/>
          <w:b/>
        </w:rPr>
        <w:t xml:space="preserve">najneskôr </w:t>
      </w:r>
      <w:r w:rsidR="00556CF2">
        <w:rPr>
          <w:rFonts w:ascii="Arial Narrow" w:eastAsia="Times New Roman" w:hAnsi="Arial Narrow" w:cs="Arial"/>
          <w:b/>
          <w:u w:val="single"/>
          <w:lang w:eastAsia="sk-SK"/>
        </w:rPr>
        <w:t>do 02.12.2020 do 24</w:t>
      </w:r>
      <w:r w:rsidR="006858FA" w:rsidRPr="007C4FA7">
        <w:rPr>
          <w:rFonts w:ascii="Arial Narrow" w:eastAsia="Times New Roman" w:hAnsi="Arial Narrow" w:cs="Arial"/>
          <w:b/>
          <w:u w:val="single"/>
          <w:lang w:eastAsia="sk-SK"/>
        </w:rPr>
        <w:t>:00 hod</w:t>
      </w:r>
      <w:r w:rsidR="006858FA" w:rsidRPr="007C4FA7">
        <w:rPr>
          <w:rFonts w:ascii="Arial Narrow" w:hAnsi="Arial Narrow" w:cs="Arial"/>
          <w:b/>
        </w:rPr>
        <w:t xml:space="preserve"> </w:t>
      </w:r>
      <w:r w:rsidRPr="007C4FA7">
        <w:rPr>
          <w:rFonts w:ascii="Arial Narrow" w:hAnsi="Arial Narrow" w:cs="Arial"/>
          <w:b/>
        </w:rPr>
        <w:t xml:space="preserve">pred uplynutím lehoty na predkladanie </w:t>
      </w:r>
      <w:r w:rsidR="00DD1FEB" w:rsidRPr="007C4FA7">
        <w:rPr>
          <w:rFonts w:ascii="Arial Narrow" w:hAnsi="Arial Narrow" w:cs="Arial"/>
          <w:b/>
        </w:rPr>
        <w:t>návrhov</w:t>
      </w:r>
      <w:r w:rsidRPr="007C4FA7">
        <w:rPr>
          <w:rFonts w:ascii="Arial Narrow" w:hAnsi="Arial Narrow" w:cs="Arial"/>
        </w:rPr>
        <w:t xml:space="preserve"> za predpokladu, že o vysvetlenie sa požiada dostatočne vopred s </w:t>
      </w:r>
      <w:r w:rsidRPr="007C4FA7">
        <w:rPr>
          <w:rFonts w:ascii="Arial Narrow" w:hAnsi="Arial Narrow" w:cs="Arial"/>
          <w:color w:val="auto"/>
        </w:rPr>
        <w:t>tým, že</w:t>
      </w:r>
      <w:r w:rsidRPr="007C4FA7">
        <w:rPr>
          <w:rFonts w:ascii="Arial Narrow" w:hAnsi="Arial Narrow" w:cs="Arial"/>
        </w:rPr>
        <w:t xml:space="preserve"> poskytnutie vysvetlenia bude záujemcom alebo uchádzačom odosielané/doručované prostredníctvom portálu </w:t>
      </w:r>
      <w:hyperlink r:id="rId42" w:history="1">
        <w:r w:rsidRPr="007C4FA7">
          <w:rPr>
            <w:rStyle w:val="Hypertextovprepojenie"/>
            <w:rFonts w:ascii="Arial Narrow" w:hAnsi="Arial Narrow" w:cs="Arial"/>
          </w:rPr>
          <w:t>www.evoportal.sk</w:t>
        </w:r>
      </w:hyperlink>
      <w:r w:rsidR="00DD1FEB" w:rsidRPr="007C4FA7">
        <w:rPr>
          <w:rFonts w:ascii="Arial Narrow" w:hAnsi="Arial Narrow" w:cs="Arial"/>
        </w:rPr>
        <w:t xml:space="preserve"> </w:t>
      </w:r>
      <w:r w:rsidRPr="007C4FA7">
        <w:rPr>
          <w:rFonts w:ascii="Arial Narrow" w:hAnsi="Arial Narrow" w:cs="Arial"/>
        </w:rPr>
        <w:t xml:space="preserve">do konta záujemcu zriadenom </w:t>
      </w:r>
      <w:r w:rsidRPr="00650344">
        <w:rPr>
          <w:rFonts w:ascii="Arial Narrow" w:hAnsi="Arial Narrow" w:cs="Arial"/>
        </w:rPr>
        <w:t>na </w:t>
      </w:r>
      <w:r w:rsidR="006858FA" w:rsidRPr="00650344">
        <w:rPr>
          <w:rFonts w:ascii="Arial Narrow" w:hAnsi="Arial Narrow" w:cs="Arial"/>
        </w:rPr>
        <w:t>predmetnom portáli</w:t>
      </w:r>
      <w:r w:rsidR="007C4FA7" w:rsidRPr="00650344">
        <w:rPr>
          <w:rFonts w:ascii="Arial Narrow" w:hAnsi="Arial Narrow" w:cs="Arial"/>
        </w:rPr>
        <w:t>. Otázky a</w:t>
      </w:r>
      <w:r w:rsidR="00650344" w:rsidRPr="00650344">
        <w:rPr>
          <w:rFonts w:ascii="Arial Narrow" w:hAnsi="Arial Narrow" w:cs="Arial"/>
        </w:rPr>
        <w:t> </w:t>
      </w:r>
      <w:r w:rsidR="007C4FA7" w:rsidRPr="00650344">
        <w:rPr>
          <w:rFonts w:ascii="Arial Narrow" w:hAnsi="Arial Narrow" w:cs="Arial"/>
        </w:rPr>
        <w:t>žiados</w:t>
      </w:r>
      <w:r w:rsidR="00650344" w:rsidRPr="00650344">
        <w:rPr>
          <w:rFonts w:ascii="Arial Narrow" w:hAnsi="Arial Narrow" w:cs="Arial"/>
        </w:rPr>
        <w:t>ti odporúčame poslať</w:t>
      </w:r>
      <w:r w:rsidR="006858FA" w:rsidRPr="00650344">
        <w:rPr>
          <w:rFonts w:ascii="Arial Narrow" w:hAnsi="Arial Narrow" w:cs="Arial"/>
        </w:rPr>
        <w:t xml:space="preserve"> </w:t>
      </w:r>
      <w:r w:rsidR="00650344" w:rsidRPr="00650344">
        <w:rPr>
          <w:rFonts w:ascii="Arial Narrow" w:hAnsi="Arial Narrow" w:cs="Arial"/>
        </w:rPr>
        <w:t>tiež</w:t>
      </w:r>
      <w:r w:rsidR="006858FA" w:rsidRPr="00650344">
        <w:rPr>
          <w:rFonts w:ascii="Arial Narrow" w:hAnsi="Arial Narrow" w:cs="Arial"/>
        </w:rPr>
        <w:t xml:space="preserve"> </w:t>
      </w:r>
      <w:r w:rsidR="006858FA" w:rsidRPr="00650344">
        <w:rPr>
          <w:rFonts w:ascii="Arial Narrow" w:eastAsia="Times New Roman" w:hAnsi="Arial Narrow" w:cs="Arial"/>
          <w:lang w:eastAsia="sk-SK"/>
        </w:rPr>
        <w:t xml:space="preserve">na elektronickú adresu sekretárky súťaže </w:t>
      </w:r>
      <w:r w:rsidR="006858FA" w:rsidRPr="00650344">
        <w:rPr>
          <w:rFonts w:ascii="Arial Narrow" w:eastAsia="Bitter-Regular" w:hAnsi="Arial Narrow" w:cs="Calibri"/>
          <w:kern w:val="2"/>
          <w:lang w:eastAsia="zh-CN"/>
        </w:rPr>
        <w:t xml:space="preserve">Ing. arch. Viery </w:t>
      </w:r>
      <w:proofErr w:type="spellStart"/>
      <w:r w:rsidR="006858FA" w:rsidRPr="00650344">
        <w:rPr>
          <w:rFonts w:ascii="Arial Narrow" w:eastAsia="Bitter-Regular" w:hAnsi="Arial Narrow" w:cs="Calibri"/>
          <w:kern w:val="2"/>
          <w:lang w:eastAsia="zh-CN"/>
        </w:rPr>
        <w:t>Šottníkovej</w:t>
      </w:r>
      <w:proofErr w:type="spellEnd"/>
      <w:r w:rsidR="00650344" w:rsidRPr="00650344">
        <w:rPr>
          <w:rFonts w:ascii="Arial Narrow" w:eastAsia="Bitter-Regular" w:hAnsi="Arial Narrow" w:cs="Calibri"/>
          <w:kern w:val="2"/>
          <w:lang w:eastAsia="zh-CN"/>
        </w:rPr>
        <w:t xml:space="preserve"> </w:t>
      </w:r>
      <w:r w:rsidR="006858FA" w:rsidRPr="00650344">
        <w:rPr>
          <w:rFonts w:ascii="Arial Narrow" w:eastAsia="Bitter-Regular" w:hAnsi="Arial Narrow" w:cs="Calibri"/>
          <w:kern w:val="2"/>
          <w:lang w:eastAsia="zh-CN"/>
        </w:rPr>
        <w:t xml:space="preserve"> </w:t>
      </w:r>
      <w:hyperlink r:id="rId43" w:history="1">
        <w:r w:rsidR="006858FA" w:rsidRPr="00650344">
          <w:rPr>
            <w:rFonts w:ascii="Arial Narrow" w:eastAsia="Bitter-Regular" w:hAnsi="Arial Narrow" w:cs="Calibri"/>
            <w:color w:val="0066CC"/>
            <w:kern w:val="2"/>
            <w:u w:val="single"/>
            <w:lang w:eastAsia="zh-CN"/>
          </w:rPr>
          <w:t>viera.sottnikova@gmail.com</w:t>
        </w:r>
      </w:hyperlink>
      <w:r w:rsidR="006858FA" w:rsidRPr="00650344">
        <w:rPr>
          <w:rFonts w:ascii="Arial Narrow" w:eastAsia="Bitter-Regular" w:hAnsi="Arial Narrow" w:cs="Calibri"/>
          <w:color w:val="0066CC"/>
          <w:kern w:val="2"/>
          <w:lang w:eastAsia="zh-CN"/>
        </w:rPr>
        <w:t>.</w:t>
      </w:r>
      <w:r w:rsidR="00650344">
        <w:rPr>
          <w:rFonts w:ascii="Arial Narrow" w:hAnsi="Arial Narrow" w:cs="Arial"/>
        </w:rPr>
        <w:t xml:space="preserve"> </w:t>
      </w:r>
      <w:r w:rsidRPr="007C4FA7">
        <w:rPr>
          <w:rFonts w:ascii="Arial Narrow" w:hAnsi="Arial Narrow" w:cs="Arial"/>
        </w:rPr>
        <w:t xml:space="preserve">Momentom odoslania prostredníctvom </w:t>
      </w:r>
      <w:hyperlink r:id="rId44" w:history="1">
        <w:r w:rsidRPr="007C4FA7">
          <w:rPr>
            <w:rStyle w:val="Hypertextovprepojenie"/>
            <w:rFonts w:ascii="Arial Narrow" w:hAnsi="Arial Narrow" w:cs="Arial"/>
          </w:rPr>
          <w:t>www.evoportal.sk</w:t>
        </w:r>
      </w:hyperlink>
      <w:r w:rsidRPr="007C4FA7">
        <w:rPr>
          <w:rFonts w:ascii="Arial Narrow" w:hAnsi="Arial Narrow" w:cs="Arial"/>
        </w:rPr>
        <w:t xml:space="preserve"> sa považuje vysvetlenie za doručené.</w:t>
      </w:r>
      <w:r w:rsidR="00650344">
        <w:rPr>
          <w:rFonts w:ascii="Arial Narrow" w:hAnsi="Arial Narrow" w:cs="Arial"/>
        </w:rPr>
        <w:t xml:space="preserve"> </w:t>
      </w:r>
      <w:r w:rsidRPr="007C4FA7">
        <w:rPr>
          <w:rFonts w:ascii="Arial Narrow" w:hAnsi="Arial Narrow" w:cs="Arial"/>
        </w:rPr>
        <w:t>Po tejto lehote záujemcovi nezaniká právo požiadať o vysvetlenie súťažných podkladov, ale verejný obstarávateľ mu negarantuje doručenie vysvetlenia v lehote určenej zákonom.</w:t>
      </w:r>
      <w:r w:rsidR="004346D8">
        <w:rPr>
          <w:rFonts w:ascii="Arial Narrow" w:hAnsi="Arial Narrow" w:cs="Arial"/>
        </w:rPr>
        <w:t xml:space="preserve"> </w:t>
      </w:r>
      <w:r w:rsidR="006858FA" w:rsidRPr="00791500">
        <w:rPr>
          <w:rFonts w:ascii="Arial Narrow" w:eastAsia="Times New Roman" w:hAnsi="Arial Narrow" w:cs="Arial"/>
          <w:lang w:eastAsia="sk-SK"/>
        </w:rPr>
        <w:t>Odpovede budú najneskôr do</w:t>
      </w:r>
      <w:r w:rsidR="006858FA" w:rsidRPr="00791500">
        <w:rPr>
          <w:rFonts w:ascii="Arial Narrow" w:eastAsia="Times New Roman" w:hAnsi="Arial Narrow" w:cs="Arial"/>
          <w:i/>
          <w:lang w:eastAsia="sk-SK"/>
        </w:rPr>
        <w:t xml:space="preserve"> </w:t>
      </w:r>
      <w:r w:rsidR="006858FA" w:rsidRPr="00791500">
        <w:rPr>
          <w:rFonts w:ascii="Arial Narrow" w:eastAsia="Times New Roman" w:hAnsi="Arial Narrow" w:cs="Arial"/>
          <w:lang w:eastAsia="sk-SK"/>
        </w:rPr>
        <w:t xml:space="preserve">piatich pracovných dní uverejnené na profile verejného obstarávateľa a zaslané všetkým súťažiacim na kontaktné e-mailové adresy podľa bodu </w:t>
      </w:r>
      <w:r w:rsidR="006858FA" w:rsidRPr="00791500">
        <w:rPr>
          <w:rFonts w:ascii="Arial Narrow" w:eastAsia="Times New Roman" w:hAnsi="Arial Narrow" w:cs="Arial"/>
          <w:b/>
          <w:lang w:eastAsia="sk-SK"/>
        </w:rPr>
        <w:t>10.3</w:t>
      </w:r>
      <w:r w:rsidR="006858FA" w:rsidRPr="00791500">
        <w:rPr>
          <w:rFonts w:ascii="Arial Narrow" w:eastAsia="Times New Roman" w:hAnsi="Arial Narrow" w:cs="Arial"/>
          <w:lang w:eastAsia="sk-SK"/>
        </w:rPr>
        <w:t>.</w:t>
      </w:r>
    </w:p>
    <w:p w:rsidR="00B3678F" w:rsidRPr="00B3678F" w:rsidRDefault="00B3678F" w:rsidP="00B3678F">
      <w:pPr>
        <w:pStyle w:val="Default"/>
        <w:jc w:val="both"/>
        <w:rPr>
          <w:rFonts w:ascii="Arial Narrow" w:hAnsi="Arial Narrow" w:cs="Arial"/>
          <w:sz w:val="20"/>
          <w:szCs w:val="20"/>
        </w:rPr>
      </w:pPr>
    </w:p>
    <w:p w:rsidR="00791500" w:rsidRPr="006F4375" w:rsidRDefault="006F4375" w:rsidP="00650344">
      <w:pPr>
        <w:pStyle w:val="Odsekzoznamu"/>
        <w:numPr>
          <w:ilvl w:val="1"/>
          <w:numId w:val="14"/>
        </w:numPr>
        <w:autoSpaceDE w:val="0"/>
        <w:autoSpaceDN w:val="0"/>
        <w:adjustRightInd w:val="0"/>
        <w:spacing w:after="0" w:line="240" w:lineRule="auto"/>
        <w:jc w:val="both"/>
        <w:rPr>
          <w:rFonts w:ascii="Arial Narrow" w:hAnsi="Arial Narrow" w:cs="Arial"/>
          <w:b/>
          <w:bCs/>
          <w:color w:val="000000"/>
          <w:sz w:val="24"/>
          <w:szCs w:val="24"/>
        </w:rPr>
      </w:pPr>
      <w:r>
        <w:rPr>
          <w:rFonts w:ascii="Arial Narrow" w:hAnsi="Arial Narrow"/>
          <w:b/>
          <w:color w:val="000000"/>
          <w:sz w:val="24"/>
          <w:szCs w:val="24"/>
        </w:rPr>
        <w:t xml:space="preserve">   </w:t>
      </w:r>
      <w:r w:rsidR="00791500" w:rsidRPr="006F4375">
        <w:rPr>
          <w:rFonts w:ascii="Arial Narrow" w:hAnsi="Arial Narrow"/>
          <w:b/>
          <w:color w:val="000000"/>
          <w:sz w:val="24"/>
          <w:szCs w:val="24"/>
        </w:rPr>
        <w:t>Obhliadka areálu a stavieb</w:t>
      </w:r>
      <w:r w:rsidR="00791500" w:rsidRPr="006F4375">
        <w:rPr>
          <w:rFonts w:ascii="Arial Narrow" w:hAnsi="Arial Narrow" w:cs="Arial"/>
          <w:b/>
          <w:bCs/>
          <w:color w:val="000000"/>
          <w:sz w:val="24"/>
          <w:szCs w:val="24"/>
        </w:rPr>
        <w:t xml:space="preserve"> </w:t>
      </w:r>
    </w:p>
    <w:p w:rsidR="00791500" w:rsidRPr="00791500" w:rsidRDefault="00791500" w:rsidP="00791500">
      <w:pPr>
        <w:autoSpaceDE w:val="0"/>
        <w:autoSpaceDN w:val="0"/>
        <w:adjustRightInd w:val="0"/>
        <w:spacing w:after="0" w:line="240" w:lineRule="auto"/>
        <w:contextualSpacing/>
        <w:jc w:val="both"/>
        <w:rPr>
          <w:rFonts w:ascii="Arial Narrow" w:hAnsi="Arial Narrow" w:cs="Arial"/>
          <w:b/>
          <w:bCs/>
          <w:color w:val="000000"/>
          <w:sz w:val="24"/>
          <w:szCs w:val="24"/>
        </w:rPr>
      </w:pPr>
      <w:r w:rsidRPr="00791500">
        <w:rPr>
          <w:rFonts w:ascii="Arial Narrow" w:hAnsi="Arial Narrow"/>
          <w:color w:val="000000"/>
          <w:sz w:val="24"/>
          <w:szCs w:val="24"/>
        </w:rPr>
        <w:t>Každý súťažiaci môž</w:t>
      </w:r>
      <w:r w:rsidR="0050713D">
        <w:rPr>
          <w:rFonts w:ascii="Arial Narrow" w:hAnsi="Arial Narrow"/>
          <w:color w:val="000000"/>
          <w:sz w:val="24"/>
          <w:szCs w:val="24"/>
        </w:rPr>
        <w:t>e po získaní súťažných podmienok a pomôcok</w:t>
      </w:r>
      <w:r w:rsidRPr="00791500">
        <w:rPr>
          <w:rFonts w:ascii="Arial Narrow" w:hAnsi="Arial Narrow"/>
          <w:color w:val="000000"/>
          <w:sz w:val="24"/>
          <w:szCs w:val="24"/>
        </w:rPr>
        <w:t xml:space="preserve"> uskutočniť obhliadku riešeného územia. </w:t>
      </w:r>
    </w:p>
    <w:p w:rsidR="00791500" w:rsidRPr="00B3678F" w:rsidRDefault="00791500" w:rsidP="00791500">
      <w:pPr>
        <w:autoSpaceDE w:val="0"/>
        <w:autoSpaceDN w:val="0"/>
        <w:adjustRightInd w:val="0"/>
        <w:spacing w:after="0" w:line="240" w:lineRule="auto"/>
        <w:ind w:left="2832" w:firstLine="708"/>
        <w:jc w:val="both"/>
        <w:rPr>
          <w:rFonts w:ascii="Arial Narrow" w:hAnsi="Arial Narrow"/>
          <w:bCs/>
          <w:color w:val="000000"/>
          <w:sz w:val="20"/>
          <w:szCs w:val="20"/>
        </w:rPr>
      </w:pPr>
    </w:p>
    <w:p w:rsidR="00791500" w:rsidRPr="00791500" w:rsidRDefault="00791500" w:rsidP="00650344">
      <w:pPr>
        <w:shd w:val="clear" w:color="auto" w:fill="EEECE1"/>
        <w:tabs>
          <w:tab w:val="left" w:pos="567"/>
        </w:tabs>
        <w:spacing w:line="240" w:lineRule="auto"/>
        <w:jc w:val="both"/>
        <w:rPr>
          <w:rFonts w:ascii="Arial Narrow" w:eastAsia="Times New Roman" w:hAnsi="Arial Narrow" w:cs="Arial"/>
          <w:b/>
          <w:bCs/>
          <w:sz w:val="24"/>
          <w:szCs w:val="24"/>
          <w:lang w:eastAsia="sk-SK"/>
        </w:rPr>
      </w:pPr>
      <w:r w:rsidRPr="00650344">
        <w:rPr>
          <w:rFonts w:ascii="Arial Narrow" w:eastAsia="Times New Roman" w:hAnsi="Arial Narrow" w:cs="Arial"/>
          <w:b/>
          <w:bCs/>
          <w:sz w:val="24"/>
          <w:szCs w:val="24"/>
          <w:shd w:val="clear" w:color="auto" w:fill="EEECE1"/>
          <w:lang w:eastAsia="sk-SK"/>
        </w:rPr>
        <w:t>11.    ROZSAH</w:t>
      </w:r>
      <w:r w:rsidRPr="00791500">
        <w:rPr>
          <w:rFonts w:ascii="Arial Narrow" w:eastAsia="Times New Roman" w:hAnsi="Arial Narrow" w:cs="Arial"/>
          <w:b/>
          <w:bCs/>
          <w:sz w:val="24"/>
          <w:szCs w:val="24"/>
          <w:lang w:eastAsia="sk-SK"/>
        </w:rPr>
        <w:t xml:space="preserve"> SÚŤAŽNÉHO NÁVRHU</w:t>
      </w:r>
    </w:p>
    <w:p w:rsidR="00791500" w:rsidRDefault="00791500" w:rsidP="00B3678F">
      <w:pPr>
        <w:tabs>
          <w:tab w:val="center" w:pos="426"/>
        </w:tabs>
        <w:spacing w:after="0" w:line="240" w:lineRule="auto"/>
        <w:jc w:val="both"/>
        <w:rPr>
          <w:rFonts w:ascii="Arial Narrow" w:eastAsia="Times New Roman" w:hAnsi="Arial Narrow" w:cs="Arial"/>
          <w:b/>
          <w:bCs/>
          <w:color w:val="000000"/>
          <w:sz w:val="24"/>
          <w:szCs w:val="24"/>
          <w:lang w:eastAsia="sk-SK"/>
        </w:rPr>
      </w:pPr>
      <w:r w:rsidRPr="00791500">
        <w:rPr>
          <w:rFonts w:ascii="Arial Narrow" w:eastAsia="Times New Roman" w:hAnsi="Arial Narrow" w:cs="Arial"/>
          <w:b/>
          <w:bCs/>
          <w:color w:val="000000"/>
          <w:sz w:val="24"/>
          <w:szCs w:val="24"/>
          <w:u w:val="single"/>
          <w:lang w:eastAsia="sk-SK"/>
        </w:rPr>
        <w:t>Súťažný návrh musí obsahovať:</w:t>
      </w:r>
      <w:r w:rsidRPr="00791500">
        <w:rPr>
          <w:rFonts w:ascii="Arial Narrow" w:eastAsia="Times New Roman" w:hAnsi="Arial Narrow" w:cs="Arial"/>
          <w:b/>
          <w:bCs/>
          <w:color w:val="000000"/>
          <w:sz w:val="24"/>
          <w:szCs w:val="24"/>
          <w:lang w:eastAsia="sk-SK"/>
        </w:rPr>
        <w:t xml:space="preserve">   </w:t>
      </w:r>
    </w:p>
    <w:p w:rsidR="00B3678F" w:rsidRPr="00B3678F" w:rsidRDefault="00B3678F" w:rsidP="00B3678F">
      <w:pPr>
        <w:tabs>
          <w:tab w:val="center" w:pos="426"/>
        </w:tabs>
        <w:spacing w:after="0" w:line="240" w:lineRule="auto"/>
        <w:jc w:val="both"/>
        <w:rPr>
          <w:rFonts w:ascii="Arial Narrow" w:eastAsia="Times New Roman" w:hAnsi="Arial Narrow" w:cs="Arial"/>
          <w:b/>
          <w:bCs/>
          <w:color w:val="000000"/>
          <w:sz w:val="20"/>
          <w:szCs w:val="20"/>
          <w:lang w:eastAsia="sk-SK"/>
        </w:rPr>
      </w:pPr>
    </w:p>
    <w:p w:rsidR="00791500" w:rsidRPr="00791500" w:rsidRDefault="00791500" w:rsidP="00791500">
      <w:pPr>
        <w:spacing w:after="0" w:line="240" w:lineRule="auto"/>
        <w:jc w:val="both"/>
        <w:rPr>
          <w:rFonts w:ascii="Arial Narrow" w:eastAsia="Times New Roman" w:hAnsi="Arial Narrow" w:cs="Arial"/>
          <w:bCs/>
          <w:color w:val="FF0000"/>
          <w:sz w:val="24"/>
          <w:szCs w:val="24"/>
          <w:u w:val="single"/>
          <w:lang w:eastAsia="sk-SK"/>
        </w:rPr>
      </w:pPr>
      <w:r w:rsidRPr="00791500">
        <w:rPr>
          <w:rFonts w:ascii="Arial Narrow" w:eastAsia="Times New Roman" w:hAnsi="Arial Narrow" w:cs="Arial"/>
          <w:b/>
          <w:bCs/>
          <w:sz w:val="24"/>
          <w:szCs w:val="24"/>
          <w:u w:val="single"/>
          <w:lang w:eastAsia="sk-SK"/>
        </w:rPr>
        <w:t>A       Grafická časť návrhu bude mať tieto výkresy - panely s na sledujúcim obsahom:</w:t>
      </w:r>
      <w:r w:rsidRPr="00791500">
        <w:rPr>
          <w:rFonts w:ascii="Arial Narrow" w:eastAsia="Times New Roman" w:hAnsi="Arial Narrow" w:cs="Arial"/>
          <w:bCs/>
          <w:color w:val="FF0000"/>
          <w:sz w:val="24"/>
          <w:szCs w:val="24"/>
          <w:u w:val="single"/>
          <w:lang w:eastAsia="sk-SK"/>
        </w:rPr>
        <w:t xml:space="preserve"> </w:t>
      </w:r>
    </w:p>
    <w:p w:rsidR="00B3678F" w:rsidRPr="00B3678F" w:rsidRDefault="00B3678F" w:rsidP="00B3678F">
      <w:pPr>
        <w:suppressAutoHyphens/>
        <w:spacing w:after="0" w:line="100" w:lineRule="atLeast"/>
        <w:ind w:left="567"/>
        <w:jc w:val="both"/>
        <w:rPr>
          <w:rFonts w:ascii="Arial Narrow" w:eastAsia="Times New Roman" w:hAnsi="Arial Narrow" w:cs="Arial Narrow"/>
          <w:b/>
          <w:bCs/>
          <w:sz w:val="16"/>
          <w:szCs w:val="16"/>
          <w:u w:val="single"/>
          <w:lang w:eastAsia="ar-SA"/>
        </w:rPr>
      </w:pPr>
    </w:p>
    <w:p w:rsidR="00B3678F" w:rsidRDefault="00B3678F" w:rsidP="00B3678F">
      <w:pPr>
        <w:suppressAutoHyphens/>
        <w:spacing w:after="0" w:line="100" w:lineRule="atLeast"/>
        <w:ind w:left="567"/>
        <w:jc w:val="both"/>
        <w:rPr>
          <w:rFonts w:ascii="Arial Narrow" w:eastAsia="Times New Roman" w:hAnsi="Arial Narrow" w:cs="Arial Narrow"/>
          <w:b/>
          <w:bCs/>
          <w:sz w:val="24"/>
          <w:szCs w:val="24"/>
          <w:lang w:eastAsia="ar-SA"/>
        </w:rPr>
      </w:pPr>
      <w:r w:rsidRPr="002F21DB">
        <w:rPr>
          <w:rFonts w:ascii="Arial Narrow" w:eastAsia="Times New Roman" w:hAnsi="Arial Narrow" w:cs="Arial Narrow"/>
          <w:b/>
          <w:bCs/>
          <w:sz w:val="24"/>
          <w:szCs w:val="24"/>
          <w:u w:val="single"/>
          <w:lang w:eastAsia="ar-SA"/>
        </w:rPr>
        <w:t>Panel  č. 1   Urbanistický návrh</w:t>
      </w:r>
      <w:r w:rsidRPr="002F21DB">
        <w:rPr>
          <w:rFonts w:ascii="Arial Narrow" w:eastAsia="Times New Roman" w:hAnsi="Arial Narrow" w:cs="Arial Narrow"/>
          <w:b/>
          <w:bCs/>
          <w:sz w:val="24"/>
          <w:szCs w:val="24"/>
          <w:lang w:eastAsia="ar-SA"/>
        </w:rPr>
        <w:t xml:space="preserve">   </w:t>
      </w:r>
    </w:p>
    <w:p w:rsidR="00B3678F" w:rsidRPr="002F21DB" w:rsidRDefault="00B3678F" w:rsidP="00B3678F">
      <w:pPr>
        <w:keepNext/>
        <w:tabs>
          <w:tab w:val="left" w:pos="993"/>
          <w:tab w:val="left" w:pos="1134"/>
        </w:tabs>
        <w:suppressAutoHyphens/>
        <w:spacing w:after="0" w:line="100" w:lineRule="atLeast"/>
        <w:ind w:left="993" w:hanging="426"/>
        <w:jc w:val="both"/>
        <w:rPr>
          <w:rFonts w:ascii="Arial Narrow" w:eastAsia="Times New Roman" w:hAnsi="Arial Narrow" w:cs="Arial Narrow"/>
          <w:sz w:val="24"/>
          <w:szCs w:val="24"/>
          <w:lang w:eastAsia="ar-SA"/>
        </w:rPr>
      </w:pPr>
      <w:r w:rsidRPr="002F21DB">
        <w:rPr>
          <w:rFonts w:ascii="Arial Narrow" w:eastAsia="Times New Roman" w:hAnsi="Arial Narrow" w:cs="Arial Narrow"/>
          <w:sz w:val="24"/>
          <w:szCs w:val="24"/>
          <w:lang w:eastAsia="ar-SA"/>
        </w:rPr>
        <w:t xml:space="preserve">1.1  </w:t>
      </w:r>
      <w:r w:rsidRPr="002F21DB">
        <w:rPr>
          <w:rFonts w:ascii="Arial Narrow" w:eastAsia="Times New Roman" w:hAnsi="Arial Narrow" w:cs="Arial Narrow"/>
          <w:b/>
          <w:sz w:val="24"/>
          <w:szCs w:val="24"/>
          <w:lang w:eastAsia="ar-SA"/>
        </w:rPr>
        <w:t xml:space="preserve">Širšie vzťahy   </w:t>
      </w:r>
      <w:r w:rsidRPr="002F21DB">
        <w:rPr>
          <w:rFonts w:ascii="Arial Narrow" w:eastAsia="Times New Roman" w:hAnsi="Arial Narrow" w:cs="Arial Narrow"/>
          <w:b/>
          <w:sz w:val="24"/>
          <w:szCs w:val="24"/>
          <w:lang w:eastAsia="ar-SA"/>
        </w:rPr>
        <w:tab/>
      </w:r>
      <w:r w:rsidRPr="002F21DB">
        <w:rPr>
          <w:rFonts w:ascii="Arial Narrow" w:eastAsia="Times New Roman" w:hAnsi="Arial Narrow" w:cs="Arial Narrow"/>
          <w:b/>
          <w:sz w:val="24"/>
          <w:szCs w:val="24"/>
          <w:lang w:eastAsia="ar-SA"/>
        </w:rPr>
        <w:tab/>
      </w:r>
      <w:r w:rsidRPr="002F21DB">
        <w:rPr>
          <w:rFonts w:ascii="Arial Narrow" w:eastAsia="Times New Roman" w:hAnsi="Arial Narrow" w:cs="Arial Narrow"/>
          <w:b/>
          <w:sz w:val="24"/>
          <w:szCs w:val="24"/>
          <w:lang w:eastAsia="ar-SA"/>
        </w:rPr>
        <w:tab/>
      </w:r>
      <w:r w:rsidRPr="002F21DB">
        <w:rPr>
          <w:rFonts w:ascii="Arial Narrow" w:eastAsia="Times New Roman" w:hAnsi="Arial Narrow" w:cs="Arial Narrow"/>
          <w:b/>
          <w:sz w:val="24"/>
          <w:szCs w:val="24"/>
          <w:lang w:eastAsia="ar-SA"/>
        </w:rPr>
        <w:tab/>
      </w:r>
      <w:r w:rsidRPr="002F21DB">
        <w:rPr>
          <w:rFonts w:ascii="Arial Narrow" w:eastAsia="Times New Roman" w:hAnsi="Arial Narrow" w:cs="Arial Narrow"/>
          <w:b/>
          <w:sz w:val="24"/>
          <w:szCs w:val="24"/>
          <w:lang w:eastAsia="ar-SA"/>
        </w:rPr>
        <w:tab/>
      </w:r>
      <w:r w:rsidRPr="002F21DB">
        <w:rPr>
          <w:rFonts w:ascii="Arial Narrow" w:eastAsia="Times New Roman" w:hAnsi="Arial Narrow" w:cs="Arial Narrow"/>
          <w:b/>
          <w:sz w:val="24"/>
          <w:szCs w:val="24"/>
          <w:lang w:eastAsia="ar-SA"/>
        </w:rPr>
        <w:tab/>
      </w:r>
      <w:r w:rsidRPr="002F21DB">
        <w:rPr>
          <w:rFonts w:ascii="Arial Narrow" w:eastAsia="Times New Roman" w:hAnsi="Arial Narrow" w:cs="Arial Narrow"/>
          <w:b/>
          <w:sz w:val="24"/>
          <w:szCs w:val="24"/>
          <w:lang w:eastAsia="ar-SA"/>
        </w:rPr>
        <w:tab/>
      </w:r>
      <w:r w:rsidRPr="002F21DB">
        <w:rPr>
          <w:rFonts w:ascii="Arial Narrow" w:eastAsia="Times New Roman" w:hAnsi="Arial Narrow" w:cs="Arial Narrow"/>
          <w:b/>
          <w:sz w:val="24"/>
          <w:szCs w:val="24"/>
          <w:lang w:eastAsia="ar-SA"/>
        </w:rPr>
        <w:tab/>
        <w:t xml:space="preserve">       M 1:5 000</w:t>
      </w:r>
    </w:p>
    <w:p w:rsidR="00B3678F" w:rsidRDefault="00B3678F" w:rsidP="00B3678F">
      <w:pPr>
        <w:keepNext/>
        <w:tabs>
          <w:tab w:val="left" w:pos="993"/>
          <w:tab w:val="left" w:pos="1134"/>
        </w:tabs>
        <w:suppressAutoHyphens/>
        <w:spacing w:after="0" w:line="100" w:lineRule="atLeast"/>
        <w:ind w:left="993" w:hanging="426"/>
        <w:rPr>
          <w:rFonts w:ascii="Arial Narrow" w:eastAsia="Times New Roman" w:hAnsi="Arial Narrow" w:cs="Arial Narrow"/>
          <w:sz w:val="24"/>
          <w:szCs w:val="24"/>
          <w:lang w:eastAsia="ar-SA"/>
        </w:rPr>
      </w:pPr>
      <w:r w:rsidRPr="002F21DB">
        <w:rPr>
          <w:rFonts w:ascii="Arial Narrow" w:eastAsia="Times New Roman" w:hAnsi="Arial Narrow" w:cs="Arial Narrow"/>
          <w:sz w:val="24"/>
          <w:szCs w:val="24"/>
          <w:lang w:eastAsia="ar-SA"/>
        </w:rPr>
        <w:tab/>
        <w:t xml:space="preserve">Funkčné a priestorové usporiadanie vymedzeného územia a funkčných väzieb  na širšie okolie a mesto, princípy a základný návrh dopravného riešenia a dopravných väzieb vrátane </w:t>
      </w:r>
    </w:p>
    <w:p w:rsidR="00C73AD4" w:rsidRPr="00B3678F" w:rsidRDefault="00B3678F" w:rsidP="00B3678F">
      <w:pPr>
        <w:keepNext/>
        <w:tabs>
          <w:tab w:val="left" w:pos="993"/>
          <w:tab w:val="left" w:pos="1134"/>
        </w:tabs>
        <w:suppressAutoHyphens/>
        <w:spacing w:after="0" w:line="100" w:lineRule="atLeast"/>
        <w:ind w:left="993" w:hanging="426"/>
        <w:rPr>
          <w:rFonts w:ascii="Arial Narrow" w:eastAsia="Times New Roman" w:hAnsi="Arial Narrow" w:cs="Arial Narrow"/>
          <w:sz w:val="24"/>
          <w:szCs w:val="24"/>
          <w:lang w:eastAsia="ar-SA"/>
        </w:rPr>
      </w:pPr>
      <w:r>
        <w:rPr>
          <w:rFonts w:ascii="Arial Narrow" w:eastAsia="Times New Roman" w:hAnsi="Arial Narrow" w:cs="Arial Narrow"/>
          <w:sz w:val="24"/>
          <w:szCs w:val="24"/>
          <w:lang w:eastAsia="ar-SA"/>
        </w:rPr>
        <w:t xml:space="preserve">        </w:t>
      </w:r>
      <w:r w:rsidRPr="002F21DB">
        <w:rPr>
          <w:rFonts w:ascii="Arial Narrow" w:eastAsia="Times New Roman" w:hAnsi="Arial Narrow" w:cs="Arial Narrow"/>
          <w:sz w:val="24"/>
          <w:szCs w:val="24"/>
          <w:lang w:eastAsia="ar-SA"/>
        </w:rPr>
        <w:t xml:space="preserve">ich návrhu  (na podklade ÚPN-SÚ Martin), Martin ÚP: </w:t>
      </w:r>
      <w:hyperlink r:id="rId45" w:history="1">
        <w:r w:rsidR="002F21DB" w:rsidRPr="002F21DB">
          <w:rPr>
            <w:rFonts w:ascii="Arial Narrow" w:eastAsia="Times New Roman" w:hAnsi="Arial Narrow" w:cs="Arial Narrow"/>
            <w:color w:val="0000FF"/>
            <w:sz w:val="24"/>
            <w:szCs w:val="24"/>
            <w:u w:val="single"/>
            <w:lang w:eastAsia="ar-SA"/>
          </w:rPr>
          <w:t>http://138.201.138.144/mapguide/fusion/templates/mapguide/martin/index.html?locale=sk</w:t>
        </w:r>
      </w:hyperlink>
    </w:p>
    <w:p w:rsidR="002F21DB" w:rsidRPr="002F21DB" w:rsidRDefault="002F21DB" w:rsidP="002F21DB">
      <w:pPr>
        <w:tabs>
          <w:tab w:val="left" w:pos="567"/>
          <w:tab w:val="left" w:pos="993"/>
        </w:tabs>
        <w:suppressAutoHyphens/>
        <w:spacing w:after="0" w:line="100" w:lineRule="atLeast"/>
        <w:ind w:left="993" w:hanging="426"/>
        <w:jc w:val="both"/>
        <w:rPr>
          <w:rFonts w:ascii="Arial Narrow" w:eastAsia="Times New Roman" w:hAnsi="Arial Narrow" w:cs="Arial Narrow"/>
          <w:bCs/>
          <w:sz w:val="24"/>
          <w:szCs w:val="24"/>
          <w:lang w:eastAsia="ar-SA"/>
        </w:rPr>
      </w:pPr>
      <w:r w:rsidRPr="002F21DB">
        <w:rPr>
          <w:rFonts w:ascii="Arial Narrow" w:eastAsia="Times New Roman" w:hAnsi="Arial Narrow" w:cs="Arial Narrow"/>
          <w:bCs/>
          <w:sz w:val="24"/>
          <w:szCs w:val="24"/>
          <w:lang w:eastAsia="ar-SA"/>
        </w:rPr>
        <w:t>1.2</w:t>
      </w:r>
      <w:r w:rsidRPr="002F21DB">
        <w:rPr>
          <w:rFonts w:ascii="Arial Narrow" w:hAnsi="Arial Narrow" w:cs="Arial Narrow"/>
          <w:sz w:val="24"/>
          <w:szCs w:val="24"/>
          <w:lang w:eastAsia="ar-SA"/>
        </w:rPr>
        <w:t xml:space="preserve">  </w:t>
      </w:r>
      <w:r w:rsidRPr="002F21DB">
        <w:rPr>
          <w:rFonts w:ascii="Arial Narrow" w:hAnsi="Arial Narrow" w:cs="Arial Narrow"/>
          <w:b/>
          <w:sz w:val="24"/>
          <w:szCs w:val="24"/>
          <w:lang w:eastAsia="ar-SA"/>
        </w:rPr>
        <w:t xml:space="preserve">Komplexný urbanistický návrh riešeného územia </w:t>
      </w:r>
      <w:r w:rsidRPr="002F21DB">
        <w:rPr>
          <w:rFonts w:ascii="Arial Narrow" w:hAnsi="Arial Narrow" w:cs="Arial Narrow"/>
          <w:b/>
          <w:sz w:val="24"/>
          <w:szCs w:val="24"/>
          <w:lang w:eastAsia="ar-SA"/>
        </w:rPr>
        <w:tab/>
      </w:r>
      <w:r w:rsidRPr="002F21DB">
        <w:rPr>
          <w:rFonts w:ascii="Arial Narrow" w:hAnsi="Arial Narrow" w:cs="Arial Narrow"/>
          <w:b/>
          <w:sz w:val="24"/>
          <w:szCs w:val="24"/>
          <w:lang w:eastAsia="ar-SA"/>
        </w:rPr>
        <w:tab/>
      </w:r>
      <w:r w:rsidRPr="002F21DB">
        <w:rPr>
          <w:rFonts w:ascii="Arial Narrow" w:hAnsi="Arial Narrow" w:cs="Arial Narrow"/>
          <w:b/>
          <w:sz w:val="24"/>
          <w:szCs w:val="24"/>
          <w:lang w:eastAsia="ar-SA"/>
        </w:rPr>
        <w:tab/>
      </w:r>
      <w:r w:rsidRPr="002F21DB">
        <w:rPr>
          <w:rFonts w:ascii="Arial Narrow" w:hAnsi="Arial Narrow" w:cs="Arial Narrow"/>
          <w:b/>
          <w:sz w:val="24"/>
          <w:szCs w:val="24"/>
          <w:lang w:eastAsia="ar-SA"/>
        </w:rPr>
        <w:tab/>
        <w:t xml:space="preserve">       M 1:2 000</w:t>
      </w:r>
    </w:p>
    <w:p w:rsidR="002F21DB" w:rsidRPr="002F21DB" w:rsidRDefault="002F21DB" w:rsidP="002F21DB">
      <w:pPr>
        <w:tabs>
          <w:tab w:val="left" w:pos="993"/>
        </w:tabs>
        <w:suppressAutoHyphens/>
        <w:spacing w:after="0" w:line="100" w:lineRule="atLeast"/>
        <w:ind w:left="993" w:hanging="426"/>
        <w:jc w:val="both"/>
        <w:rPr>
          <w:rFonts w:ascii="Arial Narrow" w:eastAsia="Times New Roman" w:hAnsi="Arial Narrow" w:cs="Arial Narrow"/>
          <w:bCs/>
          <w:sz w:val="16"/>
          <w:szCs w:val="16"/>
          <w:lang w:eastAsia="ar-SA"/>
        </w:rPr>
      </w:pPr>
      <w:r w:rsidRPr="002F21DB">
        <w:rPr>
          <w:rFonts w:ascii="Arial Narrow" w:eastAsia="Times New Roman" w:hAnsi="Arial Narrow" w:cs="Arial Narrow"/>
          <w:bCs/>
          <w:sz w:val="24"/>
          <w:szCs w:val="24"/>
          <w:lang w:eastAsia="ar-SA"/>
        </w:rPr>
        <w:t xml:space="preserve">       V prípade, že veľkosť panelu neumožní umiestniť výkres v požadovanej mierke, návrh má byť riešený v podrobnosti požadovanej mierky a na výkres umiestnený v celom riešení          s doplnením legendy mierky.</w:t>
      </w:r>
    </w:p>
    <w:p w:rsidR="002F21DB" w:rsidRPr="002F21DB" w:rsidRDefault="002F21DB" w:rsidP="002F21DB">
      <w:pPr>
        <w:tabs>
          <w:tab w:val="left" w:pos="993"/>
        </w:tabs>
        <w:suppressAutoHyphens/>
        <w:spacing w:after="0" w:line="100" w:lineRule="atLeast"/>
        <w:ind w:left="993" w:hanging="426"/>
        <w:jc w:val="both"/>
        <w:rPr>
          <w:rFonts w:ascii="Arial Narrow" w:eastAsia="Times New Roman" w:hAnsi="Arial Narrow" w:cs="Arial Narrow"/>
          <w:bCs/>
          <w:sz w:val="16"/>
          <w:szCs w:val="16"/>
          <w:lang w:eastAsia="ar-SA"/>
        </w:rPr>
      </w:pPr>
    </w:p>
    <w:p w:rsidR="002F21DB" w:rsidRPr="002F21DB" w:rsidRDefault="002F21DB" w:rsidP="002F21DB">
      <w:pPr>
        <w:tabs>
          <w:tab w:val="left" w:pos="993"/>
        </w:tabs>
        <w:suppressAutoHyphens/>
        <w:spacing w:after="0" w:line="100" w:lineRule="atLeast"/>
        <w:ind w:left="993" w:hanging="426"/>
        <w:jc w:val="both"/>
        <w:rPr>
          <w:rFonts w:ascii="Arial Narrow" w:eastAsia="Times New Roman" w:hAnsi="Arial Narrow" w:cs="Arial Narrow"/>
          <w:bCs/>
          <w:sz w:val="24"/>
          <w:szCs w:val="24"/>
          <w:lang w:eastAsia="ar-SA"/>
        </w:rPr>
      </w:pPr>
      <w:r w:rsidRPr="002F21DB">
        <w:rPr>
          <w:rFonts w:ascii="Arial Narrow" w:eastAsia="Times New Roman" w:hAnsi="Arial Narrow" w:cs="Arial Narrow"/>
          <w:b/>
          <w:sz w:val="24"/>
          <w:szCs w:val="24"/>
          <w:u w:val="single"/>
          <w:lang w:eastAsia="ar-SA"/>
        </w:rPr>
        <w:t xml:space="preserve">Panel č. 2   Urbanistický </w:t>
      </w:r>
      <w:r w:rsidRPr="002F21DB">
        <w:rPr>
          <w:rFonts w:ascii="Arial Narrow" w:eastAsia="Times New Roman" w:hAnsi="Arial Narrow" w:cs="Arial Narrow"/>
          <w:b/>
          <w:bCs/>
          <w:sz w:val="24"/>
          <w:szCs w:val="24"/>
          <w:u w:val="single"/>
          <w:lang w:eastAsia="ar-SA"/>
        </w:rPr>
        <w:t xml:space="preserve"> a architektonický návrh </w:t>
      </w:r>
    </w:p>
    <w:p w:rsidR="002F21DB" w:rsidRPr="002F21DB" w:rsidRDefault="002F21DB" w:rsidP="002F21DB">
      <w:pPr>
        <w:numPr>
          <w:ilvl w:val="1"/>
          <w:numId w:val="20"/>
        </w:numPr>
        <w:tabs>
          <w:tab w:val="left" w:pos="993"/>
        </w:tabs>
        <w:suppressAutoHyphens/>
        <w:spacing w:after="0" w:line="100" w:lineRule="atLeast"/>
        <w:jc w:val="both"/>
        <w:rPr>
          <w:rFonts w:ascii="Arial Narrow" w:eastAsia="Times New Roman" w:hAnsi="Arial Narrow" w:cs="Arial Narrow"/>
          <w:bCs/>
          <w:sz w:val="16"/>
          <w:szCs w:val="16"/>
          <w:lang w:eastAsia="ar-SA"/>
        </w:rPr>
      </w:pPr>
      <w:r w:rsidRPr="002F21DB">
        <w:rPr>
          <w:rFonts w:ascii="Arial Narrow" w:eastAsia="Times New Roman" w:hAnsi="Arial Narrow" w:cs="Arial Narrow"/>
          <w:bCs/>
          <w:sz w:val="24"/>
          <w:szCs w:val="24"/>
          <w:lang w:eastAsia="ar-SA"/>
        </w:rPr>
        <w:t xml:space="preserve"> </w:t>
      </w:r>
      <w:r w:rsidRPr="002F21DB">
        <w:rPr>
          <w:rFonts w:ascii="Arial Narrow" w:eastAsia="Times New Roman" w:hAnsi="Arial Narrow" w:cs="Arial Narrow"/>
          <w:b/>
          <w:bCs/>
          <w:sz w:val="24"/>
          <w:szCs w:val="24"/>
          <w:lang w:eastAsia="ar-SA"/>
        </w:rPr>
        <w:t>Návrh priestorových pomerov riešeného územia</w:t>
      </w:r>
    </w:p>
    <w:p w:rsidR="002F21DB" w:rsidRPr="002F21DB" w:rsidRDefault="002F21DB" w:rsidP="002F21DB">
      <w:pPr>
        <w:numPr>
          <w:ilvl w:val="1"/>
          <w:numId w:val="20"/>
        </w:numPr>
        <w:tabs>
          <w:tab w:val="left" w:pos="993"/>
        </w:tabs>
        <w:suppressAutoHyphens/>
        <w:spacing w:after="0" w:line="100" w:lineRule="atLeast"/>
        <w:jc w:val="both"/>
        <w:rPr>
          <w:rFonts w:ascii="Arial Narrow" w:eastAsia="Times New Roman" w:hAnsi="Arial Narrow" w:cs="Arial Narrow"/>
          <w:bCs/>
          <w:sz w:val="16"/>
          <w:szCs w:val="16"/>
          <w:lang w:eastAsia="ar-SA"/>
        </w:rPr>
      </w:pPr>
      <w:r w:rsidRPr="002F21DB">
        <w:rPr>
          <w:rFonts w:ascii="Arial Narrow" w:eastAsia="Times New Roman" w:hAnsi="Arial Narrow" w:cs="Arial Narrow"/>
          <w:b/>
          <w:color w:val="000000"/>
          <w:sz w:val="24"/>
          <w:szCs w:val="24"/>
          <w:lang w:eastAsia="ar-SA"/>
        </w:rPr>
        <w:t>Prezentácia </w:t>
      </w:r>
      <w:r w:rsidRPr="002F21DB">
        <w:rPr>
          <w:rFonts w:ascii="Arial Narrow" w:eastAsia="Times New Roman" w:hAnsi="Arial Narrow" w:cs="Arial Narrow"/>
          <w:b/>
          <w:sz w:val="24"/>
          <w:szCs w:val="24"/>
          <w:lang w:eastAsia="ar-SA"/>
        </w:rPr>
        <w:t>ideového konceptu</w:t>
      </w:r>
      <w:r w:rsidRPr="002F21DB">
        <w:rPr>
          <w:rFonts w:ascii="Arial Narrow" w:eastAsia="Times New Roman" w:hAnsi="Arial Narrow" w:cs="Arial Narrow"/>
          <w:b/>
          <w:i/>
          <w:iCs/>
          <w:sz w:val="24"/>
          <w:szCs w:val="24"/>
          <w:lang w:eastAsia="ar-SA"/>
        </w:rPr>
        <w:t xml:space="preserve"> - </w:t>
      </w:r>
      <w:r w:rsidRPr="002F21DB">
        <w:rPr>
          <w:rFonts w:ascii="Arial Narrow" w:eastAsia="Times New Roman" w:hAnsi="Arial Narrow" w:cs="Arial Narrow"/>
          <w:b/>
          <w:iCs/>
          <w:sz w:val="24"/>
          <w:szCs w:val="24"/>
          <w:lang w:eastAsia="ar-SA"/>
        </w:rPr>
        <w:t>filozofie</w:t>
      </w:r>
      <w:r w:rsidRPr="002F21DB">
        <w:rPr>
          <w:rFonts w:ascii="Arial Narrow" w:eastAsia="Times New Roman" w:hAnsi="Arial Narrow" w:cs="Arial Narrow"/>
          <w:b/>
          <w:sz w:val="24"/>
          <w:szCs w:val="24"/>
          <w:lang w:eastAsia="ar-SA"/>
        </w:rPr>
        <w:t>  návrhu podľa úvahy súťažiaceho</w:t>
      </w:r>
      <w:r w:rsidRPr="002F21DB">
        <w:rPr>
          <w:rFonts w:ascii="Arial Narrow" w:eastAsia="Times New Roman" w:hAnsi="Arial Narrow" w:cs="Arial Narrow"/>
          <w:sz w:val="24"/>
          <w:szCs w:val="24"/>
          <w:lang w:eastAsia="ar-SA"/>
        </w:rPr>
        <w:t xml:space="preserve">        (schémy, vizualizácie, perspektívy, detaily,....)</w:t>
      </w:r>
      <w:r w:rsidRPr="002F21DB">
        <w:rPr>
          <w:rFonts w:ascii="Arial Narrow" w:eastAsia="Times New Roman" w:hAnsi="Arial Narrow" w:cs="Arial Narrow"/>
          <w:b/>
          <w:bCs/>
          <w:sz w:val="24"/>
          <w:szCs w:val="24"/>
          <w:shd w:val="clear" w:color="auto" w:fill="FFFF00"/>
          <w:lang w:eastAsia="ar-SA"/>
        </w:rPr>
        <w:t xml:space="preserve"> </w:t>
      </w:r>
    </w:p>
    <w:p w:rsidR="002F21DB" w:rsidRPr="002F21DB" w:rsidRDefault="002F21DB" w:rsidP="002F21DB">
      <w:pPr>
        <w:numPr>
          <w:ilvl w:val="1"/>
          <w:numId w:val="20"/>
        </w:numPr>
        <w:tabs>
          <w:tab w:val="left" w:pos="993"/>
        </w:tabs>
        <w:suppressAutoHyphens/>
        <w:spacing w:after="0" w:line="100" w:lineRule="atLeast"/>
        <w:jc w:val="both"/>
        <w:rPr>
          <w:rFonts w:ascii="Arial Narrow" w:eastAsia="Times New Roman" w:hAnsi="Arial Narrow" w:cs="Arial Narrow"/>
          <w:bCs/>
          <w:sz w:val="16"/>
          <w:szCs w:val="16"/>
          <w:lang w:eastAsia="ar-SA"/>
        </w:rPr>
      </w:pPr>
      <w:r w:rsidRPr="002F21DB">
        <w:rPr>
          <w:rFonts w:ascii="Arial Narrow" w:eastAsia="Times New Roman" w:hAnsi="Arial Narrow" w:cs="Arial Narrow"/>
          <w:b/>
          <w:bCs/>
          <w:sz w:val="24"/>
          <w:szCs w:val="24"/>
          <w:lang w:eastAsia="ar-SA"/>
        </w:rPr>
        <w:t xml:space="preserve">1x </w:t>
      </w:r>
      <w:r w:rsidR="00800EE5">
        <w:rPr>
          <w:rFonts w:ascii="Arial Narrow" w:eastAsia="Times New Roman" w:hAnsi="Arial Narrow" w:cs="Arial Narrow"/>
          <w:b/>
          <w:bCs/>
          <w:sz w:val="24"/>
          <w:szCs w:val="24"/>
          <w:lang w:eastAsia="ar-SA"/>
        </w:rPr>
        <w:t>a</w:t>
      </w:r>
      <w:r w:rsidR="00800EE5" w:rsidRPr="002F21DB">
        <w:rPr>
          <w:rFonts w:ascii="Arial Narrow" w:eastAsia="Times New Roman" w:hAnsi="Arial Narrow" w:cs="Arial Narrow"/>
          <w:b/>
          <w:bCs/>
          <w:sz w:val="24"/>
          <w:szCs w:val="24"/>
          <w:lang w:eastAsia="ar-SA"/>
        </w:rPr>
        <w:t>xonometria</w:t>
      </w:r>
      <w:r w:rsidRPr="002F21DB">
        <w:rPr>
          <w:rFonts w:ascii="Arial Narrow" w:eastAsia="Times New Roman" w:hAnsi="Arial Narrow" w:cs="Arial Narrow"/>
          <w:b/>
          <w:bCs/>
          <w:sz w:val="24"/>
          <w:szCs w:val="24"/>
          <w:lang w:eastAsia="ar-SA"/>
        </w:rPr>
        <w:t xml:space="preserve"> riešeného územia z bodu určeného v súťažných pomôckach </w:t>
      </w:r>
    </w:p>
    <w:p w:rsidR="002F21DB" w:rsidRPr="002F21DB" w:rsidRDefault="002F21DB" w:rsidP="002F21DB">
      <w:pPr>
        <w:tabs>
          <w:tab w:val="left" w:pos="993"/>
        </w:tabs>
        <w:suppressAutoHyphens/>
        <w:spacing w:after="0" w:line="100" w:lineRule="atLeast"/>
        <w:ind w:left="993" w:hanging="426"/>
        <w:rPr>
          <w:rFonts w:ascii="Arial Narrow" w:eastAsia="Times New Roman" w:hAnsi="Arial Narrow" w:cs="Arial Narrow"/>
          <w:sz w:val="24"/>
          <w:szCs w:val="24"/>
          <w:lang w:eastAsia="ar-SA"/>
        </w:rPr>
      </w:pPr>
    </w:p>
    <w:p w:rsidR="002F21DB" w:rsidRPr="002F21DB" w:rsidRDefault="002F21DB" w:rsidP="002F21DB">
      <w:pPr>
        <w:keepNext/>
        <w:tabs>
          <w:tab w:val="left" w:pos="426"/>
          <w:tab w:val="left" w:pos="1134"/>
        </w:tabs>
        <w:suppressAutoHyphens/>
        <w:spacing w:after="0" w:line="100" w:lineRule="atLeast"/>
        <w:rPr>
          <w:rFonts w:ascii="Arial Narrow" w:eastAsia="Times New Roman" w:hAnsi="Arial Narrow" w:cs="Arial Narrow"/>
          <w:bCs/>
          <w:sz w:val="24"/>
          <w:szCs w:val="24"/>
          <w:lang w:eastAsia="ar-SA"/>
        </w:rPr>
      </w:pPr>
      <w:r w:rsidRPr="002F21DB">
        <w:rPr>
          <w:rFonts w:ascii="Arial" w:eastAsia="Times New Roman" w:hAnsi="Arial" w:cs="Arial"/>
          <w:sz w:val="24"/>
          <w:szCs w:val="24"/>
          <w:lang w:eastAsia="ar-SA"/>
        </w:rPr>
        <w:t xml:space="preserve">        </w:t>
      </w:r>
      <w:r w:rsidRPr="002F21DB">
        <w:rPr>
          <w:rFonts w:ascii="Arial Narrow" w:eastAsia="Times New Roman" w:hAnsi="Arial Narrow" w:cs="Arial Narrow"/>
          <w:b/>
          <w:sz w:val="24"/>
          <w:szCs w:val="24"/>
          <w:u w:val="single"/>
          <w:lang w:eastAsia="ar-SA"/>
        </w:rPr>
        <w:t xml:space="preserve">Panel č. 3   Urbanistický </w:t>
      </w:r>
      <w:r w:rsidRPr="002F21DB">
        <w:rPr>
          <w:rFonts w:ascii="Arial Narrow" w:eastAsia="Times New Roman" w:hAnsi="Arial Narrow" w:cs="Arial Narrow"/>
          <w:b/>
          <w:bCs/>
          <w:sz w:val="24"/>
          <w:szCs w:val="24"/>
          <w:u w:val="single"/>
          <w:lang w:eastAsia="ar-SA"/>
        </w:rPr>
        <w:t xml:space="preserve"> a architektonický návrh Námestia SNP</w:t>
      </w:r>
    </w:p>
    <w:p w:rsidR="00800EE5" w:rsidRDefault="002F21DB" w:rsidP="002F21DB">
      <w:pPr>
        <w:keepNext/>
        <w:tabs>
          <w:tab w:val="left" w:pos="426"/>
          <w:tab w:val="left" w:pos="851"/>
          <w:tab w:val="left" w:pos="1134"/>
        </w:tabs>
        <w:suppressAutoHyphens/>
        <w:spacing w:after="0" w:line="100" w:lineRule="atLeast"/>
        <w:ind w:left="567"/>
        <w:rPr>
          <w:rFonts w:ascii="Arial Narrow" w:eastAsia="Times New Roman" w:hAnsi="Arial Narrow" w:cs="Arial Narrow"/>
          <w:b/>
          <w:bCs/>
          <w:sz w:val="24"/>
          <w:szCs w:val="24"/>
          <w:lang w:eastAsia="ar-SA"/>
        </w:rPr>
      </w:pPr>
      <w:r w:rsidRPr="002F21DB">
        <w:rPr>
          <w:rFonts w:ascii="Arial Narrow" w:eastAsia="Times New Roman" w:hAnsi="Arial Narrow" w:cs="Arial Narrow"/>
          <w:bCs/>
          <w:sz w:val="24"/>
          <w:szCs w:val="24"/>
          <w:lang w:eastAsia="ar-SA"/>
        </w:rPr>
        <w:t xml:space="preserve">3.1   </w:t>
      </w:r>
      <w:r w:rsidRPr="002F21DB">
        <w:rPr>
          <w:rFonts w:ascii="Arial Narrow" w:eastAsia="Times New Roman" w:hAnsi="Arial Narrow" w:cs="Arial Narrow"/>
          <w:b/>
          <w:bCs/>
          <w:sz w:val="24"/>
          <w:szCs w:val="24"/>
          <w:lang w:eastAsia="ar-SA"/>
        </w:rPr>
        <w:t>Návrh riešenia Námestia SNP</w:t>
      </w:r>
      <w:r w:rsidRPr="002F21DB">
        <w:rPr>
          <w:rFonts w:ascii="Arial Narrow" w:eastAsia="Times New Roman" w:hAnsi="Arial Narrow" w:cs="Arial Narrow"/>
          <w:b/>
          <w:bCs/>
          <w:sz w:val="24"/>
          <w:szCs w:val="24"/>
          <w:lang w:eastAsia="ar-SA"/>
        </w:rPr>
        <w:tab/>
      </w:r>
      <w:r w:rsidRPr="002F21DB">
        <w:rPr>
          <w:rFonts w:ascii="Arial Narrow" w:eastAsia="Times New Roman" w:hAnsi="Arial Narrow" w:cs="Arial Narrow"/>
          <w:b/>
          <w:bCs/>
          <w:sz w:val="24"/>
          <w:szCs w:val="24"/>
          <w:lang w:eastAsia="ar-SA"/>
        </w:rPr>
        <w:tab/>
      </w:r>
      <w:r w:rsidRPr="002F21DB">
        <w:rPr>
          <w:rFonts w:ascii="Arial Narrow" w:eastAsia="Times New Roman" w:hAnsi="Arial Narrow" w:cs="Arial Narrow"/>
          <w:b/>
          <w:bCs/>
          <w:sz w:val="24"/>
          <w:szCs w:val="24"/>
          <w:lang w:eastAsia="ar-SA"/>
        </w:rPr>
        <w:tab/>
      </w:r>
      <w:r w:rsidRPr="002F21DB">
        <w:rPr>
          <w:rFonts w:ascii="Arial Narrow" w:eastAsia="Times New Roman" w:hAnsi="Arial Narrow" w:cs="Arial Narrow"/>
          <w:b/>
          <w:bCs/>
          <w:sz w:val="24"/>
          <w:szCs w:val="24"/>
          <w:lang w:eastAsia="ar-SA"/>
        </w:rPr>
        <w:tab/>
      </w:r>
      <w:r w:rsidRPr="002F21DB">
        <w:rPr>
          <w:rFonts w:ascii="Arial Narrow" w:eastAsia="Times New Roman" w:hAnsi="Arial Narrow" w:cs="Arial Narrow"/>
          <w:b/>
          <w:bCs/>
          <w:sz w:val="24"/>
          <w:szCs w:val="24"/>
          <w:lang w:eastAsia="ar-SA"/>
        </w:rPr>
        <w:tab/>
      </w:r>
      <w:r w:rsidRPr="002F21DB">
        <w:rPr>
          <w:rFonts w:ascii="Arial Narrow" w:eastAsia="Times New Roman" w:hAnsi="Arial Narrow" w:cs="Arial Narrow"/>
          <w:b/>
          <w:bCs/>
          <w:sz w:val="24"/>
          <w:szCs w:val="24"/>
          <w:lang w:eastAsia="ar-SA"/>
        </w:rPr>
        <w:tab/>
        <w:t xml:space="preserve">        </w:t>
      </w:r>
      <w:r w:rsidR="00800EE5">
        <w:rPr>
          <w:rFonts w:ascii="Arial Narrow" w:eastAsia="Times New Roman" w:hAnsi="Arial Narrow" w:cs="Arial Narrow"/>
          <w:b/>
          <w:bCs/>
          <w:sz w:val="24"/>
          <w:szCs w:val="24"/>
          <w:lang w:eastAsia="ar-SA"/>
        </w:rPr>
        <w:t xml:space="preserve"> </w:t>
      </w:r>
      <w:r w:rsidRPr="002F21DB">
        <w:rPr>
          <w:rFonts w:ascii="Arial Narrow" w:eastAsia="Times New Roman" w:hAnsi="Arial Narrow" w:cs="Arial Narrow"/>
          <w:b/>
          <w:bCs/>
          <w:sz w:val="24"/>
          <w:szCs w:val="24"/>
          <w:lang w:eastAsia="ar-SA"/>
        </w:rPr>
        <w:t>M 1: 200</w:t>
      </w:r>
    </w:p>
    <w:p w:rsidR="002F21DB" w:rsidRPr="00800EE5" w:rsidRDefault="00800EE5" w:rsidP="002F21DB">
      <w:pPr>
        <w:keepNext/>
        <w:tabs>
          <w:tab w:val="left" w:pos="426"/>
          <w:tab w:val="left" w:pos="851"/>
          <w:tab w:val="left" w:pos="1134"/>
        </w:tabs>
        <w:suppressAutoHyphens/>
        <w:spacing w:after="0" w:line="100" w:lineRule="atLeast"/>
        <w:ind w:left="567"/>
        <w:rPr>
          <w:rFonts w:ascii="Arial Narrow" w:eastAsia="Times New Roman" w:hAnsi="Arial Narrow" w:cs="Arial Narrow"/>
          <w:b/>
          <w:bCs/>
          <w:sz w:val="24"/>
          <w:szCs w:val="24"/>
          <w:lang w:eastAsia="ar-SA"/>
        </w:rPr>
      </w:pPr>
      <w:r>
        <w:rPr>
          <w:rFonts w:ascii="Arial Narrow" w:eastAsia="Times New Roman" w:hAnsi="Arial Narrow" w:cs="Arial Narrow"/>
          <w:bCs/>
          <w:sz w:val="24"/>
          <w:szCs w:val="24"/>
          <w:lang w:eastAsia="ar-SA"/>
        </w:rPr>
        <w:t xml:space="preserve">3.2   </w:t>
      </w:r>
      <w:r w:rsidRPr="00800EE5">
        <w:rPr>
          <w:rFonts w:ascii="Arial Narrow" w:eastAsia="Times New Roman" w:hAnsi="Arial Narrow" w:cs="Arial Narrow"/>
          <w:b/>
          <w:bCs/>
          <w:sz w:val="24"/>
          <w:szCs w:val="24"/>
          <w:lang w:eastAsia="ar-SA"/>
        </w:rPr>
        <w:t>Návrh prepojenia Námestia SNP</w:t>
      </w:r>
      <w:r w:rsidR="002F21DB" w:rsidRPr="002F21DB">
        <w:rPr>
          <w:rFonts w:ascii="Arial Narrow" w:eastAsia="Times New Roman" w:hAnsi="Arial Narrow" w:cs="Arial Narrow"/>
          <w:b/>
          <w:bCs/>
          <w:sz w:val="16"/>
          <w:szCs w:val="16"/>
          <w:lang w:eastAsia="ar-SA"/>
        </w:rPr>
        <w:t xml:space="preserve"> </w:t>
      </w:r>
      <w:r>
        <w:rPr>
          <w:rFonts w:ascii="Arial Narrow" w:eastAsia="Times New Roman" w:hAnsi="Arial Narrow" w:cs="Arial Narrow"/>
          <w:b/>
          <w:bCs/>
          <w:sz w:val="24"/>
          <w:szCs w:val="24"/>
          <w:lang w:eastAsia="ar-SA"/>
        </w:rPr>
        <w:t>s u</w:t>
      </w:r>
      <w:r w:rsidR="008E26E5">
        <w:rPr>
          <w:rFonts w:ascii="Arial Narrow" w:eastAsia="Times New Roman" w:hAnsi="Arial Narrow" w:cs="Arial Narrow"/>
          <w:b/>
          <w:bCs/>
          <w:sz w:val="24"/>
          <w:szCs w:val="24"/>
          <w:lang w:eastAsia="ar-SA"/>
        </w:rPr>
        <w:t>ž</w:t>
      </w:r>
      <w:r>
        <w:rPr>
          <w:rFonts w:ascii="Arial Narrow" w:eastAsia="Times New Roman" w:hAnsi="Arial Narrow" w:cs="Arial Narrow"/>
          <w:b/>
          <w:bCs/>
          <w:sz w:val="24"/>
          <w:szCs w:val="24"/>
          <w:lang w:eastAsia="ar-SA"/>
        </w:rPr>
        <w:t xml:space="preserve"> zrealizovanou úpravou Župného    M. 1: 100, 1:50</w:t>
      </w:r>
    </w:p>
    <w:p w:rsidR="00800EE5" w:rsidRDefault="00800EE5" w:rsidP="002F21DB">
      <w:pPr>
        <w:keepNext/>
        <w:tabs>
          <w:tab w:val="left" w:pos="426"/>
          <w:tab w:val="left" w:pos="851"/>
          <w:tab w:val="left" w:pos="1134"/>
        </w:tabs>
        <w:suppressAutoHyphens/>
        <w:spacing w:after="0" w:line="100" w:lineRule="atLeast"/>
        <w:ind w:left="567"/>
        <w:rPr>
          <w:rFonts w:ascii="Arial Narrow" w:eastAsia="Times New Roman" w:hAnsi="Arial Narrow" w:cs="Arial Narrow"/>
          <w:b/>
          <w:bCs/>
          <w:sz w:val="24"/>
          <w:szCs w:val="24"/>
          <w:lang w:eastAsia="ar-SA"/>
        </w:rPr>
      </w:pPr>
      <w:r>
        <w:rPr>
          <w:rFonts w:ascii="Arial Narrow" w:eastAsia="Times New Roman" w:hAnsi="Arial Narrow" w:cs="Arial Narrow"/>
          <w:b/>
          <w:bCs/>
          <w:sz w:val="16"/>
          <w:szCs w:val="16"/>
          <w:lang w:eastAsia="ar-SA"/>
        </w:rPr>
        <w:t xml:space="preserve">            </w:t>
      </w:r>
      <w:r>
        <w:rPr>
          <w:rFonts w:ascii="Arial Narrow" w:eastAsia="Times New Roman" w:hAnsi="Arial Narrow" w:cs="Arial Narrow"/>
          <w:b/>
          <w:bCs/>
          <w:sz w:val="24"/>
          <w:szCs w:val="24"/>
          <w:lang w:eastAsia="ar-SA"/>
        </w:rPr>
        <w:t xml:space="preserve">námestia – </w:t>
      </w:r>
      <w:proofErr w:type="spellStart"/>
      <w:r>
        <w:rPr>
          <w:rFonts w:ascii="Arial Narrow" w:eastAsia="Times New Roman" w:hAnsi="Arial Narrow" w:cs="Arial Narrow"/>
          <w:b/>
          <w:bCs/>
          <w:sz w:val="24"/>
          <w:szCs w:val="24"/>
          <w:lang w:eastAsia="ar-SA"/>
        </w:rPr>
        <w:t>exist</w:t>
      </w:r>
      <w:proofErr w:type="spellEnd"/>
      <w:r>
        <w:rPr>
          <w:rFonts w:ascii="Arial Narrow" w:eastAsia="Times New Roman" w:hAnsi="Arial Narrow" w:cs="Arial Narrow"/>
          <w:b/>
          <w:bCs/>
          <w:sz w:val="24"/>
          <w:szCs w:val="24"/>
          <w:lang w:eastAsia="ar-SA"/>
        </w:rPr>
        <w:t xml:space="preserve">. pešej zóny, s nástupnou plochou pred Turčianskou </w:t>
      </w:r>
    </w:p>
    <w:p w:rsidR="00800EE5" w:rsidRPr="00800EE5" w:rsidRDefault="00800EE5" w:rsidP="002F21DB">
      <w:pPr>
        <w:keepNext/>
        <w:tabs>
          <w:tab w:val="left" w:pos="426"/>
          <w:tab w:val="left" w:pos="851"/>
          <w:tab w:val="left" w:pos="1134"/>
        </w:tabs>
        <w:suppressAutoHyphens/>
        <w:spacing w:after="0" w:line="100" w:lineRule="atLeast"/>
        <w:ind w:left="567"/>
        <w:rPr>
          <w:rFonts w:ascii="Arial Narrow" w:eastAsia="Times New Roman" w:hAnsi="Arial Narrow" w:cs="Arial Narrow"/>
          <w:b/>
          <w:bCs/>
          <w:sz w:val="24"/>
          <w:szCs w:val="24"/>
          <w:lang w:eastAsia="ar-SA"/>
        </w:rPr>
      </w:pPr>
      <w:r>
        <w:rPr>
          <w:rFonts w:ascii="Arial Narrow" w:eastAsia="Times New Roman" w:hAnsi="Arial Narrow" w:cs="Arial Narrow"/>
          <w:b/>
          <w:bCs/>
          <w:sz w:val="24"/>
          <w:szCs w:val="24"/>
          <w:lang w:eastAsia="ar-SA"/>
        </w:rPr>
        <w:t xml:space="preserve">        galériou a so </w:t>
      </w:r>
      <w:r w:rsidR="006A74D2">
        <w:rPr>
          <w:rFonts w:ascii="Arial Narrow" w:eastAsia="Times New Roman" w:hAnsi="Arial Narrow" w:cs="Arial Narrow"/>
          <w:b/>
          <w:bCs/>
          <w:sz w:val="24"/>
          <w:szCs w:val="24"/>
          <w:lang w:eastAsia="ar-SA"/>
        </w:rPr>
        <w:t xml:space="preserve">zrealizovanou plochou na Nám. SNP pred OC Galéria </w:t>
      </w:r>
      <w:r>
        <w:rPr>
          <w:rFonts w:ascii="Arial Narrow" w:eastAsia="Times New Roman" w:hAnsi="Arial Narrow" w:cs="Arial Narrow"/>
          <w:b/>
          <w:bCs/>
          <w:sz w:val="24"/>
          <w:szCs w:val="24"/>
          <w:lang w:eastAsia="ar-SA"/>
        </w:rPr>
        <w:t xml:space="preserve"> </w:t>
      </w:r>
    </w:p>
    <w:p w:rsidR="002F21DB" w:rsidRPr="002F21DB" w:rsidRDefault="002F21DB" w:rsidP="002F21DB">
      <w:pPr>
        <w:tabs>
          <w:tab w:val="left" w:pos="993"/>
        </w:tabs>
        <w:suppressAutoHyphens/>
        <w:spacing w:after="0" w:line="100" w:lineRule="atLeast"/>
        <w:ind w:left="993" w:hanging="426"/>
        <w:rPr>
          <w:rFonts w:ascii="Arial Narrow" w:eastAsia="Times New Roman" w:hAnsi="Arial Narrow" w:cs="Arial Narrow"/>
          <w:b/>
          <w:bCs/>
          <w:sz w:val="24"/>
          <w:szCs w:val="24"/>
          <w:lang w:eastAsia="ar-SA"/>
        </w:rPr>
      </w:pPr>
      <w:r w:rsidRPr="002F21DB">
        <w:rPr>
          <w:rFonts w:ascii="Arial Narrow" w:eastAsia="Times New Roman" w:hAnsi="Arial Narrow" w:cs="Arial Narrow"/>
          <w:bCs/>
          <w:sz w:val="24"/>
          <w:szCs w:val="24"/>
          <w:lang w:eastAsia="ar-SA"/>
        </w:rPr>
        <w:t>3.3</w:t>
      </w:r>
      <w:r w:rsidRPr="002F21DB">
        <w:rPr>
          <w:rFonts w:ascii="Arial Narrow" w:eastAsia="Times New Roman" w:hAnsi="Arial Narrow" w:cs="Arial Narrow"/>
          <w:bCs/>
          <w:sz w:val="24"/>
          <w:szCs w:val="24"/>
          <w:lang w:eastAsia="ar-SA"/>
        </w:rPr>
        <w:tab/>
      </w:r>
      <w:r w:rsidRPr="002F21DB">
        <w:rPr>
          <w:rFonts w:ascii="Arial Narrow" w:eastAsia="Times New Roman" w:hAnsi="Arial Narrow" w:cs="Arial Narrow"/>
          <w:b/>
          <w:bCs/>
          <w:sz w:val="24"/>
          <w:szCs w:val="24"/>
          <w:lang w:eastAsia="ar-SA"/>
        </w:rPr>
        <w:t>Doplnenie návrhu podľa úvahy súťažiaceho</w:t>
      </w:r>
      <w:r w:rsidRPr="002F21DB">
        <w:rPr>
          <w:rFonts w:ascii="Arial Narrow" w:eastAsia="Times New Roman" w:hAnsi="Arial Narrow" w:cs="Arial Narrow"/>
          <w:bCs/>
          <w:sz w:val="24"/>
          <w:szCs w:val="24"/>
          <w:lang w:eastAsia="ar-SA"/>
        </w:rPr>
        <w:t xml:space="preserve">                          </w:t>
      </w:r>
    </w:p>
    <w:p w:rsidR="002F21DB" w:rsidRPr="002F21DB" w:rsidRDefault="002F21DB" w:rsidP="006A74D2">
      <w:pPr>
        <w:tabs>
          <w:tab w:val="left" w:pos="567"/>
          <w:tab w:val="left" w:pos="1134"/>
        </w:tabs>
        <w:suppressAutoHyphens/>
        <w:spacing w:after="0" w:line="240" w:lineRule="auto"/>
        <w:ind w:left="567"/>
        <w:rPr>
          <w:rFonts w:ascii="Arial Narrow" w:eastAsia="Times New Roman" w:hAnsi="Arial Narrow" w:cs="Arial Narrow"/>
          <w:b/>
          <w:bCs/>
          <w:sz w:val="24"/>
          <w:szCs w:val="24"/>
          <w:lang w:eastAsia="ar-SA"/>
        </w:rPr>
      </w:pPr>
    </w:p>
    <w:p w:rsidR="002F21DB" w:rsidRPr="002F21DB" w:rsidRDefault="002F21DB" w:rsidP="002F21DB">
      <w:pPr>
        <w:keepNext/>
        <w:tabs>
          <w:tab w:val="left" w:pos="426"/>
          <w:tab w:val="left" w:pos="1134"/>
        </w:tabs>
        <w:suppressAutoHyphens/>
        <w:spacing w:after="0" w:line="100" w:lineRule="atLeast"/>
        <w:ind w:left="567"/>
        <w:rPr>
          <w:rFonts w:ascii="Arial Narrow" w:eastAsia="Times New Roman" w:hAnsi="Arial Narrow" w:cs="Arial Narrow"/>
          <w:b/>
          <w:bCs/>
          <w:sz w:val="24"/>
          <w:szCs w:val="24"/>
          <w:shd w:val="clear" w:color="auto" w:fill="FFFF00"/>
          <w:lang w:eastAsia="ar-SA"/>
        </w:rPr>
      </w:pPr>
      <w:r w:rsidRPr="002F21DB">
        <w:rPr>
          <w:rFonts w:ascii="Arial Narrow" w:eastAsia="Times New Roman" w:hAnsi="Arial Narrow" w:cs="Arial Narrow"/>
          <w:b/>
          <w:sz w:val="24"/>
          <w:szCs w:val="24"/>
          <w:u w:val="single"/>
          <w:lang w:eastAsia="ar-SA"/>
        </w:rPr>
        <w:t>Panel č.4</w:t>
      </w:r>
      <w:r w:rsidRPr="002F21DB">
        <w:rPr>
          <w:rFonts w:ascii="Arial Narrow" w:eastAsia="Times New Roman" w:hAnsi="Arial Narrow" w:cs="Arial Narrow"/>
          <w:b/>
          <w:bCs/>
          <w:sz w:val="24"/>
          <w:szCs w:val="24"/>
          <w:lang w:eastAsia="ar-SA"/>
        </w:rPr>
        <w:t xml:space="preserve">   Nepovinný</w:t>
      </w:r>
    </w:p>
    <w:p w:rsidR="002F21DB" w:rsidRPr="002F21DB" w:rsidRDefault="006A74D2" w:rsidP="002F21DB">
      <w:pPr>
        <w:keepNext/>
        <w:tabs>
          <w:tab w:val="left" w:pos="426"/>
          <w:tab w:val="left" w:pos="1134"/>
        </w:tabs>
        <w:suppressAutoHyphens/>
        <w:spacing w:after="0" w:line="100" w:lineRule="atLeast"/>
        <w:ind w:left="567"/>
        <w:rPr>
          <w:rFonts w:ascii="Arial Narrow" w:hAnsi="Arial Narrow" w:cs="Arial Narrow"/>
          <w:sz w:val="24"/>
          <w:szCs w:val="24"/>
          <w:u w:val="single"/>
          <w:lang w:eastAsia="ar-SA"/>
        </w:rPr>
      </w:pPr>
      <w:r>
        <w:rPr>
          <w:rFonts w:ascii="Arial Narrow" w:eastAsia="Times New Roman" w:hAnsi="Arial Narrow" w:cs="Arial Narrow"/>
          <w:b/>
          <w:bCs/>
          <w:sz w:val="24"/>
          <w:szCs w:val="24"/>
          <w:lang w:eastAsia="ar-SA"/>
        </w:rPr>
        <w:t xml:space="preserve">Perspektívy, </w:t>
      </w:r>
      <w:r w:rsidR="002F21DB" w:rsidRPr="002F21DB">
        <w:rPr>
          <w:rFonts w:ascii="Arial Narrow" w:eastAsia="Times New Roman" w:hAnsi="Arial Narrow" w:cs="Arial Narrow"/>
          <w:b/>
          <w:bCs/>
          <w:sz w:val="24"/>
          <w:szCs w:val="24"/>
          <w:lang w:eastAsia="ar-SA"/>
        </w:rPr>
        <w:t>detaily a návrhy podľa úvahy súťažiaceho</w:t>
      </w:r>
    </w:p>
    <w:p w:rsidR="002F21DB" w:rsidRPr="002F21DB" w:rsidRDefault="002F21DB" w:rsidP="006A74D2">
      <w:pPr>
        <w:tabs>
          <w:tab w:val="left" w:pos="567"/>
          <w:tab w:val="left" w:pos="1134"/>
        </w:tabs>
        <w:suppressAutoHyphens/>
        <w:spacing w:after="0" w:line="240" w:lineRule="auto"/>
        <w:rPr>
          <w:rFonts w:ascii="Arial Narrow" w:hAnsi="Arial Narrow" w:cs="Arial Narrow"/>
          <w:sz w:val="24"/>
          <w:szCs w:val="24"/>
          <w:u w:val="single"/>
          <w:lang w:eastAsia="ar-SA"/>
        </w:rPr>
      </w:pPr>
    </w:p>
    <w:p w:rsidR="002F21DB" w:rsidRDefault="002F21DB" w:rsidP="006A74D2">
      <w:pPr>
        <w:tabs>
          <w:tab w:val="left" w:pos="426"/>
        </w:tabs>
        <w:suppressAutoHyphens/>
        <w:spacing w:after="0" w:line="100" w:lineRule="atLeast"/>
        <w:jc w:val="both"/>
        <w:rPr>
          <w:rFonts w:ascii="Arial Narrow" w:eastAsia="Times New Roman" w:hAnsi="Arial Narrow" w:cs="Arial Narrow"/>
          <w:b/>
          <w:sz w:val="24"/>
          <w:szCs w:val="24"/>
          <w:u w:val="single"/>
          <w:lang w:eastAsia="ar-SA"/>
        </w:rPr>
      </w:pPr>
      <w:r w:rsidRPr="002F21DB">
        <w:rPr>
          <w:rFonts w:ascii="Arial Narrow" w:eastAsia="Times New Roman" w:hAnsi="Arial Narrow" w:cs="Arial Narrow"/>
          <w:b/>
          <w:sz w:val="24"/>
          <w:szCs w:val="24"/>
          <w:u w:val="single"/>
          <w:lang w:eastAsia="ar-SA"/>
        </w:rPr>
        <w:t>Stanovený počet  3 panelov je povinný!   4. panel je nepovinný!</w:t>
      </w:r>
    </w:p>
    <w:p w:rsidR="006A74D2" w:rsidRPr="002F21DB" w:rsidRDefault="006A74D2" w:rsidP="006A74D2">
      <w:pPr>
        <w:tabs>
          <w:tab w:val="left" w:pos="426"/>
        </w:tabs>
        <w:suppressAutoHyphens/>
        <w:spacing w:after="0" w:line="100" w:lineRule="atLeast"/>
        <w:jc w:val="both"/>
        <w:rPr>
          <w:rFonts w:ascii="Arial Narrow" w:eastAsia="Times New Roman" w:hAnsi="Arial Narrow" w:cs="Arial Narrow"/>
          <w:b/>
          <w:bCs/>
          <w:sz w:val="24"/>
          <w:szCs w:val="24"/>
          <w:u w:val="single"/>
          <w:lang w:eastAsia="ar-SA"/>
        </w:rPr>
      </w:pPr>
    </w:p>
    <w:p w:rsidR="00791500" w:rsidRPr="00791500" w:rsidRDefault="00791500" w:rsidP="00791500">
      <w:pPr>
        <w:tabs>
          <w:tab w:val="center" w:pos="284"/>
          <w:tab w:val="num" w:pos="984"/>
        </w:tabs>
        <w:spacing w:after="0" w:line="240" w:lineRule="auto"/>
        <w:ind w:left="567" w:right="-6" w:hanging="567"/>
        <w:jc w:val="both"/>
        <w:rPr>
          <w:rFonts w:ascii="Arial Narrow" w:eastAsia="Times New Roman" w:hAnsi="Arial Narrow" w:cs="Arial"/>
          <w:b/>
          <w:bCs/>
          <w:sz w:val="24"/>
          <w:szCs w:val="24"/>
          <w:u w:val="single"/>
          <w:lang w:eastAsia="sk-SK"/>
        </w:rPr>
      </w:pPr>
      <w:r w:rsidRPr="00791500">
        <w:rPr>
          <w:rFonts w:ascii="Arial Narrow" w:eastAsia="Times New Roman" w:hAnsi="Arial Narrow" w:cs="Arial"/>
          <w:b/>
          <w:bCs/>
          <w:sz w:val="24"/>
          <w:szCs w:val="24"/>
          <w:u w:val="single"/>
          <w:lang w:eastAsia="sk-SK"/>
        </w:rPr>
        <w:t>B     Textová časť:</w:t>
      </w:r>
    </w:p>
    <w:p w:rsidR="00791500" w:rsidRPr="008E26E5" w:rsidRDefault="00791500" w:rsidP="00791500">
      <w:pPr>
        <w:tabs>
          <w:tab w:val="center" w:pos="284"/>
          <w:tab w:val="left" w:pos="900"/>
        </w:tabs>
        <w:spacing w:after="0" w:line="240" w:lineRule="auto"/>
        <w:ind w:left="426" w:right="-6"/>
        <w:jc w:val="both"/>
        <w:rPr>
          <w:rFonts w:ascii="Arial Narrow" w:eastAsia="Times New Roman" w:hAnsi="Arial Narrow" w:cs="Arial"/>
          <w:sz w:val="24"/>
          <w:szCs w:val="24"/>
          <w:lang w:eastAsia="sk-SK"/>
        </w:rPr>
      </w:pPr>
      <w:r w:rsidRPr="00791500">
        <w:rPr>
          <w:rFonts w:ascii="Arial Narrow" w:eastAsia="Times New Roman" w:hAnsi="Arial Narrow" w:cs="Arial"/>
          <w:sz w:val="24"/>
          <w:szCs w:val="24"/>
          <w:lang w:eastAsia="sk-SK"/>
        </w:rPr>
        <w:t>Sprievodná správ</w:t>
      </w:r>
      <w:r w:rsidR="0050713D">
        <w:rPr>
          <w:rFonts w:ascii="Arial Narrow" w:eastAsia="Times New Roman" w:hAnsi="Arial Narrow" w:cs="Arial"/>
          <w:sz w:val="24"/>
          <w:szCs w:val="24"/>
          <w:lang w:eastAsia="sk-SK"/>
        </w:rPr>
        <w:t>a v rozsahu max. 4</w:t>
      </w:r>
      <w:r w:rsidRPr="00791500">
        <w:rPr>
          <w:rFonts w:ascii="Arial Narrow" w:eastAsia="Times New Roman" w:hAnsi="Arial Narrow" w:cs="Arial"/>
          <w:sz w:val="24"/>
          <w:szCs w:val="24"/>
          <w:lang w:eastAsia="sk-SK"/>
        </w:rPr>
        <w:t xml:space="preserve"> A4 musí mať popísané filozoficko-koncepčné východiská návrhu  zóny </w:t>
      </w:r>
      <w:r w:rsidR="0050713D">
        <w:rPr>
          <w:rFonts w:ascii="Arial Narrow" w:eastAsia="Times New Roman" w:hAnsi="Arial Narrow" w:cs="Arial"/>
          <w:sz w:val="24"/>
          <w:szCs w:val="24"/>
          <w:lang w:eastAsia="sk-SK"/>
        </w:rPr>
        <w:t xml:space="preserve"> - riešeného </w:t>
      </w:r>
      <w:r w:rsidR="0050713D" w:rsidRPr="008E26E5">
        <w:rPr>
          <w:rFonts w:ascii="Arial Narrow" w:eastAsia="Times New Roman" w:hAnsi="Arial Narrow" w:cs="Arial"/>
          <w:sz w:val="24"/>
          <w:szCs w:val="24"/>
          <w:lang w:eastAsia="sk-SK"/>
        </w:rPr>
        <w:t xml:space="preserve">územia </w:t>
      </w:r>
      <w:r w:rsidRPr="008E26E5">
        <w:rPr>
          <w:rFonts w:ascii="Arial Narrow" w:eastAsia="Times New Roman" w:hAnsi="Arial Narrow" w:cs="Arial"/>
          <w:sz w:val="24"/>
          <w:szCs w:val="24"/>
          <w:lang w:eastAsia="sk-SK"/>
        </w:rPr>
        <w:t xml:space="preserve">a jeho vybavenia a návrhu prestavby </w:t>
      </w:r>
      <w:r w:rsidR="0050713D" w:rsidRPr="008E26E5">
        <w:rPr>
          <w:rFonts w:ascii="Arial Narrow" w:eastAsia="Times New Roman" w:hAnsi="Arial Narrow" w:cs="Arial"/>
          <w:sz w:val="24"/>
          <w:szCs w:val="24"/>
          <w:lang w:eastAsia="sk-SK"/>
        </w:rPr>
        <w:t xml:space="preserve"> Námestia SNP. N</w:t>
      </w:r>
      <w:r w:rsidR="005A6522" w:rsidRPr="008E26E5">
        <w:rPr>
          <w:rFonts w:ascii="Arial Narrow" w:eastAsia="Times New Roman" w:hAnsi="Arial Narrow" w:cs="Arial"/>
          <w:sz w:val="24"/>
          <w:szCs w:val="24"/>
          <w:lang w:eastAsia="sk-SK"/>
        </w:rPr>
        <w:t>ávrh urbanistickej koncepcie územia, jeho</w:t>
      </w:r>
      <w:r w:rsidRPr="008E26E5">
        <w:rPr>
          <w:rFonts w:ascii="Arial Narrow" w:eastAsia="Times New Roman" w:hAnsi="Arial Narrow" w:cs="Arial"/>
          <w:sz w:val="24"/>
          <w:szCs w:val="24"/>
          <w:lang w:eastAsia="sk-SK"/>
        </w:rPr>
        <w:t xml:space="preserve"> dopravnej obsluhy a parkovania a odstavovania vozidiel návštevníkov a zamestnancov. Vychádzajúc zo situovania </w:t>
      </w:r>
      <w:r w:rsidR="005A6522" w:rsidRPr="008E26E5">
        <w:rPr>
          <w:rFonts w:ascii="Arial Narrow" w:eastAsia="Times New Roman" w:hAnsi="Arial Narrow" w:cs="Arial"/>
          <w:sz w:val="24"/>
          <w:szCs w:val="24"/>
          <w:lang w:eastAsia="sk-SK"/>
        </w:rPr>
        <w:t xml:space="preserve">riešeného územia </w:t>
      </w:r>
      <w:r w:rsidRPr="008E26E5">
        <w:rPr>
          <w:rFonts w:ascii="Arial Narrow" w:eastAsia="Times New Roman" w:hAnsi="Arial Narrow" w:cs="Arial"/>
          <w:sz w:val="24"/>
          <w:szCs w:val="24"/>
          <w:lang w:eastAsia="sk-SK"/>
        </w:rPr>
        <w:t>je v textovej časti súťažného návrhu potrebné uviesť návrh riešenia pešej a cyklistickej dopravnej obsluhy. Požaduje sa uvedenie základného stavebno-technického riešenia</w:t>
      </w:r>
      <w:r w:rsidR="005A6522" w:rsidRPr="008E26E5">
        <w:rPr>
          <w:rFonts w:ascii="Arial Narrow" w:eastAsia="Times New Roman" w:hAnsi="Arial Narrow" w:cs="Arial"/>
          <w:sz w:val="24"/>
          <w:szCs w:val="24"/>
          <w:lang w:eastAsia="sk-SK"/>
        </w:rPr>
        <w:t xml:space="preserve"> samotného</w:t>
      </w:r>
      <w:r w:rsidRPr="008E26E5">
        <w:rPr>
          <w:rFonts w:ascii="Arial Narrow" w:eastAsia="Times New Roman" w:hAnsi="Arial Narrow" w:cs="Arial"/>
          <w:sz w:val="24"/>
          <w:szCs w:val="24"/>
          <w:lang w:eastAsia="sk-SK"/>
        </w:rPr>
        <w:t xml:space="preserve"> </w:t>
      </w:r>
      <w:r w:rsidR="005A6522" w:rsidRPr="008E26E5">
        <w:rPr>
          <w:rFonts w:ascii="Arial Narrow" w:eastAsia="Times New Roman" w:hAnsi="Arial Narrow" w:cs="Arial"/>
          <w:sz w:val="24"/>
          <w:szCs w:val="24"/>
          <w:lang w:eastAsia="sk-SK"/>
        </w:rPr>
        <w:t xml:space="preserve">Nám. SNP a </w:t>
      </w:r>
      <w:r w:rsidRPr="008E26E5">
        <w:rPr>
          <w:rFonts w:ascii="Arial Narrow" w:eastAsia="Times New Roman" w:hAnsi="Arial Narrow" w:cs="Arial"/>
          <w:sz w:val="24"/>
          <w:szCs w:val="24"/>
          <w:lang w:eastAsia="sk-SK"/>
        </w:rPr>
        <w:t xml:space="preserve">základných požiadaviek na </w:t>
      </w:r>
      <w:r w:rsidR="005A6522" w:rsidRPr="008E26E5">
        <w:rPr>
          <w:rFonts w:ascii="Arial Narrow" w:eastAsia="Times New Roman" w:hAnsi="Arial Narrow" w:cs="Arial"/>
          <w:sz w:val="24"/>
          <w:szCs w:val="24"/>
          <w:lang w:eastAsia="sk-SK"/>
        </w:rPr>
        <w:t>stavebno-technické v</w:t>
      </w:r>
      <w:r w:rsidRPr="008E26E5">
        <w:rPr>
          <w:rFonts w:ascii="Arial Narrow" w:eastAsia="Times New Roman" w:hAnsi="Arial Narrow" w:cs="Arial"/>
          <w:sz w:val="24"/>
          <w:szCs w:val="24"/>
          <w:lang w:eastAsia="sk-SK"/>
        </w:rPr>
        <w:t xml:space="preserve">ybavenie </w:t>
      </w:r>
      <w:r w:rsidR="005A6522" w:rsidRPr="008E26E5">
        <w:rPr>
          <w:rFonts w:ascii="Arial Narrow" w:eastAsia="Times New Roman" w:hAnsi="Arial Narrow" w:cs="Arial"/>
          <w:sz w:val="24"/>
          <w:szCs w:val="24"/>
          <w:lang w:eastAsia="sk-SK"/>
        </w:rPr>
        <w:t xml:space="preserve">riešeného územia </w:t>
      </w:r>
      <w:r w:rsidRPr="008E26E5">
        <w:rPr>
          <w:rFonts w:ascii="Arial Narrow" w:eastAsia="Times New Roman" w:hAnsi="Arial Narrow" w:cs="Arial"/>
          <w:sz w:val="24"/>
          <w:szCs w:val="24"/>
          <w:lang w:eastAsia="sk-SK"/>
        </w:rPr>
        <w:t>a</w:t>
      </w:r>
      <w:r w:rsidR="005A6522" w:rsidRPr="008E26E5">
        <w:rPr>
          <w:rFonts w:ascii="Arial Narrow" w:eastAsia="Times New Roman" w:hAnsi="Arial Narrow" w:cs="Arial"/>
          <w:sz w:val="24"/>
          <w:szCs w:val="24"/>
          <w:lang w:eastAsia="sk-SK"/>
        </w:rPr>
        <w:t xml:space="preserve"> navrhovaných </w:t>
      </w:r>
      <w:r w:rsidRPr="008E26E5">
        <w:rPr>
          <w:rFonts w:ascii="Arial Narrow" w:eastAsia="Times New Roman" w:hAnsi="Arial Narrow" w:cs="Arial"/>
          <w:sz w:val="24"/>
          <w:szCs w:val="24"/>
          <w:lang w:eastAsia="sk-SK"/>
        </w:rPr>
        <w:t>stavieb, Súčasťou textovej časti bude vyplnená tabuľka navrhovaných bilancií (tabuľka je súč</w:t>
      </w:r>
      <w:r w:rsidR="00EB62A8" w:rsidRPr="008E26E5">
        <w:rPr>
          <w:rFonts w:ascii="Arial Narrow" w:eastAsia="Times New Roman" w:hAnsi="Arial Narrow" w:cs="Arial"/>
          <w:sz w:val="24"/>
          <w:szCs w:val="24"/>
          <w:lang w:eastAsia="sk-SK"/>
        </w:rPr>
        <w:t>asťou príloh Súťažných pomôcok</w:t>
      </w:r>
      <w:r w:rsidRPr="008E26E5">
        <w:rPr>
          <w:rFonts w:ascii="Arial Narrow" w:eastAsia="Times New Roman" w:hAnsi="Arial Narrow" w:cs="Arial"/>
          <w:sz w:val="24"/>
          <w:szCs w:val="24"/>
          <w:lang w:eastAsia="sk-SK"/>
        </w:rPr>
        <w:t>).</w:t>
      </w:r>
    </w:p>
    <w:p w:rsidR="00791500" w:rsidRPr="00791500" w:rsidRDefault="00791500" w:rsidP="00791500">
      <w:pPr>
        <w:tabs>
          <w:tab w:val="center" w:pos="284"/>
          <w:tab w:val="left" w:pos="900"/>
        </w:tabs>
        <w:spacing w:after="0" w:line="240" w:lineRule="auto"/>
        <w:ind w:left="426" w:right="-6"/>
        <w:jc w:val="both"/>
        <w:rPr>
          <w:rFonts w:ascii="Arial Narrow" w:eastAsia="Times New Roman" w:hAnsi="Arial Narrow" w:cs="Arial"/>
          <w:sz w:val="24"/>
          <w:szCs w:val="24"/>
          <w:lang w:eastAsia="sk-SK"/>
        </w:rPr>
      </w:pPr>
    </w:p>
    <w:p w:rsidR="00791500" w:rsidRPr="00650344" w:rsidRDefault="00791500" w:rsidP="00791500">
      <w:pPr>
        <w:tabs>
          <w:tab w:val="left" w:pos="426"/>
        </w:tabs>
        <w:spacing w:after="0" w:line="240" w:lineRule="auto"/>
        <w:ind w:right="-6"/>
        <w:jc w:val="both"/>
        <w:rPr>
          <w:rFonts w:ascii="Arial Narrow" w:eastAsia="Times New Roman" w:hAnsi="Arial Narrow" w:cs="Arial"/>
          <w:b/>
          <w:bCs/>
          <w:sz w:val="24"/>
          <w:szCs w:val="24"/>
          <w:u w:val="single"/>
          <w:lang w:eastAsia="sk-SK"/>
        </w:rPr>
      </w:pPr>
      <w:r w:rsidRPr="00650344">
        <w:rPr>
          <w:rFonts w:ascii="Arial Narrow" w:eastAsia="Times New Roman" w:hAnsi="Arial Narrow" w:cs="Arial"/>
          <w:b/>
          <w:bCs/>
          <w:sz w:val="24"/>
          <w:szCs w:val="24"/>
          <w:u w:val="single"/>
          <w:lang w:eastAsia="sk-SK"/>
        </w:rPr>
        <w:t xml:space="preserve">C     USB nosič: </w:t>
      </w:r>
    </w:p>
    <w:p w:rsidR="00791500" w:rsidRPr="005A6522" w:rsidRDefault="00791500" w:rsidP="00791500">
      <w:pPr>
        <w:tabs>
          <w:tab w:val="left" w:pos="284"/>
        </w:tabs>
        <w:spacing w:line="240" w:lineRule="auto"/>
        <w:ind w:left="426" w:right="-6"/>
        <w:jc w:val="both"/>
        <w:rPr>
          <w:rFonts w:ascii="Arial Narrow" w:eastAsia="Times New Roman" w:hAnsi="Arial Narrow" w:cs="Arial"/>
          <w:i/>
          <w:sz w:val="24"/>
          <w:szCs w:val="24"/>
          <w:lang w:eastAsia="sk-SK"/>
        </w:rPr>
      </w:pPr>
      <w:r w:rsidRPr="00650344">
        <w:rPr>
          <w:rFonts w:ascii="Arial Narrow" w:eastAsia="Times New Roman" w:hAnsi="Arial Narrow" w:cs="Arial"/>
          <w:sz w:val="24"/>
          <w:szCs w:val="24"/>
          <w:lang w:eastAsia="sk-SK"/>
        </w:rPr>
        <w:t xml:space="preserve">Súčasťou súťažného návrhu bude kompletné dokumentovanie súťažného návrhu (vrátane textovej časti) na USB nosiči vo formáte JPG alebo PDF. Táto požiadavka sa vzťahuje aj na súťažný návrh, ktorý bude vyhotovený manuálnymi technikami ako originál, ktorý súťažiaci prevedie do digitálnej formy </w:t>
      </w:r>
      <w:r w:rsidRPr="00650344">
        <w:rPr>
          <w:rFonts w:ascii="Arial Narrow" w:eastAsia="Times New Roman" w:hAnsi="Arial Narrow" w:cs="Arial"/>
          <w:color w:val="FF0000"/>
          <w:sz w:val="24"/>
          <w:szCs w:val="24"/>
          <w:lang w:eastAsia="sk-SK"/>
        </w:rPr>
        <w:t xml:space="preserve"> </w:t>
      </w:r>
      <w:r w:rsidRPr="00650344">
        <w:rPr>
          <w:rFonts w:ascii="Arial Narrow" w:eastAsia="Times New Roman" w:hAnsi="Arial Narrow" w:cs="Arial"/>
          <w:sz w:val="24"/>
          <w:szCs w:val="24"/>
          <w:lang w:eastAsia="sk-SK"/>
        </w:rPr>
        <w:t xml:space="preserve">(napr. digitálnym </w:t>
      </w:r>
      <w:proofErr w:type="spellStart"/>
      <w:r w:rsidRPr="00650344">
        <w:rPr>
          <w:rFonts w:ascii="Arial Narrow" w:eastAsia="Times New Roman" w:hAnsi="Arial Narrow" w:cs="Arial"/>
          <w:sz w:val="24"/>
          <w:szCs w:val="24"/>
          <w:lang w:eastAsia="sk-SK"/>
        </w:rPr>
        <w:t>prefotografovaním</w:t>
      </w:r>
      <w:proofErr w:type="spellEnd"/>
      <w:r w:rsidRPr="00650344">
        <w:rPr>
          <w:rFonts w:ascii="Arial Narrow" w:eastAsia="Times New Roman" w:hAnsi="Arial Narrow" w:cs="Arial"/>
          <w:sz w:val="24"/>
          <w:szCs w:val="24"/>
          <w:lang w:eastAsia="sk-SK"/>
        </w:rPr>
        <w:t xml:space="preserve"> alebo skenovaním). </w:t>
      </w:r>
    </w:p>
    <w:p w:rsidR="00791500" w:rsidRPr="00791500" w:rsidRDefault="00791500" w:rsidP="00791500">
      <w:pPr>
        <w:spacing w:after="0" w:line="240" w:lineRule="auto"/>
        <w:ind w:left="426" w:right="-6" w:hanging="426"/>
        <w:jc w:val="both"/>
        <w:rPr>
          <w:rFonts w:ascii="Arial Narrow" w:eastAsia="Times New Roman" w:hAnsi="Arial Narrow" w:cs="Arial"/>
          <w:b/>
          <w:bCs/>
          <w:sz w:val="24"/>
          <w:szCs w:val="24"/>
          <w:u w:val="single"/>
          <w:lang w:eastAsia="sk-SK"/>
        </w:rPr>
      </w:pPr>
      <w:r w:rsidRPr="00791500">
        <w:rPr>
          <w:rFonts w:ascii="Arial Narrow" w:eastAsia="Times New Roman" w:hAnsi="Arial Narrow" w:cs="Arial"/>
          <w:b/>
          <w:bCs/>
          <w:sz w:val="24"/>
          <w:szCs w:val="24"/>
          <w:u w:val="single"/>
          <w:lang w:eastAsia="sk-SK"/>
        </w:rPr>
        <w:t>D     Doklady oprávňujúce na účasť v súťaží:</w:t>
      </w:r>
    </w:p>
    <w:p w:rsidR="00791500" w:rsidRPr="00791500" w:rsidRDefault="00791500" w:rsidP="00791500">
      <w:pPr>
        <w:spacing w:after="0" w:line="240" w:lineRule="auto"/>
        <w:ind w:left="426" w:right="-6"/>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 xml:space="preserve">Bude pozostávať z troch častí:      </w:t>
      </w:r>
    </w:p>
    <w:p w:rsidR="00791500" w:rsidRPr="00791500" w:rsidRDefault="00791500" w:rsidP="00791500">
      <w:pPr>
        <w:tabs>
          <w:tab w:val="left" w:pos="993"/>
        </w:tabs>
        <w:spacing w:after="0" w:line="240" w:lineRule="auto"/>
        <w:ind w:left="851" w:right="-6" w:hanging="425"/>
        <w:jc w:val="both"/>
        <w:rPr>
          <w:rFonts w:ascii="Arial Narrow" w:eastAsia="SimSun" w:hAnsi="Arial Narrow" w:cs="Calibri"/>
          <w:sz w:val="24"/>
          <w:szCs w:val="24"/>
          <w:lang w:eastAsia="zh-CN"/>
        </w:rPr>
      </w:pPr>
      <w:r w:rsidRPr="00791500">
        <w:rPr>
          <w:rFonts w:ascii="Arial Narrow" w:eastAsia="Times New Roman" w:hAnsi="Arial Narrow" w:cs="Arial"/>
          <w:b/>
          <w:bCs/>
          <w:sz w:val="24"/>
          <w:szCs w:val="24"/>
          <w:lang w:eastAsia="sk-SK"/>
        </w:rPr>
        <w:t>D1</w:t>
      </w:r>
      <w:r w:rsidRPr="00791500">
        <w:rPr>
          <w:rFonts w:ascii="Arial Narrow" w:eastAsia="Times New Roman" w:hAnsi="Arial Narrow" w:cs="Arial"/>
          <w:bCs/>
          <w:sz w:val="24"/>
          <w:szCs w:val="24"/>
          <w:lang w:eastAsia="sk-SK"/>
        </w:rPr>
        <w:tab/>
      </w:r>
      <w:r w:rsidRPr="00791500">
        <w:rPr>
          <w:rFonts w:ascii="Arial Narrow" w:eastAsia="Times New Roman" w:hAnsi="Arial Narrow" w:cs="Arial"/>
          <w:bCs/>
          <w:sz w:val="24"/>
          <w:szCs w:val="24"/>
          <w:u w:val="single"/>
          <w:lang w:eastAsia="sk-SK"/>
        </w:rPr>
        <w:t xml:space="preserve">Doklad o oprávnení poskytovať službu dokladovať kópiou  Autorizačného osvedčenia SKA </w:t>
      </w:r>
      <w:r w:rsidRPr="00791500">
        <w:rPr>
          <w:rFonts w:ascii="Arial Narrow" w:eastAsia="Times New Roman" w:hAnsi="Arial Narrow" w:cs="Arial"/>
          <w:sz w:val="24"/>
          <w:szCs w:val="24"/>
          <w:u w:val="single"/>
          <w:lang w:eastAsia="cs-CZ"/>
        </w:rPr>
        <w:t>alebo rovnocenného oprávnenia zahraničného účastníka.</w:t>
      </w:r>
      <w:r w:rsidRPr="00791500">
        <w:rPr>
          <w:rFonts w:ascii="Arial Narrow" w:eastAsia="Times New Roman" w:hAnsi="Arial Narrow" w:cs="Arial"/>
          <w:sz w:val="24"/>
          <w:szCs w:val="24"/>
          <w:lang w:eastAsia="cs-CZ"/>
        </w:rPr>
        <w:t xml:space="preserve"> </w:t>
      </w:r>
    </w:p>
    <w:p w:rsidR="00791500" w:rsidRPr="00791500" w:rsidRDefault="00791500" w:rsidP="00791500">
      <w:pPr>
        <w:tabs>
          <w:tab w:val="left" w:pos="851"/>
          <w:tab w:val="left" w:pos="1843"/>
        </w:tabs>
        <w:spacing w:after="0" w:line="240" w:lineRule="auto"/>
        <w:ind w:left="851" w:right="-6" w:hanging="425"/>
        <w:jc w:val="both"/>
        <w:rPr>
          <w:rFonts w:ascii="Arial Narrow" w:hAnsi="Arial Narrow"/>
          <w:sz w:val="24"/>
          <w:szCs w:val="24"/>
        </w:rPr>
      </w:pPr>
      <w:r w:rsidRPr="00791500">
        <w:rPr>
          <w:rFonts w:ascii="Arial Narrow" w:eastAsia="Times New Roman" w:hAnsi="Arial Narrow" w:cs="Arial"/>
          <w:b/>
          <w:bCs/>
          <w:sz w:val="24"/>
          <w:szCs w:val="24"/>
          <w:lang w:eastAsia="sk-SK"/>
        </w:rPr>
        <w:t xml:space="preserve">D2   </w:t>
      </w:r>
      <w:r w:rsidRPr="00791500">
        <w:rPr>
          <w:rFonts w:ascii="Arial Narrow" w:eastAsia="Times New Roman" w:hAnsi="Arial Narrow" w:cs="Arial"/>
          <w:bCs/>
          <w:sz w:val="24"/>
          <w:szCs w:val="24"/>
          <w:u w:val="single"/>
          <w:lang w:eastAsia="sk-SK"/>
        </w:rPr>
        <w:t xml:space="preserve">Čestné prehlásenie </w:t>
      </w:r>
      <w:r w:rsidRPr="00791500">
        <w:rPr>
          <w:rFonts w:ascii="Arial Narrow" w:eastAsia="Times New Roman" w:hAnsi="Arial Narrow" w:cs="Arial"/>
          <w:bCs/>
          <w:sz w:val="24"/>
          <w:szCs w:val="24"/>
          <w:lang w:eastAsia="sk-SK"/>
        </w:rPr>
        <w:t xml:space="preserve"> (tlačivo je súčasťou</w:t>
      </w:r>
      <w:r w:rsidRPr="00791500">
        <w:rPr>
          <w:rFonts w:ascii="Arial Narrow" w:eastAsia="Times New Roman" w:hAnsi="Arial Narrow" w:cs="Arial"/>
          <w:sz w:val="24"/>
          <w:szCs w:val="24"/>
          <w:lang w:eastAsia="sk-SK"/>
        </w:rPr>
        <w:t xml:space="preserve"> príloh Súťažných podmienok –</w:t>
      </w:r>
      <w:r w:rsidRPr="00791500">
        <w:rPr>
          <w:rFonts w:ascii="Arial Narrow" w:hAnsi="Arial Narrow"/>
          <w:sz w:val="24"/>
          <w:szCs w:val="24"/>
        </w:rPr>
        <w:t xml:space="preserve"> (Príloha č.1).</w:t>
      </w:r>
    </w:p>
    <w:p w:rsidR="00C452B6" w:rsidRPr="00135E2E" w:rsidRDefault="00791500" w:rsidP="00135E2E">
      <w:pPr>
        <w:tabs>
          <w:tab w:val="left" w:pos="851"/>
          <w:tab w:val="left" w:pos="1843"/>
        </w:tabs>
        <w:spacing w:line="240" w:lineRule="auto"/>
        <w:ind w:left="851" w:right="-6" w:hanging="425"/>
        <w:jc w:val="both"/>
        <w:rPr>
          <w:rFonts w:ascii="Arial Narrow" w:hAnsi="Arial Narrow"/>
          <w:sz w:val="24"/>
          <w:szCs w:val="24"/>
        </w:rPr>
      </w:pPr>
      <w:r w:rsidRPr="00791500">
        <w:rPr>
          <w:rFonts w:ascii="Arial Narrow" w:eastAsia="Times New Roman" w:hAnsi="Arial Narrow" w:cs="Arial"/>
          <w:b/>
          <w:bCs/>
          <w:sz w:val="24"/>
          <w:szCs w:val="24"/>
          <w:lang w:eastAsia="sk-SK"/>
        </w:rPr>
        <w:t xml:space="preserve">D3   </w:t>
      </w:r>
      <w:r w:rsidRPr="00791500">
        <w:rPr>
          <w:rFonts w:ascii="Arial Narrow" w:eastAsia="Times New Roman" w:hAnsi="Arial Narrow" w:cs="Arial"/>
          <w:bCs/>
          <w:sz w:val="24"/>
          <w:szCs w:val="24"/>
          <w:u w:val="single"/>
          <w:lang w:eastAsia="sk-SK"/>
        </w:rPr>
        <w:t xml:space="preserve">Čestné prehlásenie </w:t>
      </w:r>
      <w:r w:rsidRPr="00791500">
        <w:rPr>
          <w:rFonts w:ascii="Arial Narrow" w:eastAsia="Times New Roman" w:hAnsi="Arial Narrow" w:cs="Arial"/>
          <w:bCs/>
          <w:sz w:val="24"/>
          <w:szCs w:val="24"/>
          <w:lang w:eastAsia="sk-SK"/>
        </w:rPr>
        <w:t xml:space="preserve"> (tlačivo je súčasťou</w:t>
      </w:r>
      <w:r w:rsidRPr="00791500">
        <w:rPr>
          <w:rFonts w:ascii="Arial Narrow" w:eastAsia="Times New Roman" w:hAnsi="Arial Narrow" w:cs="Arial"/>
          <w:sz w:val="24"/>
          <w:szCs w:val="24"/>
          <w:lang w:eastAsia="sk-SK"/>
        </w:rPr>
        <w:t xml:space="preserve"> príloh Súťažných podmienok –</w:t>
      </w:r>
      <w:r w:rsidRPr="00791500">
        <w:rPr>
          <w:rFonts w:ascii="Arial Narrow" w:hAnsi="Arial Narrow"/>
          <w:sz w:val="24"/>
          <w:szCs w:val="24"/>
        </w:rPr>
        <w:t xml:space="preserve"> (Príloha č.2).</w:t>
      </w:r>
    </w:p>
    <w:p w:rsidR="00791500" w:rsidRPr="00791500" w:rsidRDefault="00791500" w:rsidP="00791500">
      <w:pPr>
        <w:tabs>
          <w:tab w:val="left" w:pos="0"/>
          <w:tab w:val="left" w:pos="1843"/>
        </w:tabs>
        <w:spacing w:after="0" w:line="240" w:lineRule="auto"/>
        <w:ind w:right="-6"/>
        <w:jc w:val="both"/>
        <w:rPr>
          <w:rFonts w:ascii="Arial Narrow" w:eastAsia="Times New Roman" w:hAnsi="Arial Narrow" w:cs="Arial"/>
          <w:bCs/>
          <w:sz w:val="24"/>
          <w:szCs w:val="24"/>
          <w:u w:val="single"/>
          <w:lang w:eastAsia="sk-SK"/>
        </w:rPr>
      </w:pPr>
      <w:r w:rsidRPr="00791500">
        <w:rPr>
          <w:rFonts w:ascii="Arial Narrow" w:eastAsia="Times New Roman" w:hAnsi="Arial Narrow" w:cs="Arial"/>
          <w:b/>
          <w:bCs/>
          <w:sz w:val="24"/>
          <w:szCs w:val="24"/>
          <w:u w:val="single"/>
          <w:lang w:eastAsia="sk-SK"/>
        </w:rPr>
        <w:t>E    Spiatočná adresa:</w:t>
      </w:r>
      <w:r w:rsidRPr="00791500">
        <w:rPr>
          <w:rFonts w:ascii="Arial Narrow" w:eastAsia="Times New Roman" w:hAnsi="Arial Narrow" w:cs="Arial"/>
          <w:bCs/>
          <w:sz w:val="24"/>
          <w:szCs w:val="24"/>
          <w:u w:val="single"/>
          <w:lang w:eastAsia="sk-SK"/>
        </w:rPr>
        <w:t xml:space="preserve">    </w:t>
      </w:r>
    </w:p>
    <w:p w:rsidR="00791500" w:rsidRDefault="00791500" w:rsidP="00791500">
      <w:pPr>
        <w:tabs>
          <w:tab w:val="left" w:pos="426"/>
          <w:tab w:val="left" w:pos="1843"/>
        </w:tabs>
        <w:spacing w:line="240" w:lineRule="auto"/>
        <w:ind w:left="426" w:right="-6"/>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Spiatočná adresa s uvedením adresy, na ktorú má byť návrh zaslaný v prípade, že nebude hodnotený a na  ktorú budú odoslané hodnotené, neocenené a neodmenené súťa</w:t>
      </w:r>
      <w:r w:rsidR="00C73AD4">
        <w:rPr>
          <w:rFonts w:ascii="Arial Narrow" w:eastAsia="Times New Roman" w:hAnsi="Arial Narrow" w:cs="Arial"/>
          <w:bCs/>
          <w:sz w:val="24"/>
          <w:szCs w:val="24"/>
          <w:lang w:eastAsia="sk-SK"/>
        </w:rPr>
        <w:t>žné návrhy po skončení výstavy.</w:t>
      </w:r>
    </w:p>
    <w:p w:rsidR="00791500" w:rsidRPr="00791500" w:rsidRDefault="00791500" w:rsidP="00791500">
      <w:pPr>
        <w:tabs>
          <w:tab w:val="left" w:pos="1843"/>
        </w:tabs>
        <w:spacing w:after="0" w:line="240" w:lineRule="auto"/>
        <w:ind w:left="426" w:right="-6" w:hanging="426"/>
        <w:jc w:val="both"/>
        <w:rPr>
          <w:rFonts w:ascii="Arial Narrow" w:eastAsia="Times New Roman" w:hAnsi="Arial Narrow" w:cs="Arial"/>
          <w:b/>
          <w:bCs/>
          <w:sz w:val="24"/>
          <w:szCs w:val="24"/>
          <w:u w:val="single"/>
          <w:lang w:eastAsia="sk-SK"/>
        </w:rPr>
      </w:pPr>
      <w:r w:rsidRPr="00791500">
        <w:rPr>
          <w:rFonts w:ascii="Arial Narrow" w:eastAsia="Times New Roman" w:hAnsi="Arial Narrow" w:cs="Arial"/>
          <w:b/>
          <w:bCs/>
          <w:sz w:val="24"/>
          <w:szCs w:val="24"/>
          <w:u w:val="single"/>
          <w:lang w:eastAsia="sk-SK"/>
        </w:rPr>
        <w:t>F     Autor:</w:t>
      </w:r>
    </w:p>
    <w:p w:rsidR="00791500" w:rsidRPr="006A74D2" w:rsidRDefault="00791500" w:rsidP="00791500">
      <w:pPr>
        <w:tabs>
          <w:tab w:val="left" w:pos="1843"/>
        </w:tabs>
        <w:spacing w:line="240" w:lineRule="auto"/>
        <w:ind w:left="426" w:right="-6"/>
        <w:jc w:val="both"/>
        <w:rPr>
          <w:rFonts w:ascii="Arial Narrow" w:eastAsia="Times New Roman" w:hAnsi="Arial Narrow" w:cs="Arial"/>
          <w:bCs/>
          <w:sz w:val="24"/>
          <w:szCs w:val="24"/>
          <w:u w:val="single"/>
          <w:lang w:eastAsia="sk-SK"/>
        </w:rPr>
      </w:pPr>
      <w:r w:rsidRPr="006A74D2">
        <w:rPr>
          <w:rFonts w:ascii="Arial Narrow" w:eastAsia="Times New Roman" w:hAnsi="Arial Narrow" w:cs="Arial"/>
          <w:bCs/>
          <w:sz w:val="24"/>
          <w:szCs w:val="24"/>
          <w:u w:val="single"/>
          <w:lang w:eastAsia="sk-SK"/>
        </w:rPr>
        <w:t>Bude pozostávať z dvoch častí:</w:t>
      </w:r>
    </w:p>
    <w:p w:rsidR="00791500" w:rsidRPr="00791500" w:rsidRDefault="00791500" w:rsidP="00791500">
      <w:pPr>
        <w:widowControl w:val="0"/>
        <w:autoSpaceDE w:val="0"/>
        <w:autoSpaceDN w:val="0"/>
        <w:spacing w:line="240" w:lineRule="auto"/>
        <w:ind w:left="426"/>
        <w:jc w:val="both"/>
        <w:rPr>
          <w:rFonts w:ascii="Arial Narrow" w:eastAsia="Bitter-Regular" w:hAnsi="Arial Narrow" w:cs="Calibri"/>
          <w:b/>
          <w:kern w:val="2"/>
          <w:sz w:val="24"/>
          <w:szCs w:val="24"/>
          <w:lang w:eastAsia="zh-CN"/>
        </w:rPr>
      </w:pPr>
      <w:r w:rsidRPr="00791500">
        <w:rPr>
          <w:rFonts w:ascii="Arial Narrow" w:eastAsia="Times New Roman" w:hAnsi="Arial Narrow" w:cs="Arial"/>
          <w:b/>
          <w:bCs/>
          <w:sz w:val="24"/>
          <w:szCs w:val="24"/>
          <w:lang w:eastAsia="sk-SK"/>
        </w:rPr>
        <w:t xml:space="preserve">F1     </w:t>
      </w:r>
      <w:r w:rsidRPr="00791500">
        <w:rPr>
          <w:rFonts w:ascii="Arial Narrow" w:eastAsia="Times New Roman" w:hAnsi="Arial Narrow" w:cs="Arial"/>
          <w:bCs/>
          <w:sz w:val="24"/>
          <w:szCs w:val="24"/>
          <w:u w:val="single"/>
          <w:lang w:eastAsia="sk-SK"/>
        </w:rPr>
        <w:t>Údaje o autorovi, resp. o kolektíve autorov,  teda mená a priezviská, kontaktné adresy, čísla telefónov a e-mailové adresy</w:t>
      </w:r>
      <w:r w:rsidRPr="00791500">
        <w:rPr>
          <w:rFonts w:ascii="Arial Narrow" w:eastAsia="Times New Roman" w:hAnsi="Arial Narrow" w:cs="Arial"/>
          <w:bCs/>
          <w:sz w:val="24"/>
          <w:szCs w:val="24"/>
          <w:lang w:eastAsia="sk-SK"/>
        </w:rPr>
        <w:t xml:space="preserve">. V záujme urýchlenia vyplatenia cien a odmien vyhlasovateľ žiada súťažiacich, aby v obálke „AUTOR“ uviedli číslo, resp. čísla účtov členov súťažného kolektívu v tvare </w:t>
      </w:r>
      <w:r w:rsidRPr="00791500">
        <w:rPr>
          <w:rFonts w:ascii="Arial Narrow" w:eastAsia="Times New Roman" w:hAnsi="Arial Narrow" w:cs="Arial"/>
          <w:b/>
          <w:bCs/>
          <w:sz w:val="24"/>
          <w:szCs w:val="24"/>
          <w:u w:val="single"/>
          <w:lang w:eastAsia="sk-SK"/>
        </w:rPr>
        <w:t>IBAN</w:t>
      </w:r>
      <w:r w:rsidRPr="00791500">
        <w:rPr>
          <w:rFonts w:ascii="Arial Narrow" w:eastAsia="Times New Roman" w:hAnsi="Arial Narrow" w:cs="Arial"/>
          <w:bCs/>
          <w:sz w:val="24"/>
          <w:szCs w:val="24"/>
          <w:lang w:eastAsia="sk-SK"/>
        </w:rPr>
        <w:t xml:space="preserve"> s určením percentuálneho podielu pre rozdelenie cien a odmien jednotlivým členom  a všetkých osobných údajov potrebných pre ich vyplatenie (</w:t>
      </w:r>
      <w:r w:rsidRPr="00791500">
        <w:rPr>
          <w:rFonts w:ascii="Arial Narrow" w:eastAsia="Times New Roman" w:hAnsi="Arial Narrow" w:cs="Arial"/>
          <w:bCs/>
          <w:sz w:val="24"/>
          <w:szCs w:val="24"/>
          <w:u w:val="single"/>
          <w:lang w:eastAsia="sk-SK"/>
        </w:rPr>
        <w:t>adresa trvalého pobytu, dátum narodenia, rodné číslo – tieto osobné údaje sú potrebné podľa daňových predpisov</w:t>
      </w:r>
      <w:r w:rsidRPr="00791500">
        <w:rPr>
          <w:rFonts w:ascii="Arial Narrow" w:eastAsia="Times New Roman" w:hAnsi="Arial Narrow" w:cs="Arial"/>
          <w:bCs/>
          <w:sz w:val="24"/>
          <w:szCs w:val="24"/>
          <w:lang w:eastAsia="sk-SK"/>
        </w:rPr>
        <w:t>). Ak ide o organizáciu, je potrebné uviesť</w:t>
      </w:r>
      <w:r w:rsidRPr="00791500">
        <w:rPr>
          <w:rFonts w:ascii="Arial Narrow" w:eastAsia="Bitter-Regular" w:hAnsi="Arial Narrow" w:cs="Calibri"/>
          <w:kern w:val="2"/>
          <w:sz w:val="24"/>
          <w:szCs w:val="24"/>
          <w:lang w:eastAsia="zh-CN"/>
        </w:rPr>
        <w:t xml:space="preserve"> jej názov, adresu sídla, IČO a DIČ, telefónne čísla a e-mailové adresy. </w:t>
      </w:r>
      <w:r w:rsidRPr="00791500">
        <w:rPr>
          <w:rFonts w:ascii="Arial Narrow" w:eastAsia="Bitter-Regular" w:hAnsi="Arial Narrow" w:cs="Calibri"/>
          <w:b/>
          <w:kern w:val="2"/>
          <w:sz w:val="24"/>
          <w:szCs w:val="24"/>
          <w:lang w:eastAsia="zh-CN"/>
        </w:rPr>
        <w:t>Súťažiaci mimo Slovenskej republiky uvedú aj menu v ktorej majú účet vedený a  BIC banky.</w:t>
      </w:r>
    </w:p>
    <w:p w:rsidR="00791500" w:rsidRPr="00791500" w:rsidRDefault="00791500" w:rsidP="00791500">
      <w:pPr>
        <w:tabs>
          <w:tab w:val="left" w:pos="426"/>
          <w:tab w:val="left" w:pos="1134"/>
          <w:tab w:val="left" w:pos="1843"/>
        </w:tabs>
        <w:spacing w:after="0" w:line="240" w:lineRule="auto"/>
        <w:ind w:left="426" w:right="-6"/>
        <w:jc w:val="both"/>
        <w:rPr>
          <w:rFonts w:ascii="Arial Narrow" w:eastAsia="Times New Roman" w:hAnsi="Arial Narrow" w:cs="Arial"/>
          <w:bCs/>
          <w:sz w:val="24"/>
          <w:szCs w:val="24"/>
          <w:u w:val="single"/>
          <w:lang w:eastAsia="sk-SK"/>
        </w:rPr>
      </w:pPr>
      <w:r w:rsidRPr="00791500">
        <w:rPr>
          <w:rFonts w:ascii="Arial Narrow" w:eastAsia="Times New Roman" w:hAnsi="Arial Narrow" w:cs="Arial"/>
          <w:b/>
          <w:bCs/>
          <w:sz w:val="24"/>
          <w:szCs w:val="24"/>
          <w:lang w:eastAsia="sk-SK"/>
        </w:rPr>
        <w:t xml:space="preserve">F2   </w:t>
      </w:r>
      <w:r w:rsidRPr="00791500">
        <w:rPr>
          <w:rFonts w:ascii="Arial Narrow" w:eastAsia="Times New Roman" w:hAnsi="Arial Narrow" w:cs="Arial"/>
          <w:bCs/>
          <w:sz w:val="24"/>
          <w:szCs w:val="24"/>
          <w:u w:val="single"/>
          <w:lang w:eastAsia="sk-SK"/>
        </w:rPr>
        <w:t>Súhlas alebo nesúhlas autora alebo členov autorského kolektívu (Príloha č.3):</w:t>
      </w:r>
    </w:p>
    <w:p w:rsidR="00791500" w:rsidRPr="00791500" w:rsidRDefault="00791500" w:rsidP="002B6018">
      <w:pPr>
        <w:numPr>
          <w:ilvl w:val="0"/>
          <w:numId w:val="7"/>
        </w:numPr>
        <w:tabs>
          <w:tab w:val="left" w:pos="851"/>
        </w:tabs>
        <w:spacing w:line="240" w:lineRule="auto"/>
        <w:ind w:left="993" w:right="-6" w:hanging="142"/>
        <w:contextualSpacing/>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 xml:space="preserve">  s použitím osobných údajov pre účely súťaže – vyplatenie cien a odmien, </w:t>
      </w:r>
    </w:p>
    <w:p w:rsidR="00791500" w:rsidRPr="00791500" w:rsidRDefault="00791500" w:rsidP="002B6018">
      <w:pPr>
        <w:numPr>
          <w:ilvl w:val="0"/>
          <w:numId w:val="7"/>
        </w:numPr>
        <w:tabs>
          <w:tab w:val="left" w:pos="851"/>
        </w:tabs>
        <w:spacing w:after="0" w:line="240" w:lineRule="auto"/>
        <w:ind w:left="1134" w:right="-6" w:hanging="283"/>
        <w:contextualSpacing/>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so zverejnením mien a ostatných údajov o autoroch v súlade so zákonom o ochrane osobných údajov pre prezentáciu návrhu. V prípade, že súťažiaci nedá vyhlasovateľovi súhlas so zverejnením mena a ostatných údajov pre prezentáciu návrhu, mal by uviesť heslo pod ktorým má byť návrh zverejnený a vystavený. V inom prípade bude vystavený len pod označením, ktoré mu bolo pridelené v súťaži,</w:t>
      </w:r>
    </w:p>
    <w:p w:rsidR="00791500" w:rsidRDefault="00791500" w:rsidP="00650344">
      <w:pPr>
        <w:numPr>
          <w:ilvl w:val="0"/>
          <w:numId w:val="7"/>
        </w:numPr>
        <w:tabs>
          <w:tab w:val="left" w:pos="851"/>
        </w:tabs>
        <w:spacing w:after="0" w:line="240" w:lineRule="auto"/>
        <w:ind w:left="1134" w:right="-6" w:hanging="283"/>
        <w:contextualSpacing/>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ak súťažiaci, ktorý sa v súťaži neumiestni na ocenených a odmenených miestach nechce zverejniť svoj súťažný návrh, môže túto požiadavku uviesť vo formulári (Príloha č.3).</w:t>
      </w:r>
    </w:p>
    <w:p w:rsidR="00650344" w:rsidRPr="00556CF2" w:rsidRDefault="00650344" w:rsidP="00650344">
      <w:pPr>
        <w:tabs>
          <w:tab w:val="left" w:pos="851"/>
        </w:tabs>
        <w:spacing w:after="0" w:line="240" w:lineRule="auto"/>
        <w:ind w:left="1134" w:right="-6"/>
        <w:contextualSpacing/>
        <w:jc w:val="both"/>
        <w:rPr>
          <w:rFonts w:ascii="Arial Narrow" w:eastAsia="Times New Roman" w:hAnsi="Arial Narrow" w:cs="Arial"/>
          <w:bCs/>
          <w:sz w:val="24"/>
          <w:szCs w:val="24"/>
          <w:lang w:eastAsia="sk-SK"/>
        </w:rPr>
      </w:pPr>
    </w:p>
    <w:p w:rsidR="005A6522" w:rsidRPr="00556CF2" w:rsidRDefault="00135E2E" w:rsidP="00650344">
      <w:pPr>
        <w:autoSpaceDE w:val="0"/>
        <w:autoSpaceDN w:val="0"/>
        <w:adjustRightInd w:val="0"/>
        <w:spacing w:line="240" w:lineRule="auto"/>
        <w:jc w:val="both"/>
        <w:rPr>
          <w:rFonts w:ascii="Arial Narrow" w:hAnsi="Arial Narrow" w:cs="Arial"/>
          <w:b/>
          <w:color w:val="000000"/>
          <w:sz w:val="24"/>
          <w:szCs w:val="24"/>
          <w:lang w:eastAsia="sk-SK"/>
        </w:rPr>
      </w:pPr>
      <w:r w:rsidRPr="00556CF2">
        <w:rPr>
          <w:rFonts w:ascii="Arial Narrow" w:hAnsi="Arial Narrow" w:cs="Arial"/>
          <w:b/>
          <w:color w:val="000000"/>
          <w:sz w:val="24"/>
          <w:szCs w:val="24"/>
          <w:lang w:eastAsia="sk-SK"/>
        </w:rPr>
        <w:t xml:space="preserve">Doklady a dokumenty tvoriace obsah návrhu, požadované v týchto súťažných podkladoch vyhlasovateľ odporúča predložiť ako súbory </w:t>
      </w:r>
      <w:proofErr w:type="spellStart"/>
      <w:r w:rsidRPr="00556CF2">
        <w:rPr>
          <w:rFonts w:ascii="Arial Narrow" w:hAnsi="Arial Narrow" w:cs="Arial"/>
          <w:b/>
          <w:color w:val="000000"/>
          <w:sz w:val="24"/>
          <w:szCs w:val="24"/>
          <w:lang w:eastAsia="sk-SK"/>
        </w:rPr>
        <w:t>pdf</w:t>
      </w:r>
      <w:proofErr w:type="spellEnd"/>
      <w:r w:rsidRPr="00556CF2">
        <w:rPr>
          <w:rFonts w:ascii="Arial Narrow" w:hAnsi="Arial Narrow" w:cs="Arial"/>
          <w:b/>
          <w:color w:val="000000"/>
          <w:sz w:val="24"/>
          <w:szCs w:val="24"/>
          <w:lang w:eastAsia="sk-SK"/>
        </w:rPr>
        <w:t xml:space="preserve"> </w:t>
      </w:r>
      <w:r w:rsidRPr="00556CF2">
        <w:rPr>
          <w:rFonts w:ascii="Arial Narrow" w:hAnsi="Arial Narrow" w:cs="Arial"/>
          <w:b/>
          <w:color w:val="000000"/>
          <w:sz w:val="24"/>
          <w:szCs w:val="24"/>
        </w:rPr>
        <w:t xml:space="preserve">prostredníctvom  systému </w:t>
      </w:r>
      <w:proofErr w:type="spellStart"/>
      <w:r w:rsidRPr="008E26E5">
        <w:rPr>
          <w:rFonts w:ascii="Arial Narrow" w:hAnsi="Arial Narrow" w:cs="Arial"/>
          <w:color w:val="1F497D" w:themeColor="text2"/>
          <w:sz w:val="24"/>
          <w:szCs w:val="24"/>
        </w:rPr>
        <w:t>EVO.eBIT</w:t>
      </w:r>
      <w:proofErr w:type="spellEnd"/>
      <w:r w:rsidRPr="008E26E5">
        <w:rPr>
          <w:rFonts w:ascii="Arial Narrow" w:hAnsi="Arial Narrow" w:cs="Arial"/>
          <w:color w:val="1F497D" w:themeColor="text2"/>
          <w:sz w:val="24"/>
          <w:szCs w:val="24"/>
        </w:rPr>
        <w:t xml:space="preserve"> </w:t>
      </w:r>
      <w:proofErr w:type="spellStart"/>
      <w:r w:rsidRPr="008E26E5">
        <w:rPr>
          <w:rFonts w:ascii="Arial Narrow" w:hAnsi="Arial Narrow" w:cs="Arial"/>
          <w:color w:val="1F497D" w:themeColor="text2"/>
          <w:sz w:val="24"/>
          <w:szCs w:val="24"/>
        </w:rPr>
        <w:t>portal</w:t>
      </w:r>
      <w:proofErr w:type="spellEnd"/>
      <w:r w:rsidRPr="008E26E5">
        <w:rPr>
          <w:rFonts w:ascii="Arial Narrow" w:hAnsi="Arial Narrow" w:cs="Arial"/>
          <w:b/>
          <w:color w:val="0070C0"/>
          <w:sz w:val="24"/>
          <w:szCs w:val="24"/>
        </w:rPr>
        <w:t>,</w:t>
      </w:r>
      <w:r w:rsidRPr="00556CF2">
        <w:rPr>
          <w:rFonts w:ascii="Arial Narrow" w:hAnsi="Arial Narrow" w:cs="Arial"/>
          <w:b/>
          <w:color w:val="000000"/>
          <w:sz w:val="24"/>
          <w:szCs w:val="24"/>
        </w:rPr>
        <w:t xml:space="preserve"> pokiaľ v týchto súťažných podkladoch nie je uvedené inak.</w:t>
      </w:r>
    </w:p>
    <w:p w:rsidR="00791500" w:rsidRPr="00B16FB6" w:rsidRDefault="00791500" w:rsidP="00B16FB6">
      <w:pPr>
        <w:widowControl w:val="0"/>
        <w:autoSpaceDE w:val="0"/>
        <w:autoSpaceDN w:val="0"/>
        <w:spacing w:line="240" w:lineRule="auto"/>
        <w:jc w:val="both"/>
        <w:rPr>
          <w:rFonts w:ascii="Arial Narrow" w:eastAsia="SimSun" w:hAnsi="Arial Narrow"/>
          <w:b/>
          <w:kern w:val="2"/>
          <w:sz w:val="24"/>
          <w:szCs w:val="24"/>
          <w:lang w:eastAsia="zh-CN"/>
        </w:rPr>
      </w:pPr>
      <w:r w:rsidRPr="00791500">
        <w:rPr>
          <w:rFonts w:ascii="Arial Narrow" w:eastAsia="SimSun" w:hAnsi="Arial Narrow"/>
          <w:b/>
          <w:kern w:val="2"/>
          <w:sz w:val="24"/>
          <w:szCs w:val="24"/>
          <w:u w:val="single"/>
          <w:lang w:eastAsia="zh-CN"/>
        </w:rPr>
        <w:t xml:space="preserve">Nesplnenie požiadaviek na obsah a rozsah predkladaného súťažného návrhu je dôvodom na </w:t>
      </w:r>
      <w:r w:rsidR="006A74D2">
        <w:rPr>
          <w:rFonts w:ascii="Arial Narrow" w:eastAsia="SimSun" w:hAnsi="Arial Narrow"/>
          <w:b/>
          <w:kern w:val="2"/>
          <w:sz w:val="24"/>
          <w:szCs w:val="24"/>
          <w:u w:val="single"/>
          <w:lang w:eastAsia="zh-CN"/>
        </w:rPr>
        <w:t xml:space="preserve">možné </w:t>
      </w:r>
      <w:r w:rsidRPr="00791500">
        <w:rPr>
          <w:rFonts w:ascii="Arial Narrow" w:eastAsia="SimSun" w:hAnsi="Arial Narrow"/>
          <w:b/>
          <w:kern w:val="2"/>
          <w:sz w:val="24"/>
          <w:szCs w:val="24"/>
          <w:u w:val="single"/>
          <w:lang w:eastAsia="zh-CN"/>
        </w:rPr>
        <w:t>vylúčenie zo súťaže</w:t>
      </w:r>
      <w:r w:rsidRPr="00791500">
        <w:rPr>
          <w:rFonts w:ascii="Arial Narrow" w:eastAsia="SimSun" w:hAnsi="Arial Narrow"/>
          <w:b/>
          <w:kern w:val="2"/>
          <w:sz w:val="24"/>
          <w:szCs w:val="24"/>
          <w:lang w:eastAsia="zh-CN"/>
        </w:rPr>
        <w:t>!</w:t>
      </w:r>
    </w:p>
    <w:p w:rsidR="00791500" w:rsidRPr="00791500" w:rsidRDefault="00791500" w:rsidP="00650344">
      <w:pPr>
        <w:shd w:val="clear" w:color="auto" w:fill="EEECE1"/>
        <w:tabs>
          <w:tab w:val="left" w:pos="567"/>
        </w:tabs>
        <w:spacing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b/>
          <w:bCs/>
          <w:sz w:val="24"/>
          <w:szCs w:val="24"/>
          <w:lang w:eastAsia="sk-SK"/>
        </w:rPr>
        <w:t>12.     SPÔSOB SPRACOVANIA A OZNAČENIA NÁVRHU</w:t>
      </w:r>
      <w:r w:rsidRPr="00791500">
        <w:rPr>
          <w:rFonts w:ascii="Arial Narrow" w:eastAsia="Times New Roman" w:hAnsi="Arial Narrow" w:cs="Arial"/>
          <w:sz w:val="24"/>
          <w:szCs w:val="24"/>
          <w:lang w:eastAsia="sk-SK"/>
        </w:rPr>
        <w:t xml:space="preserve"> </w:t>
      </w:r>
    </w:p>
    <w:p w:rsidR="00791500" w:rsidRPr="00791500" w:rsidRDefault="00791500" w:rsidP="00791500">
      <w:pPr>
        <w:tabs>
          <w:tab w:val="left" w:pos="340"/>
        </w:tabs>
        <w:spacing w:after="0" w:line="240" w:lineRule="auto"/>
        <w:jc w:val="both"/>
        <w:rPr>
          <w:rFonts w:ascii="Arial Narrow" w:eastAsia="Times New Roman" w:hAnsi="Arial Narrow" w:cs="Arial"/>
          <w:b/>
          <w:sz w:val="24"/>
          <w:szCs w:val="24"/>
          <w:lang w:eastAsia="sk-SK"/>
        </w:rPr>
      </w:pPr>
      <w:r w:rsidRPr="00791500">
        <w:rPr>
          <w:rFonts w:ascii="Arial Narrow" w:eastAsia="Times New Roman" w:hAnsi="Arial Narrow" w:cs="Arial"/>
          <w:sz w:val="24"/>
          <w:szCs w:val="24"/>
          <w:lang w:eastAsia="sk-SK"/>
        </w:rPr>
        <w:t xml:space="preserve">Na vonkajšom obale súťažného návrhu bude napísané </w:t>
      </w:r>
      <w:r w:rsidRPr="00791500">
        <w:rPr>
          <w:rFonts w:ascii="Arial Narrow" w:eastAsia="Times New Roman" w:hAnsi="Arial Narrow" w:cs="Arial"/>
          <w:b/>
          <w:sz w:val="24"/>
          <w:szCs w:val="24"/>
          <w:lang w:eastAsia="sk-SK"/>
        </w:rPr>
        <w:t xml:space="preserve">„SÚŤAŽ - </w:t>
      </w:r>
      <w:r w:rsidR="00EF25B9">
        <w:rPr>
          <w:rFonts w:ascii="Arial Narrow" w:hAnsi="Arial Narrow"/>
          <w:b/>
          <w:color w:val="000000"/>
          <w:sz w:val="24"/>
          <w:szCs w:val="24"/>
        </w:rPr>
        <w:t>NÁMESTIE SNP V MARTINE</w:t>
      </w:r>
      <w:r w:rsidRPr="00791500">
        <w:rPr>
          <w:rFonts w:ascii="Arial Narrow" w:hAnsi="Arial Narrow" w:cs="Arial"/>
          <w:b/>
          <w:sz w:val="24"/>
          <w:szCs w:val="24"/>
        </w:rPr>
        <w:t xml:space="preserve">“ – NEOTVÁRAŤ </w:t>
      </w:r>
      <w:r w:rsidRPr="00650344">
        <w:rPr>
          <w:rFonts w:ascii="Arial Narrow" w:hAnsi="Arial Narrow" w:cs="Arial"/>
          <w:sz w:val="24"/>
          <w:szCs w:val="24"/>
        </w:rPr>
        <w:t>a</w:t>
      </w:r>
      <w:r w:rsidRPr="00650344">
        <w:rPr>
          <w:rFonts w:ascii="Arial Narrow" w:hAnsi="Arial Narrow" w:cs="Arial"/>
          <w:b/>
          <w:sz w:val="24"/>
          <w:szCs w:val="24"/>
        </w:rPr>
        <w:t xml:space="preserve"> </w:t>
      </w:r>
      <w:r w:rsidRPr="00650344">
        <w:rPr>
          <w:rFonts w:ascii="Arial Narrow" w:eastAsia="Times New Roman" w:hAnsi="Arial Narrow" w:cs="Arial"/>
          <w:sz w:val="24"/>
          <w:szCs w:val="24"/>
          <w:lang w:eastAsia="sk-SK"/>
        </w:rPr>
        <w:t xml:space="preserve"> v súlade s bodom </w:t>
      </w:r>
      <w:r w:rsidRPr="00650344">
        <w:rPr>
          <w:rFonts w:ascii="Arial Narrow" w:eastAsia="Times New Roman" w:hAnsi="Arial Narrow" w:cs="Arial"/>
          <w:b/>
          <w:sz w:val="24"/>
          <w:szCs w:val="24"/>
          <w:lang w:eastAsia="sk-SK"/>
        </w:rPr>
        <w:t>9.2</w:t>
      </w:r>
      <w:r w:rsidRPr="00650344">
        <w:rPr>
          <w:rFonts w:ascii="Arial Narrow" w:eastAsia="Times New Roman" w:hAnsi="Arial Narrow" w:cs="Arial"/>
          <w:sz w:val="24"/>
          <w:szCs w:val="24"/>
          <w:lang w:eastAsia="sk-SK"/>
        </w:rPr>
        <w:t xml:space="preserve"> Súťažných podmienok uvedené</w:t>
      </w:r>
      <w:r w:rsidRPr="00650344">
        <w:rPr>
          <w:rFonts w:ascii="Arial Narrow" w:eastAsia="Times New Roman" w:hAnsi="Arial Narrow" w:cs="Arial"/>
          <w:sz w:val="24"/>
          <w:szCs w:val="24"/>
          <w:u w:val="single"/>
          <w:lang w:eastAsia="sk-SK"/>
        </w:rPr>
        <w:t xml:space="preserve"> </w:t>
      </w:r>
      <w:r w:rsidRPr="00650344">
        <w:rPr>
          <w:rFonts w:ascii="Arial Narrow" w:eastAsia="Times New Roman" w:hAnsi="Arial Narrow" w:cs="Arial"/>
          <w:b/>
          <w:sz w:val="24"/>
          <w:szCs w:val="24"/>
          <w:u w:val="single"/>
          <w:lang w:eastAsia="sk-SK"/>
        </w:rPr>
        <w:t>heslo pod ktorým súťažiaci elektronicky registroval odovzdanie súťažného návrhu do súťaže</w:t>
      </w:r>
      <w:r w:rsidR="00650344" w:rsidRPr="00650344">
        <w:rPr>
          <w:rFonts w:ascii="Arial Narrow" w:eastAsia="Times New Roman" w:hAnsi="Arial Narrow" w:cs="Arial"/>
          <w:b/>
          <w:sz w:val="24"/>
          <w:szCs w:val="24"/>
          <w:u w:val="single"/>
          <w:lang w:eastAsia="sk-SK"/>
        </w:rPr>
        <w:t xml:space="preserve"> (UID)</w:t>
      </w:r>
      <w:r w:rsidRPr="00650344">
        <w:rPr>
          <w:rFonts w:ascii="Arial Narrow" w:eastAsia="Times New Roman" w:hAnsi="Arial Narrow" w:cs="Arial"/>
          <w:sz w:val="24"/>
          <w:szCs w:val="24"/>
          <w:lang w:eastAsia="sk-SK"/>
        </w:rPr>
        <w:t>.</w:t>
      </w:r>
      <w:r w:rsidRPr="00791500">
        <w:rPr>
          <w:rFonts w:ascii="Arial Narrow" w:eastAsia="Times New Roman" w:hAnsi="Arial Narrow" w:cs="Arial"/>
          <w:sz w:val="24"/>
          <w:szCs w:val="24"/>
          <w:lang w:eastAsia="sk-SK"/>
        </w:rPr>
        <w:t xml:space="preserve">  Súťažný návrh vrátane obálky musí spĺňať požiadavky na anonymitu súťažného návrhu. Žiadna časť súťažného návrhu nesmie obsahovať popis, ani inú grafickú značku, ktorá by mohla viesť k porušeniu anonymity. </w:t>
      </w:r>
      <w:r w:rsidRPr="00791500">
        <w:rPr>
          <w:rFonts w:ascii="Arial Narrow" w:eastAsia="Times New Roman" w:hAnsi="Arial Narrow" w:cs="Arial"/>
          <w:b/>
          <w:sz w:val="24"/>
          <w:szCs w:val="24"/>
          <w:lang w:eastAsia="sk-SK"/>
        </w:rPr>
        <w:t>Porušenie anonymity akýmkoľvek spôsobom je dôvodom pre vylúčenie zo súťaže.</w:t>
      </w:r>
    </w:p>
    <w:p w:rsidR="00791500" w:rsidRPr="009B2D68" w:rsidRDefault="00791500" w:rsidP="00791500">
      <w:pPr>
        <w:tabs>
          <w:tab w:val="left" w:pos="340"/>
        </w:tabs>
        <w:spacing w:after="0" w:line="240" w:lineRule="auto"/>
        <w:jc w:val="both"/>
        <w:rPr>
          <w:rFonts w:ascii="Arial Narrow" w:eastAsia="Times New Roman" w:hAnsi="Arial Narrow" w:cs="Arial"/>
          <w:sz w:val="16"/>
          <w:szCs w:val="16"/>
          <w:lang w:eastAsia="sk-SK"/>
        </w:rPr>
      </w:pPr>
    </w:p>
    <w:p w:rsidR="00791500" w:rsidRPr="00791500" w:rsidRDefault="00791500" w:rsidP="00791500">
      <w:pPr>
        <w:spacing w:line="240" w:lineRule="auto"/>
        <w:jc w:val="both"/>
        <w:rPr>
          <w:rFonts w:ascii="Arial Narrow" w:eastAsia="Times New Roman" w:hAnsi="Arial Narrow" w:cs="Arial"/>
          <w:b/>
          <w:sz w:val="24"/>
          <w:szCs w:val="24"/>
          <w:u w:val="single"/>
          <w:lang w:eastAsia="sk-SK"/>
        </w:rPr>
      </w:pPr>
      <w:r w:rsidRPr="00791500">
        <w:rPr>
          <w:rFonts w:ascii="Arial Narrow" w:eastAsia="Times New Roman" w:hAnsi="Arial Narrow" w:cs="Arial"/>
          <w:sz w:val="24"/>
          <w:szCs w:val="24"/>
          <w:lang w:eastAsia="sk-SK"/>
        </w:rPr>
        <w:t xml:space="preserve">Každý panel – výkres musí byť buď nakašírovaný na tvrdom podklade alebo </w:t>
      </w:r>
      <w:r w:rsidRPr="00791500">
        <w:rPr>
          <w:rFonts w:ascii="Arial Narrow" w:eastAsia="Arial Unicode MS" w:hAnsi="Arial Narrow" w:cs="Arial"/>
          <w:kern w:val="1"/>
          <w:sz w:val="24"/>
          <w:szCs w:val="24"/>
          <w:lang w:eastAsia="hi-IN" w:bidi="hi-IN"/>
        </w:rPr>
        <w:t>použitím iného spôsobu nanesenia na pevný podklad (napríklad potlačou na KAPA doske alebo na podobný podklad)</w:t>
      </w:r>
      <w:r w:rsidRPr="00791500">
        <w:rPr>
          <w:rFonts w:ascii="Arial Narrow" w:eastAsia="Times New Roman" w:hAnsi="Arial Narrow" w:cs="Arial"/>
          <w:sz w:val="24"/>
          <w:szCs w:val="24"/>
          <w:lang w:eastAsia="sk-SK"/>
        </w:rPr>
        <w:t xml:space="preserve">, upravenom na panel v základnom formáte </w:t>
      </w:r>
      <w:r w:rsidRPr="00791500">
        <w:rPr>
          <w:rFonts w:ascii="Arial Narrow" w:eastAsia="Times New Roman" w:hAnsi="Arial Narrow" w:cs="Arial"/>
          <w:b/>
          <w:sz w:val="24"/>
          <w:szCs w:val="24"/>
          <w:lang w:eastAsia="sk-SK"/>
        </w:rPr>
        <w:t>šírka 70 cm x výška 100 cm nastojato</w:t>
      </w:r>
      <w:r w:rsidRPr="00791500">
        <w:rPr>
          <w:rFonts w:ascii="Arial Narrow" w:eastAsia="Times New Roman" w:hAnsi="Arial Narrow" w:cs="Arial"/>
          <w:sz w:val="24"/>
          <w:szCs w:val="24"/>
          <w:lang w:eastAsia="sk-SK"/>
        </w:rPr>
        <w:t xml:space="preserve"> s tým, že každý výkres - panel bude tvorený jedným samostatným panelom  </w:t>
      </w:r>
      <w:r w:rsidRPr="00791500">
        <w:rPr>
          <w:rFonts w:ascii="Arial Narrow" w:eastAsia="Times New Roman" w:hAnsi="Arial Narrow" w:cs="Arial"/>
          <w:color w:val="000000"/>
          <w:sz w:val="24"/>
          <w:szCs w:val="24"/>
          <w:lang w:eastAsia="sk-SK"/>
        </w:rPr>
        <w:t>Sever urbanistickej časti - situácie musí byť vždy, na každom výkrese, orientovaný smerom hore – po výške formátu. Každý výkres a formát</w:t>
      </w:r>
      <w:r w:rsidRPr="00791500">
        <w:rPr>
          <w:rFonts w:ascii="Arial Narrow" w:eastAsia="Times New Roman" w:hAnsi="Arial Narrow" w:cs="Arial"/>
          <w:color w:val="FF0000"/>
          <w:sz w:val="24"/>
          <w:szCs w:val="24"/>
          <w:lang w:eastAsia="sk-SK"/>
        </w:rPr>
        <w:t xml:space="preserve"> </w:t>
      </w:r>
      <w:r w:rsidRPr="00791500">
        <w:rPr>
          <w:rFonts w:ascii="Arial Narrow" w:eastAsia="Times New Roman" w:hAnsi="Arial Narrow" w:cs="Arial"/>
          <w:sz w:val="24"/>
          <w:szCs w:val="24"/>
          <w:lang w:eastAsia="sk-SK"/>
        </w:rPr>
        <w:t xml:space="preserve">musí byť označený názvom súťaže </w:t>
      </w:r>
      <w:r w:rsidRPr="00791500">
        <w:rPr>
          <w:rFonts w:ascii="Arial Narrow" w:eastAsia="Times New Roman" w:hAnsi="Arial Narrow" w:cs="Arial"/>
          <w:b/>
          <w:sz w:val="24"/>
          <w:szCs w:val="24"/>
          <w:lang w:eastAsia="sk-SK"/>
        </w:rPr>
        <w:t xml:space="preserve">„SÚŤAŽ - </w:t>
      </w:r>
      <w:r w:rsidR="00EF25B9">
        <w:rPr>
          <w:rFonts w:ascii="Arial Narrow" w:hAnsi="Arial Narrow"/>
          <w:b/>
          <w:color w:val="000000"/>
          <w:sz w:val="24"/>
          <w:szCs w:val="24"/>
        </w:rPr>
        <w:t>NÁMESTIE SNP V MARTINE</w:t>
      </w:r>
      <w:r w:rsidRPr="00791500">
        <w:rPr>
          <w:rFonts w:ascii="Arial Narrow" w:hAnsi="Arial Narrow" w:cs="Arial"/>
          <w:b/>
          <w:sz w:val="24"/>
          <w:szCs w:val="24"/>
        </w:rPr>
        <w:t>“</w:t>
      </w:r>
      <w:r w:rsidRPr="00791500">
        <w:rPr>
          <w:rFonts w:ascii="Arial Narrow" w:eastAsia="Times New Roman" w:hAnsi="Arial Narrow" w:cs="Arial"/>
          <w:sz w:val="24"/>
          <w:szCs w:val="24"/>
          <w:lang w:eastAsia="sk-SK"/>
        </w:rPr>
        <w:t>, ktorý bude umiestnený v hornej časti výkresu (písmo</w:t>
      </w:r>
      <w:r w:rsidRPr="00791500">
        <w:rPr>
          <w:rFonts w:ascii="Arial Narrow" w:eastAsia="Times New Roman" w:hAnsi="Arial Narrow" w:cs="Arial"/>
          <w:i/>
          <w:sz w:val="24"/>
          <w:szCs w:val="24"/>
          <w:lang w:eastAsia="sk-SK"/>
        </w:rPr>
        <w:t xml:space="preserve">: </w:t>
      </w:r>
      <w:r w:rsidRPr="00791500">
        <w:rPr>
          <w:rFonts w:ascii="Arial Narrow" w:eastAsia="Times New Roman" w:hAnsi="Arial Narrow" w:cs="Arial"/>
          <w:b/>
          <w:sz w:val="24"/>
          <w:szCs w:val="24"/>
          <w:lang w:eastAsia="sk-SK"/>
        </w:rPr>
        <w:t xml:space="preserve">Arial 36 tučný) </w:t>
      </w:r>
      <w:r w:rsidRPr="00791500">
        <w:rPr>
          <w:rFonts w:ascii="Arial Narrow" w:eastAsia="Times New Roman" w:hAnsi="Arial Narrow" w:cs="Arial"/>
          <w:sz w:val="24"/>
          <w:szCs w:val="24"/>
          <w:lang w:eastAsia="sk-SK"/>
        </w:rPr>
        <w:t>a názvom výkresu očíslovaným podľa zoznamu príloh .</w:t>
      </w:r>
      <w:r w:rsidRPr="00791500">
        <w:rPr>
          <w:rFonts w:ascii="Arial Narrow" w:hAnsi="Arial Narrow" w:cs="Arial"/>
          <w:color w:val="FF0000"/>
          <w:sz w:val="24"/>
          <w:szCs w:val="24"/>
        </w:rPr>
        <w:t xml:space="preserve"> </w:t>
      </w:r>
      <w:r w:rsidRPr="00791500">
        <w:rPr>
          <w:rFonts w:ascii="Arial Narrow" w:eastAsia="Times New Roman" w:hAnsi="Arial Narrow" w:cs="Arial"/>
          <w:color w:val="000000"/>
          <w:sz w:val="24"/>
          <w:szCs w:val="24"/>
          <w:lang w:eastAsia="sk-SK"/>
        </w:rPr>
        <w:t>V pravom hornom rohu každého výkresu bude nakreslený rámček prázdneho štvorca veľkosti</w:t>
      </w:r>
      <w:r w:rsidRPr="00791500">
        <w:rPr>
          <w:rFonts w:ascii="Arial Narrow" w:eastAsia="Times New Roman" w:hAnsi="Arial Narrow" w:cs="Arial"/>
          <w:sz w:val="24"/>
          <w:szCs w:val="24"/>
          <w:lang w:eastAsia="sk-SK"/>
        </w:rPr>
        <w:t xml:space="preserve"> 4 x 4 cm pre označenie súťažného návrhu v procese anonymného posudzovania (podľa súťažnej prílohy č.4). Taký istý štvorec je potrebné umiestniť aj na titulnú stranu textovej časti a na obálky dokladovej časti.</w:t>
      </w:r>
      <w:r w:rsidRPr="00791500">
        <w:rPr>
          <w:rFonts w:ascii="Arial Narrow" w:eastAsia="Times New Roman" w:hAnsi="Arial Narrow" w:cs="Arial"/>
          <w:b/>
          <w:sz w:val="24"/>
          <w:szCs w:val="24"/>
          <w:u w:val="single"/>
          <w:lang w:eastAsia="sk-SK"/>
        </w:rPr>
        <w:t xml:space="preserve"> </w:t>
      </w:r>
    </w:p>
    <w:p w:rsidR="00791500" w:rsidRPr="00791500" w:rsidRDefault="00791500" w:rsidP="00791500">
      <w:pPr>
        <w:spacing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b/>
          <w:sz w:val="24"/>
          <w:szCs w:val="24"/>
          <w:u w:val="single"/>
          <w:lang w:eastAsia="sk-SK"/>
        </w:rPr>
        <w:t>Do súťaže bude dodaný súťažný návrh v jednom vyhotovení, Variantné riešenia nie sú prípustné!</w:t>
      </w:r>
    </w:p>
    <w:p w:rsidR="00791500" w:rsidRPr="00791500" w:rsidRDefault="00791500" w:rsidP="00791500">
      <w:pPr>
        <w:spacing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sz w:val="24"/>
          <w:szCs w:val="24"/>
          <w:lang w:eastAsia="sk-SK"/>
        </w:rPr>
        <w:t xml:space="preserve">Obsah a rozsah súťažného návrhu bude vypracovaný podľa podmienok a požiadaviek uvedených v článku </w:t>
      </w:r>
      <w:r w:rsidRPr="00791500">
        <w:rPr>
          <w:rFonts w:ascii="Arial Narrow" w:eastAsia="Times New Roman" w:hAnsi="Arial Narrow" w:cs="Arial"/>
          <w:b/>
          <w:sz w:val="24"/>
          <w:szCs w:val="24"/>
          <w:lang w:eastAsia="sk-SK"/>
        </w:rPr>
        <w:t>11</w:t>
      </w:r>
      <w:r w:rsidRPr="00791500">
        <w:rPr>
          <w:rFonts w:ascii="Arial Narrow" w:eastAsia="Times New Roman" w:hAnsi="Arial Narrow" w:cs="Arial"/>
          <w:sz w:val="24"/>
          <w:szCs w:val="24"/>
          <w:lang w:eastAsia="sk-SK"/>
        </w:rPr>
        <w:t xml:space="preserve">. </w:t>
      </w:r>
      <w:r w:rsidRPr="00791500">
        <w:rPr>
          <w:rFonts w:ascii="Arial Narrow" w:eastAsia="Times New Roman" w:hAnsi="Arial Narrow" w:cs="Arial"/>
          <w:b/>
          <w:sz w:val="24"/>
          <w:szCs w:val="24"/>
          <w:lang w:eastAsia="sk-SK"/>
        </w:rPr>
        <w:t>Rozsah súťažného návrhu</w:t>
      </w:r>
      <w:r w:rsidRPr="00791500">
        <w:rPr>
          <w:rFonts w:ascii="Arial Narrow" w:eastAsia="Times New Roman" w:hAnsi="Arial Narrow" w:cs="Arial"/>
          <w:sz w:val="24"/>
          <w:szCs w:val="24"/>
          <w:lang w:eastAsia="sk-SK"/>
        </w:rPr>
        <w:t xml:space="preserve">.  Súťažný návrh podaný do súťaže musí byť v jednom tvrdom obale (grafická časť </w:t>
      </w:r>
      <w:r w:rsidRPr="00791500">
        <w:rPr>
          <w:rFonts w:ascii="Arial Narrow" w:eastAsia="Times New Roman" w:hAnsi="Arial Narrow" w:cs="Arial"/>
          <w:b/>
          <w:sz w:val="24"/>
          <w:szCs w:val="24"/>
          <w:lang w:eastAsia="sk-SK"/>
        </w:rPr>
        <w:t>A</w:t>
      </w:r>
      <w:r w:rsidRPr="00791500">
        <w:rPr>
          <w:rFonts w:ascii="Arial Narrow" w:eastAsia="Times New Roman" w:hAnsi="Arial Narrow" w:cs="Arial"/>
          <w:sz w:val="24"/>
          <w:szCs w:val="24"/>
          <w:lang w:eastAsia="sk-SK"/>
        </w:rPr>
        <w:t xml:space="preserve"> - panely, textová časť </w:t>
      </w:r>
      <w:r w:rsidRPr="00791500">
        <w:rPr>
          <w:rFonts w:ascii="Arial Narrow" w:eastAsia="Times New Roman" w:hAnsi="Arial Narrow" w:cs="Arial"/>
          <w:b/>
          <w:sz w:val="24"/>
          <w:szCs w:val="24"/>
          <w:lang w:eastAsia="sk-SK"/>
        </w:rPr>
        <w:t>B</w:t>
      </w:r>
      <w:r w:rsidRPr="00791500">
        <w:rPr>
          <w:rFonts w:ascii="Arial Narrow" w:eastAsia="Times New Roman" w:hAnsi="Arial Narrow" w:cs="Arial"/>
          <w:sz w:val="24"/>
          <w:szCs w:val="24"/>
          <w:lang w:eastAsia="sk-SK"/>
        </w:rPr>
        <w:t xml:space="preserve"> - sprievodná správa a prílohy </w:t>
      </w:r>
      <w:r w:rsidRPr="00791500">
        <w:rPr>
          <w:rFonts w:ascii="Arial Narrow" w:eastAsia="Times New Roman" w:hAnsi="Arial Narrow" w:cs="Arial"/>
          <w:b/>
          <w:color w:val="000000"/>
          <w:sz w:val="24"/>
          <w:szCs w:val="24"/>
          <w:lang w:eastAsia="sk-SK"/>
        </w:rPr>
        <w:t>C, D,</w:t>
      </w:r>
      <w:r w:rsidRPr="00791500">
        <w:rPr>
          <w:rFonts w:ascii="Arial Narrow" w:eastAsia="Times New Roman" w:hAnsi="Arial Narrow" w:cs="Arial"/>
          <w:color w:val="000000"/>
          <w:sz w:val="24"/>
          <w:szCs w:val="24"/>
          <w:lang w:eastAsia="sk-SK"/>
        </w:rPr>
        <w:t xml:space="preserve"> </w:t>
      </w:r>
      <w:r w:rsidRPr="00791500">
        <w:rPr>
          <w:rFonts w:ascii="Arial Narrow" w:eastAsia="Times New Roman" w:hAnsi="Arial Narrow" w:cs="Arial"/>
          <w:b/>
          <w:sz w:val="24"/>
          <w:szCs w:val="24"/>
          <w:lang w:eastAsia="sk-SK"/>
        </w:rPr>
        <w:t>E</w:t>
      </w:r>
      <w:r w:rsidRPr="00791500">
        <w:rPr>
          <w:rFonts w:ascii="Arial Narrow" w:eastAsia="Times New Roman" w:hAnsi="Arial Narrow" w:cs="Arial"/>
          <w:sz w:val="24"/>
          <w:szCs w:val="24"/>
          <w:lang w:eastAsia="sk-SK"/>
        </w:rPr>
        <w:t xml:space="preserve"> a </w:t>
      </w:r>
      <w:r w:rsidRPr="00791500">
        <w:rPr>
          <w:rFonts w:ascii="Arial Narrow" w:eastAsia="Times New Roman" w:hAnsi="Arial Narrow" w:cs="Arial"/>
          <w:b/>
          <w:sz w:val="24"/>
          <w:szCs w:val="24"/>
          <w:lang w:eastAsia="sk-SK"/>
        </w:rPr>
        <w:t>F</w:t>
      </w:r>
      <w:r w:rsidRPr="00791500">
        <w:rPr>
          <w:rFonts w:ascii="Arial Narrow" w:eastAsia="Times New Roman" w:hAnsi="Arial Narrow" w:cs="Arial"/>
          <w:sz w:val="24"/>
          <w:szCs w:val="24"/>
          <w:lang w:eastAsia="sk-SK"/>
        </w:rPr>
        <w:t xml:space="preserve">), ktorý bude pevne uzavretý a môže byť zapečatený. </w:t>
      </w:r>
    </w:p>
    <w:p w:rsidR="00791500" w:rsidRPr="00791500" w:rsidRDefault="00791500" w:rsidP="00791500">
      <w:pPr>
        <w:spacing w:line="240" w:lineRule="auto"/>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u w:val="single"/>
          <w:lang w:eastAsia="sk-SK"/>
        </w:rPr>
        <w:t>Na vnútornú stranu vonkajšieho obalu panelov bude nalepený zoznam výkresov a príloh</w:t>
      </w:r>
      <w:r w:rsidRPr="00791500">
        <w:rPr>
          <w:rFonts w:ascii="Arial Narrow" w:eastAsia="Times New Roman" w:hAnsi="Arial Narrow" w:cs="Arial"/>
          <w:bCs/>
          <w:sz w:val="24"/>
          <w:szCs w:val="24"/>
          <w:lang w:eastAsia="sk-SK"/>
        </w:rPr>
        <w:t xml:space="preserve">. </w:t>
      </w:r>
    </w:p>
    <w:p w:rsidR="00791500" w:rsidRPr="00791500" w:rsidRDefault="00791500" w:rsidP="00791500">
      <w:pPr>
        <w:spacing w:line="240" w:lineRule="auto"/>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 xml:space="preserve">Na textovej časti </w:t>
      </w:r>
      <w:r w:rsidRPr="00791500">
        <w:rPr>
          <w:rFonts w:ascii="Arial Narrow" w:eastAsia="Times New Roman" w:hAnsi="Arial Narrow" w:cs="Arial"/>
          <w:b/>
          <w:bCs/>
          <w:sz w:val="24"/>
          <w:szCs w:val="24"/>
          <w:lang w:eastAsia="sk-SK"/>
        </w:rPr>
        <w:t xml:space="preserve">B </w:t>
      </w:r>
      <w:r w:rsidRPr="00791500">
        <w:rPr>
          <w:rFonts w:ascii="Arial Narrow" w:eastAsia="Times New Roman" w:hAnsi="Arial Narrow" w:cs="Arial"/>
          <w:bCs/>
          <w:sz w:val="24"/>
          <w:szCs w:val="24"/>
          <w:lang w:eastAsia="sk-SK"/>
        </w:rPr>
        <w:t xml:space="preserve">bude nápis </w:t>
      </w:r>
      <w:r w:rsidRPr="00791500">
        <w:rPr>
          <w:rFonts w:ascii="Arial Narrow" w:hAnsi="Arial Narrow" w:cs="Arial"/>
          <w:b/>
          <w:sz w:val="24"/>
          <w:szCs w:val="24"/>
        </w:rPr>
        <w:t xml:space="preserve">„B - </w:t>
      </w:r>
      <w:r w:rsidRPr="00791500">
        <w:rPr>
          <w:rFonts w:ascii="Arial Narrow" w:eastAsia="Times New Roman" w:hAnsi="Arial Narrow" w:cs="Arial"/>
          <w:b/>
          <w:sz w:val="24"/>
          <w:szCs w:val="24"/>
          <w:lang w:eastAsia="sk-SK"/>
        </w:rPr>
        <w:t>SÚŤAŽ -</w:t>
      </w:r>
      <w:r w:rsidR="00EF25B9" w:rsidRPr="00EF25B9">
        <w:rPr>
          <w:rFonts w:ascii="Arial Narrow" w:hAnsi="Arial Narrow"/>
          <w:b/>
          <w:color w:val="000000"/>
          <w:sz w:val="24"/>
          <w:szCs w:val="24"/>
        </w:rPr>
        <w:t xml:space="preserve"> </w:t>
      </w:r>
      <w:r w:rsidR="00EF25B9">
        <w:rPr>
          <w:rFonts w:ascii="Arial Narrow" w:hAnsi="Arial Narrow"/>
          <w:b/>
          <w:color w:val="000000"/>
          <w:sz w:val="24"/>
          <w:szCs w:val="24"/>
        </w:rPr>
        <w:t>NÁMESTIE SNP V MARTINE</w:t>
      </w:r>
      <w:r w:rsidRPr="00791500">
        <w:rPr>
          <w:rFonts w:ascii="Arial Narrow" w:eastAsia="Times New Roman" w:hAnsi="Arial Narrow" w:cs="Arial"/>
          <w:b/>
          <w:sz w:val="24"/>
          <w:szCs w:val="24"/>
          <w:lang w:eastAsia="sk-SK"/>
        </w:rPr>
        <w:t>“</w:t>
      </w:r>
      <w:r w:rsidRPr="00791500">
        <w:rPr>
          <w:rFonts w:ascii="Arial Narrow" w:eastAsia="Times New Roman" w:hAnsi="Arial Narrow" w:cs="Arial"/>
          <w:bCs/>
          <w:sz w:val="24"/>
          <w:szCs w:val="24"/>
          <w:lang w:eastAsia="sk-SK"/>
        </w:rPr>
        <w:t xml:space="preserve"> </w:t>
      </w:r>
      <w:r w:rsidRPr="00791500">
        <w:rPr>
          <w:rFonts w:ascii="Arial Narrow" w:eastAsia="Times New Roman" w:hAnsi="Arial Narrow" w:cs="Arial"/>
          <w:sz w:val="24"/>
          <w:szCs w:val="24"/>
          <w:lang w:eastAsia="sk-SK"/>
        </w:rPr>
        <w:t xml:space="preserve"> a prázdny štvorec – rámček 4 x 4 cm. </w:t>
      </w:r>
    </w:p>
    <w:p w:rsidR="00791500" w:rsidRDefault="00791500" w:rsidP="007B5A62">
      <w:pPr>
        <w:spacing w:after="0" w:line="240" w:lineRule="auto"/>
        <w:jc w:val="both"/>
        <w:rPr>
          <w:rFonts w:ascii="Arial Narrow" w:eastAsia="Times New Roman" w:hAnsi="Arial Narrow" w:cs="Arial"/>
          <w:b/>
          <w:sz w:val="24"/>
          <w:szCs w:val="24"/>
          <w:u w:val="single"/>
          <w:lang w:eastAsia="sk-SK"/>
        </w:rPr>
      </w:pPr>
      <w:r w:rsidRPr="00791500">
        <w:rPr>
          <w:rFonts w:ascii="Arial Narrow" w:eastAsia="Times New Roman" w:hAnsi="Arial Narrow" w:cs="Arial"/>
          <w:b/>
          <w:sz w:val="24"/>
          <w:szCs w:val="24"/>
          <w:u w:val="single"/>
          <w:lang w:eastAsia="sk-SK"/>
        </w:rPr>
        <w:t xml:space="preserve">Prílohy C, E a F musia byť vložené každá do samostatného nepriehľadného a  zapečateného obalu doplneného o prázdny štvorec – rámček 4 x 4 cm.  </w:t>
      </w:r>
    </w:p>
    <w:p w:rsidR="007B5A62" w:rsidRDefault="007B5A62" w:rsidP="00791500">
      <w:pPr>
        <w:tabs>
          <w:tab w:val="left" w:pos="3570"/>
        </w:tabs>
        <w:spacing w:after="0" w:line="240" w:lineRule="auto"/>
        <w:jc w:val="both"/>
        <w:rPr>
          <w:rFonts w:ascii="Arial Narrow" w:eastAsia="Times New Roman" w:hAnsi="Arial Narrow" w:cs="Arial"/>
          <w:b/>
          <w:sz w:val="16"/>
          <w:szCs w:val="16"/>
          <w:u w:val="single"/>
          <w:lang w:eastAsia="sk-SK"/>
        </w:rPr>
      </w:pPr>
    </w:p>
    <w:p w:rsidR="00791500" w:rsidRPr="00791500" w:rsidRDefault="00791500" w:rsidP="00791500">
      <w:pPr>
        <w:tabs>
          <w:tab w:val="left" w:pos="3570"/>
        </w:tabs>
        <w:spacing w:after="0" w:line="240" w:lineRule="auto"/>
        <w:jc w:val="both"/>
        <w:rPr>
          <w:rFonts w:ascii="Arial Narrow" w:eastAsia="Times New Roman" w:hAnsi="Arial Narrow" w:cs="Arial"/>
          <w:sz w:val="24"/>
          <w:szCs w:val="24"/>
          <w:u w:val="single"/>
          <w:lang w:eastAsia="sk-SK"/>
        </w:rPr>
      </w:pPr>
      <w:r w:rsidRPr="00791500">
        <w:rPr>
          <w:rFonts w:ascii="Arial Narrow" w:eastAsia="Times New Roman" w:hAnsi="Arial Narrow" w:cs="Arial"/>
          <w:sz w:val="24"/>
          <w:szCs w:val="24"/>
          <w:u w:val="single"/>
          <w:lang w:eastAsia="sk-SK"/>
        </w:rPr>
        <w:t xml:space="preserve">Na obale </w:t>
      </w:r>
      <w:r w:rsidRPr="00791500">
        <w:rPr>
          <w:rFonts w:ascii="Arial Narrow" w:eastAsia="Times New Roman" w:hAnsi="Arial Narrow" w:cs="Arial"/>
          <w:b/>
          <w:sz w:val="24"/>
          <w:szCs w:val="24"/>
          <w:u w:val="single"/>
          <w:lang w:eastAsia="sk-SK"/>
        </w:rPr>
        <w:t>C</w:t>
      </w:r>
      <w:r w:rsidRPr="00791500">
        <w:rPr>
          <w:rFonts w:ascii="Arial Narrow" w:eastAsia="Times New Roman" w:hAnsi="Arial Narrow" w:cs="Arial"/>
          <w:sz w:val="24"/>
          <w:szCs w:val="24"/>
          <w:u w:val="single"/>
          <w:lang w:eastAsia="sk-SK"/>
        </w:rPr>
        <w:t xml:space="preserve"> bude uvedené: </w:t>
      </w:r>
      <w:r w:rsidRPr="00791500">
        <w:rPr>
          <w:rFonts w:ascii="Arial Narrow" w:eastAsia="Times New Roman" w:hAnsi="Arial Narrow" w:cs="Arial"/>
          <w:sz w:val="24"/>
          <w:szCs w:val="24"/>
          <w:u w:val="single"/>
          <w:lang w:eastAsia="sk-SK"/>
        </w:rPr>
        <w:tab/>
      </w:r>
    </w:p>
    <w:p w:rsidR="00791500" w:rsidRDefault="00791500" w:rsidP="007B5A62">
      <w:pPr>
        <w:spacing w:after="0" w:line="240" w:lineRule="auto"/>
        <w:jc w:val="both"/>
        <w:rPr>
          <w:rFonts w:ascii="Arial Narrow" w:eastAsia="Times New Roman" w:hAnsi="Arial Narrow" w:cs="Arial"/>
          <w:sz w:val="24"/>
          <w:szCs w:val="24"/>
          <w:lang w:eastAsia="sk-SK"/>
        </w:rPr>
      </w:pPr>
      <w:r w:rsidRPr="00791500">
        <w:rPr>
          <w:rFonts w:ascii="Arial Narrow" w:hAnsi="Arial Narrow" w:cs="Arial"/>
          <w:b/>
          <w:sz w:val="24"/>
          <w:szCs w:val="24"/>
        </w:rPr>
        <w:t xml:space="preserve">„SÚŤAŽ – </w:t>
      </w:r>
      <w:r w:rsidR="00EF25B9">
        <w:rPr>
          <w:rFonts w:ascii="Arial Narrow" w:hAnsi="Arial Narrow"/>
          <w:b/>
          <w:color w:val="000000"/>
          <w:sz w:val="24"/>
          <w:szCs w:val="24"/>
        </w:rPr>
        <w:t>NÁMESTIE SNP V MARTINE</w:t>
      </w:r>
      <w:r w:rsidR="00EF25B9" w:rsidRPr="00791500">
        <w:rPr>
          <w:rFonts w:ascii="Arial Narrow" w:hAnsi="Arial Narrow"/>
          <w:b/>
          <w:color w:val="000000"/>
          <w:sz w:val="24"/>
          <w:szCs w:val="24"/>
        </w:rPr>
        <w:t xml:space="preserve"> </w:t>
      </w:r>
      <w:r w:rsidRPr="00791500">
        <w:rPr>
          <w:rFonts w:ascii="Arial Narrow" w:hAnsi="Arial Narrow" w:cs="Arial"/>
          <w:b/>
          <w:sz w:val="24"/>
          <w:szCs w:val="24"/>
        </w:rPr>
        <w:t>– ČASŤ C – NEOTVÁRAŤ“</w:t>
      </w:r>
      <w:r w:rsidRPr="00791500">
        <w:rPr>
          <w:rFonts w:ascii="Arial Narrow" w:eastAsia="Times New Roman" w:hAnsi="Arial Narrow" w:cs="Arial"/>
          <w:sz w:val="24"/>
          <w:szCs w:val="24"/>
          <w:lang w:eastAsia="sk-SK"/>
        </w:rPr>
        <w:t xml:space="preserve"> </w:t>
      </w:r>
    </w:p>
    <w:p w:rsidR="007B5A62" w:rsidRPr="007B5A62" w:rsidRDefault="007B5A62" w:rsidP="007B5A62">
      <w:pPr>
        <w:spacing w:after="0" w:line="240" w:lineRule="auto"/>
        <w:jc w:val="both"/>
        <w:rPr>
          <w:rFonts w:ascii="Arial Narrow" w:eastAsia="Times New Roman" w:hAnsi="Arial Narrow" w:cs="Arial"/>
          <w:sz w:val="16"/>
          <w:szCs w:val="16"/>
          <w:lang w:eastAsia="sk-SK"/>
        </w:rPr>
      </w:pPr>
    </w:p>
    <w:p w:rsidR="00791500" w:rsidRPr="00791500" w:rsidRDefault="00791500" w:rsidP="00791500">
      <w:pPr>
        <w:spacing w:after="0"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sz w:val="24"/>
          <w:szCs w:val="24"/>
          <w:u w:val="single"/>
          <w:lang w:eastAsia="sk-SK"/>
        </w:rPr>
        <w:t xml:space="preserve">Na obale </w:t>
      </w:r>
      <w:r w:rsidRPr="00791500">
        <w:rPr>
          <w:rFonts w:ascii="Arial Narrow" w:eastAsia="Times New Roman" w:hAnsi="Arial Narrow" w:cs="Arial"/>
          <w:b/>
          <w:sz w:val="24"/>
          <w:szCs w:val="24"/>
          <w:u w:val="single"/>
          <w:lang w:eastAsia="sk-SK"/>
        </w:rPr>
        <w:t>D</w:t>
      </w:r>
      <w:r w:rsidRPr="00791500">
        <w:rPr>
          <w:rFonts w:ascii="Arial Narrow" w:eastAsia="Times New Roman" w:hAnsi="Arial Narrow" w:cs="Arial"/>
          <w:sz w:val="24"/>
          <w:szCs w:val="24"/>
          <w:u w:val="single"/>
          <w:lang w:eastAsia="sk-SK"/>
        </w:rPr>
        <w:t xml:space="preserve"> bude uvedené</w:t>
      </w:r>
      <w:r w:rsidRPr="00791500">
        <w:rPr>
          <w:rFonts w:ascii="Arial Narrow" w:eastAsia="Times New Roman" w:hAnsi="Arial Narrow" w:cs="Arial"/>
          <w:sz w:val="24"/>
          <w:szCs w:val="24"/>
          <w:lang w:eastAsia="sk-SK"/>
        </w:rPr>
        <w:t xml:space="preserve">: </w:t>
      </w:r>
    </w:p>
    <w:p w:rsidR="00791500" w:rsidRDefault="00791500" w:rsidP="007B5A62">
      <w:pPr>
        <w:spacing w:after="0" w:line="240" w:lineRule="auto"/>
        <w:jc w:val="both"/>
        <w:rPr>
          <w:rFonts w:ascii="Arial Narrow" w:eastAsia="Times New Roman" w:hAnsi="Arial Narrow" w:cs="Arial"/>
          <w:sz w:val="16"/>
          <w:szCs w:val="16"/>
          <w:lang w:eastAsia="sk-SK"/>
        </w:rPr>
      </w:pPr>
      <w:r w:rsidRPr="007B5A62">
        <w:rPr>
          <w:rFonts w:ascii="Arial Narrow" w:hAnsi="Arial Narrow" w:cs="Arial"/>
          <w:b/>
          <w:sz w:val="16"/>
          <w:szCs w:val="16"/>
        </w:rPr>
        <w:t>„SÚŤAŽ –</w:t>
      </w:r>
      <w:r w:rsidR="00EF25B9" w:rsidRPr="007B5A62">
        <w:rPr>
          <w:rFonts w:ascii="Arial Narrow" w:hAnsi="Arial Narrow"/>
          <w:b/>
          <w:color w:val="000000"/>
          <w:sz w:val="16"/>
          <w:szCs w:val="16"/>
        </w:rPr>
        <w:t xml:space="preserve"> NÁMESTIE SNP V MARTINE</w:t>
      </w:r>
      <w:r w:rsidR="00EF25B9" w:rsidRPr="007B5A62">
        <w:rPr>
          <w:rFonts w:ascii="Arial Narrow" w:hAnsi="Arial Narrow" w:cs="Arial"/>
          <w:b/>
          <w:sz w:val="16"/>
          <w:szCs w:val="16"/>
        </w:rPr>
        <w:t xml:space="preserve"> </w:t>
      </w:r>
      <w:r w:rsidRPr="007B5A62">
        <w:rPr>
          <w:rFonts w:ascii="Arial Narrow" w:hAnsi="Arial Narrow" w:cs="Arial"/>
          <w:b/>
          <w:sz w:val="16"/>
          <w:szCs w:val="16"/>
        </w:rPr>
        <w:t>– ČASŤ D – NEOTVÁRAŤ“</w:t>
      </w:r>
      <w:r w:rsidRPr="007B5A62">
        <w:rPr>
          <w:rFonts w:ascii="Arial Narrow" w:eastAsia="Times New Roman" w:hAnsi="Arial Narrow" w:cs="Arial"/>
          <w:sz w:val="16"/>
          <w:szCs w:val="16"/>
          <w:lang w:eastAsia="sk-SK"/>
        </w:rPr>
        <w:t xml:space="preserve"> </w:t>
      </w:r>
    </w:p>
    <w:p w:rsidR="007B5A62" w:rsidRPr="007B5A62" w:rsidRDefault="007B5A62" w:rsidP="007B5A62">
      <w:pPr>
        <w:spacing w:after="0" w:line="240" w:lineRule="auto"/>
        <w:jc w:val="both"/>
        <w:rPr>
          <w:rFonts w:ascii="Arial Narrow" w:eastAsia="Times New Roman" w:hAnsi="Arial Narrow" w:cs="Arial"/>
          <w:sz w:val="16"/>
          <w:szCs w:val="16"/>
          <w:lang w:eastAsia="sk-SK"/>
        </w:rPr>
      </w:pPr>
    </w:p>
    <w:p w:rsidR="00791500" w:rsidRPr="00791500" w:rsidRDefault="00791500" w:rsidP="00791500">
      <w:pPr>
        <w:spacing w:after="0" w:line="240" w:lineRule="auto"/>
        <w:jc w:val="both"/>
        <w:rPr>
          <w:rFonts w:ascii="Arial Narrow" w:eastAsia="Times New Roman" w:hAnsi="Arial Narrow" w:cs="Arial"/>
          <w:sz w:val="24"/>
          <w:szCs w:val="24"/>
          <w:u w:val="single"/>
          <w:lang w:eastAsia="sk-SK"/>
        </w:rPr>
      </w:pPr>
      <w:r w:rsidRPr="00791500">
        <w:rPr>
          <w:rFonts w:ascii="Arial Narrow" w:eastAsia="Times New Roman" w:hAnsi="Arial Narrow" w:cs="Arial"/>
          <w:sz w:val="24"/>
          <w:szCs w:val="24"/>
          <w:u w:val="single"/>
          <w:lang w:eastAsia="sk-SK"/>
        </w:rPr>
        <w:t xml:space="preserve">Na obale </w:t>
      </w:r>
      <w:r w:rsidRPr="00791500">
        <w:rPr>
          <w:rFonts w:ascii="Arial Narrow" w:eastAsia="Times New Roman" w:hAnsi="Arial Narrow" w:cs="Arial"/>
          <w:b/>
          <w:sz w:val="24"/>
          <w:szCs w:val="24"/>
          <w:u w:val="single"/>
          <w:lang w:eastAsia="sk-SK"/>
        </w:rPr>
        <w:t>E</w:t>
      </w:r>
      <w:r w:rsidRPr="00791500">
        <w:rPr>
          <w:rFonts w:ascii="Arial Narrow" w:eastAsia="Times New Roman" w:hAnsi="Arial Narrow" w:cs="Arial"/>
          <w:sz w:val="24"/>
          <w:szCs w:val="24"/>
          <w:u w:val="single"/>
          <w:lang w:eastAsia="sk-SK"/>
        </w:rPr>
        <w:t xml:space="preserve"> bude uvedené:</w:t>
      </w:r>
    </w:p>
    <w:p w:rsidR="00791500" w:rsidRDefault="00791500" w:rsidP="007B5A62">
      <w:pPr>
        <w:spacing w:after="0" w:line="240" w:lineRule="auto"/>
        <w:jc w:val="both"/>
        <w:rPr>
          <w:rFonts w:ascii="Arial Narrow" w:eastAsia="Times New Roman" w:hAnsi="Arial Narrow" w:cs="Arial"/>
          <w:sz w:val="24"/>
          <w:szCs w:val="24"/>
          <w:lang w:eastAsia="sk-SK"/>
        </w:rPr>
      </w:pPr>
      <w:r w:rsidRPr="00791500">
        <w:rPr>
          <w:rFonts w:ascii="Arial Narrow" w:hAnsi="Arial Narrow" w:cs="Arial"/>
          <w:b/>
          <w:sz w:val="24"/>
          <w:szCs w:val="24"/>
        </w:rPr>
        <w:t>„SÚŤAŽ –</w:t>
      </w:r>
      <w:r w:rsidR="00EF25B9" w:rsidRPr="00EF25B9">
        <w:rPr>
          <w:rFonts w:ascii="Arial Narrow" w:hAnsi="Arial Narrow"/>
          <w:b/>
          <w:color w:val="000000"/>
          <w:sz w:val="24"/>
          <w:szCs w:val="24"/>
        </w:rPr>
        <w:t xml:space="preserve"> </w:t>
      </w:r>
      <w:r w:rsidR="00EF25B9">
        <w:rPr>
          <w:rFonts w:ascii="Arial Narrow" w:hAnsi="Arial Narrow"/>
          <w:b/>
          <w:color w:val="000000"/>
          <w:sz w:val="24"/>
          <w:szCs w:val="24"/>
        </w:rPr>
        <w:t>NÁMESTIE SNP V MARTINE</w:t>
      </w:r>
      <w:r w:rsidR="00EF25B9" w:rsidRPr="00791500">
        <w:rPr>
          <w:rFonts w:ascii="Arial Narrow" w:hAnsi="Arial Narrow" w:cs="Arial"/>
          <w:b/>
          <w:sz w:val="24"/>
          <w:szCs w:val="24"/>
        </w:rPr>
        <w:t xml:space="preserve"> </w:t>
      </w:r>
      <w:r w:rsidRPr="00791500">
        <w:rPr>
          <w:rFonts w:ascii="Arial Narrow" w:hAnsi="Arial Narrow" w:cs="Arial"/>
          <w:b/>
          <w:sz w:val="24"/>
          <w:szCs w:val="24"/>
        </w:rPr>
        <w:t>– ČASŤ E –</w:t>
      </w:r>
      <w:r w:rsidRPr="00791500">
        <w:rPr>
          <w:rFonts w:ascii="Arial Narrow" w:eastAsia="Times New Roman" w:hAnsi="Arial Narrow" w:cs="Arial"/>
          <w:b/>
          <w:sz w:val="24"/>
          <w:szCs w:val="24"/>
          <w:lang w:eastAsia="sk-SK"/>
        </w:rPr>
        <w:t xml:space="preserve"> SPIATO</w:t>
      </w:r>
      <w:r w:rsidRPr="00791500">
        <w:rPr>
          <w:rFonts w:ascii="Arial Narrow" w:eastAsia="Times New Roman" w:hAnsi="Arial Narrow" w:cs="Arial"/>
          <w:b/>
          <w:color w:val="000000"/>
          <w:sz w:val="24"/>
          <w:szCs w:val="24"/>
          <w:lang w:eastAsia="sk-SK"/>
        </w:rPr>
        <w:t>Č</w:t>
      </w:r>
      <w:r w:rsidRPr="00791500">
        <w:rPr>
          <w:rFonts w:ascii="Arial Narrow" w:eastAsia="Times New Roman" w:hAnsi="Arial Narrow" w:cs="Arial"/>
          <w:b/>
          <w:sz w:val="24"/>
          <w:szCs w:val="24"/>
          <w:lang w:eastAsia="sk-SK"/>
        </w:rPr>
        <w:t>NÁ ADRESA</w:t>
      </w:r>
      <w:r w:rsidRPr="00791500">
        <w:rPr>
          <w:rFonts w:ascii="Arial Narrow" w:hAnsi="Arial Narrow" w:cs="Arial"/>
          <w:b/>
          <w:sz w:val="24"/>
          <w:szCs w:val="24"/>
        </w:rPr>
        <w:t xml:space="preserve"> – NEOTVÁRAŤ“</w:t>
      </w:r>
      <w:r w:rsidRPr="00791500">
        <w:rPr>
          <w:rFonts w:ascii="Arial Narrow" w:eastAsia="Times New Roman" w:hAnsi="Arial Narrow" w:cs="Arial"/>
          <w:sz w:val="24"/>
          <w:szCs w:val="24"/>
          <w:lang w:eastAsia="sk-SK"/>
        </w:rPr>
        <w:t xml:space="preserve"> </w:t>
      </w:r>
    </w:p>
    <w:p w:rsidR="007B5A62" w:rsidRPr="007B5A62" w:rsidRDefault="007B5A62" w:rsidP="007B5A62">
      <w:pPr>
        <w:spacing w:after="0" w:line="240" w:lineRule="auto"/>
        <w:jc w:val="both"/>
        <w:rPr>
          <w:rFonts w:ascii="Arial Narrow" w:eastAsia="Times New Roman" w:hAnsi="Arial Narrow" w:cs="Arial"/>
          <w:sz w:val="16"/>
          <w:szCs w:val="16"/>
          <w:lang w:eastAsia="sk-SK"/>
        </w:rPr>
      </w:pPr>
    </w:p>
    <w:p w:rsidR="00791500" w:rsidRPr="00791500" w:rsidRDefault="00791500" w:rsidP="00791500">
      <w:pPr>
        <w:spacing w:after="0" w:line="240" w:lineRule="auto"/>
        <w:jc w:val="both"/>
        <w:rPr>
          <w:rFonts w:ascii="Arial Narrow" w:eastAsia="Times New Roman" w:hAnsi="Arial Narrow" w:cs="Arial"/>
          <w:sz w:val="24"/>
          <w:szCs w:val="24"/>
          <w:u w:val="single"/>
          <w:lang w:eastAsia="sk-SK"/>
        </w:rPr>
      </w:pPr>
      <w:r w:rsidRPr="00791500">
        <w:rPr>
          <w:rFonts w:ascii="Arial Narrow" w:eastAsia="Times New Roman" w:hAnsi="Arial Narrow" w:cs="Arial"/>
          <w:sz w:val="24"/>
          <w:szCs w:val="24"/>
          <w:u w:val="single"/>
          <w:lang w:eastAsia="sk-SK"/>
        </w:rPr>
        <w:t xml:space="preserve">Na obale </w:t>
      </w:r>
      <w:r w:rsidRPr="00791500">
        <w:rPr>
          <w:rFonts w:ascii="Arial Narrow" w:eastAsia="Times New Roman" w:hAnsi="Arial Narrow" w:cs="Arial"/>
          <w:b/>
          <w:sz w:val="24"/>
          <w:szCs w:val="24"/>
          <w:u w:val="single"/>
          <w:lang w:eastAsia="sk-SK"/>
        </w:rPr>
        <w:t>F</w:t>
      </w:r>
      <w:r w:rsidRPr="00791500">
        <w:rPr>
          <w:rFonts w:ascii="Arial Narrow" w:eastAsia="Times New Roman" w:hAnsi="Arial Narrow" w:cs="Arial"/>
          <w:sz w:val="24"/>
          <w:szCs w:val="24"/>
          <w:u w:val="single"/>
          <w:lang w:eastAsia="sk-SK"/>
        </w:rPr>
        <w:t xml:space="preserve"> bude uvedené: </w:t>
      </w:r>
    </w:p>
    <w:p w:rsidR="00791500" w:rsidRDefault="00791500" w:rsidP="007B5A62">
      <w:pPr>
        <w:spacing w:after="0" w:line="240" w:lineRule="auto"/>
        <w:jc w:val="both"/>
        <w:rPr>
          <w:rFonts w:ascii="Arial Narrow" w:eastAsia="Times New Roman" w:hAnsi="Arial Narrow" w:cs="Arial"/>
          <w:sz w:val="16"/>
          <w:szCs w:val="16"/>
          <w:lang w:eastAsia="sk-SK"/>
        </w:rPr>
      </w:pPr>
      <w:r w:rsidRPr="00791500">
        <w:rPr>
          <w:rFonts w:ascii="Arial Narrow" w:hAnsi="Arial Narrow" w:cs="Arial"/>
          <w:b/>
          <w:sz w:val="24"/>
          <w:szCs w:val="24"/>
        </w:rPr>
        <w:t>„SÚŤAŽ –</w:t>
      </w:r>
      <w:r w:rsidR="00EF25B9" w:rsidRPr="00EF25B9">
        <w:rPr>
          <w:rFonts w:ascii="Arial Narrow" w:hAnsi="Arial Narrow"/>
          <w:b/>
          <w:color w:val="000000"/>
          <w:sz w:val="24"/>
          <w:szCs w:val="24"/>
        </w:rPr>
        <w:t xml:space="preserve"> </w:t>
      </w:r>
      <w:r w:rsidR="00EF25B9">
        <w:rPr>
          <w:rFonts w:ascii="Arial Narrow" w:hAnsi="Arial Narrow"/>
          <w:b/>
          <w:color w:val="000000"/>
          <w:sz w:val="24"/>
          <w:szCs w:val="24"/>
        </w:rPr>
        <w:t>NÁMESTIE SNP V MARTINE</w:t>
      </w:r>
      <w:r w:rsidR="00EF25B9" w:rsidRPr="00791500">
        <w:rPr>
          <w:rFonts w:ascii="Arial Narrow" w:hAnsi="Arial Narrow" w:cs="Arial"/>
          <w:b/>
          <w:sz w:val="24"/>
          <w:szCs w:val="24"/>
        </w:rPr>
        <w:t xml:space="preserve"> </w:t>
      </w:r>
      <w:r w:rsidRPr="00791500">
        <w:rPr>
          <w:rFonts w:ascii="Arial Narrow" w:hAnsi="Arial Narrow" w:cs="Arial"/>
          <w:b/>
          <w:sz w:val="24"/>
          <w:szCs w:val="24"/>
        </w:rPr>
        <w:t>– ČASŤ F –</w:t>
      </w:r>
      <w:r w:rsidRPr="00791500">
        <w:rPr>
          <w:rFonts w:ascii="Arial Narrow" w:eastAsia="Times New Roman" w:hAnsi="Arial Narrow" w:cs="Arial"/>
          <w:b/>
          <w:sz w:val="24"/>
          <w:szCs w:val="24"/>
          <w:lang w:eastAsia="sk-SK"/>
        </w:rPr>
        <w:t xml:space="preserve"> AUTOR</w:t>
      </w:r>
      <w:r w:rsidRPr="00791500">
        <w:rPr>
          <w:rFonts w:ascii="Arial Narrow" w:hAnsi="Arial Narrow" w:cs="Arial"/>
          <w:b/>
          <w:sz w:val="24"/>
          <w:szCs w:val="24"/>
        </w:rPr>
        <w:t xml:space="preserve"> – </w:t>
      </w:r>
      <w:r w:rsidRPr="00EF25B9">
        <w:rPr>
          <w:rFonts w:ascii="Arial Narrow" w:hAnsi="Arial Narrow" w:cs="Arial"/>
          <w:b/>
          <w:sz w:val="24"/>
          <w:szCs w:val="24"/>
        </w:rPr>
        <w:t>NEOTVÁRAŤ</w:t>
      </w:r>
      <w:r w:rsidRPr="00791500">
        <w:rPr>
          <w:rFonts w:ascii="Arial Narrow" w:hAnsi="Arial Narrow" w:cs="Arial"/>
          <w:b/>
          <w:sz w:val="16"/>
          <w:szCs w:val="16"/>
        </w:rPr>
        <w:t>“</w:t>
      </w:r>
      <w:r w:rsidRPr="00791500">
        <w:rPr>
          <w:rFonts w:ascii="Arial Narrow" w:eastAsia="Times New Roman" w:hAnsi="Arial Narrow" w:cs="Arial"/>
          <w:sz w:val="16"/>
          <w:szCs w:val="16"/>
          <w:lang w:eastAsia="sk-SK"/>
        </w:rPr>
        <w:t xml:space="preserve"> </w:t>
      </w:r>
    </w:p>
    <w:p w:rsidR="007B5A62" w:rsidRPr="00791500" w:rsidRDefault="007B5A62" w:rsidP="007B5A62">
      <w:pPr>
        <w:spacing w:after="0" w:line="240" w:lineRule="auto"/>
        <w:jc w:val="both"/>
        <w:rPr>
          <w:rFonts w:ascii="Arial Narrow" w:eastAsia="Times New Roman" w:hAnsi="Arial Narrow" w:cs="Arial"/>
          <w:sz w:val="16"/>
          <w:szCs w:val="16"/>
          <w:lang w:eastAsia="sk-SK"/>
        </w:rPr>
      </w:pPr>
    </w:p>
    <w:p w:rsidR="00BE6A58" w:rsidRDefault="00791500" w:rsidP="008C2008">
      <w:pPr>
        <w:spacing w:after="0" w:line="240" w:lineRule="auto"/>
        <w:jc w:val="both"/>
        <w:rPr>
          <w:rFonts w:ascii="Arial Narrow" w:eastAsia="Times New Roman" w:hAnsi="Arial Narrow" w:cs="Arial"/>
          <w:bCs/>
          <w:sz w:val="24"/>
          <w:szCs w:val="24"/>
          <w:lang w:eastAsia="sk-SK"/>
        </w:rPr>
      </w:pPr>
      <w:r w:rsidRPr="00791500">
        <w:rPr>
          <w:rFonts w:ascii="Arial Narrow" w:eastAsia="Times New Roman" w:hAnsi="Arial Narrow" w:cs="Arial"/>
          <w:sz w:val="24"/>
          <w:szCs w:val="24"/>
          <w:lang w:eastAsia="sk-SK"/>
        </w:rPr>
        <w:t xml:space="preserve">Ak bude súťažný návrh do súťaže zasielaný poštou, obal zásielky ani poštová sprievodka nesmú byť označené spiatočnou adresou odosielateľa. Podľa Poštového poriadku sa na obálke uvedie: </w:t>
      </w:r>
      <w:r w:rsidRPr="00791500">
        <w:rPr>
          <w:rFonts w:ascii="Arial Narrow" w:eastAsia="Times New Roman" w:hAnsi="Arial Narrow" w:cs="Arial"/>
          <w:b/>
          <w:sz w:val="24"/>
          <w:szCs w:val="24"/>
          <w:lang w:eastAsia="sk-SK"/>
        </w:rPr>
        <w:t>„Adresa odosielateľa vo vnútri zásielky“</w:t>
      </w:r>
      <w:r w:rsidRPr="00791500">
        <w:rPr>
          <w:rFonts w:ascii="Arial Narrow" w:eastAsia="Times New Roman" w:hAnsi="Arial Narrow" w:cs="Arial"/>
          <w:sz w:val="24"/>
          <w:szCs w:val="24"/>
          <w:lang w:eastAsia="sk-SK"/>
        </w:rPr>
        <w:t xml:space="preserve"> a na poštovej zásielke sa v rubrike odosielateľ</w:t>
      </w:r>
      <w:r w:rsidRPr="00791500">
        <w:rPr>
          <w:rFonts w:ascii="Arial Narrow" w:eastAsia="Times New Roman" w:hAnsi="Arial Narrow" w:cs="Arial"/>
          <w:bCs/>
          <w:sz w:val="24"/>
          <w:szCs w:val="24"/>
          <w:lang w:eastAsia="sk-SK"/>
        </w:rPr>
        <w:t xml:space="preserve"> uvedie: </w:t>
      </w:r>
      <w:r w:rsidRPr="00791500">
        <w:rPr>
          <w:rFonts w:ascii="Arial Narrow" w:eastAsia="Times New Roman" w:hAnsi="Arial Narrow" w:cs="Arial"/>
          <w:b/>
          <w:bCs/>
          <w:sz w:val="24"/>
          <w:szCs w:val="24"/>
          <w:lang w:eastAsia="sk-SK"/>
        </w:rPr>
        <w:t>„Anonymná súťaž“</w:t>
      </w:r>
      <w:r w:rsidRPr="00791500">
        <w:rPr>
          <w:rFonts w:ascii="Arial Narrow" w:eastAsia="Times New Roman" w:hAnsi="Arial Narrow" w:cs="Arial"/>
          <w:bCs/>
          <w:sz w:val="24"/>
          <w:szCs w:val="24"/>
          <w:lang w:eastAsia="sk-SK"/>
        </w:rPr>
        <w:t xml:space="preserve"> alebo ako je uvedené v bode </w:t>
      </w:r>
      <w:r w:rsidRPr="00791500">
        <w:rPr>
          <w:rFonts w:ascii="Arial Narrow" w:eastAsia="Times New Roman" w:hAnsi="Arial Narrow" w:cs="Arial"/>
          <w:b/>
          <w:bCs/>
          <w:sz w:val="24"/>
          <w:szCs w:val="24"/>
          <w:lang w:eastAsia="sk-SK"/>
        </w:rPr>
        <w:t>9.3</w:t>
      </w:r>
      <w:r w:rsidRPr="00791500">
        <w:rPr>
          <w:rFonts w:ascii="Arial Narrow" w:eastAsia="Times New Roman" w:hAnsi="Arial Narrow" w:cs="Arial"/>
          <w:bCs/>
          <w:sz w:val="24"/>
          <w:szCs w:val="24"/>
          <w:lang w:eastAsia="sk-SK"/>
        </w:rPr>
        <w:t>. týchto Súťažných podmienok.</w:t>
      </w:r>
    </w:p>
    <w:p w:rsidR="008C2008" w:rsidRPr="00791500" w:rsidRDefault="008C2008" w:rsidP="008C2008">
      <w:pPr>
        <w:spacing w:after="0" w:line="240" w:lineRule="auto"/>
        <w:jc w:val="both"/>
        <w:rPr>
          <w:rFonts w:ascii="Arial Narrow" w:eastAsia="Times New Roman" w:hAnsi="Arial Narrow" w:cs="Arial"/>
          <w:bCs/>
          <w:sz w:val="24"/>
          <w:szCs w:val="24"/>
          <w:lang w:eastAsia="sk-SK"/>
        </w:rPr>
      </w:pPr>
    </w:p>
    <w:p w:rsidR="00791500" w:rsidRPr="00791500" w:rsidRDefault="00791500" w:rsidP="00650344">
      <w:pPr>
        <w:widowControl w:val="0"/>
        <w:numPr>
          <w:ilvl w:val="0"/>
          <w:numId w:val="2"/>
        </w:numPr>
        <w:shd w:val="clear" w:color="auto" w:fill="EEECE1"/>
        <w:tabs>
          <w:tab w:val="clear" w:pos="540"/>
          <w:tab w:val="num" w:pos="567"/>
          <w:tab w:val="num" w:pos="824"/>
        </w:tabs>
        <w:spacing w:after="0" w:line="240" w:lineRule="auto"/>
        <w:ind w:left="824" w:hanging="824"/>
        <w:rPr>
          <w:rFonts w:ascii="Arial Narrow" w:eastAsia="Times New Roman" w:hAnsi="Arial Narrow" w:cs="Arial"/>
          <w:b/>
          <w:bCs/>
          <w:sz w:val="24"/>
          <w:szCs w:val="24"/>
          <w:lang w:eastAsia="sk-SK"/>
        </w:rPr>
      </w:pPr>
      <w:r w:rsidRPr="00791500">
        <w:rPr>
          <w:rFonts w:ascii="Arial Narrow" w:eastAsia="Times New Roman" w:hAnsi="Arial Narrow" w:cs="Arial"/>
          <w:b/>
          <w:bCs/>
          <w:sz w:val="24"/>
          <w:szCs w:val="24"/>
          <w:lang w:eastAsia="sk-SK"/>
        </w:rPr>
        <w:t>POROTA SÚŤAŽE</w:t>
      </w:r>
      <w:r w:rsidR="00EF25B9" w:rsidRPr="00EF25B9">
        <w:rPr>
          <w:rFonts w:ascii="Arial Narrow" w:hAnsi="Arial Narrow"/>
          <w:b/>
          <w:color w:val="000000"/>
          <w:sz w:val="24"/>
          <w:szCs w:val="24"/>
        </w:rPr>
        <w:t xml:space="preserve"> </w:t>
      </w:r>
    </w:p>
    <w:p w:rsidR="00791500" w:rsidRPr="002C4204" w:rsidRDefault="00791500" w:rsidP="00791500">
      <w:pPr>
        <w:tabs>
          <w:tab w:val="num" w:pos="900"/>
          <w:tab w:val="num" w:pos="984"/>
        </w:tabs>
        <w:spacing w:after="0" w:line="240" w:lineRule="auto"/>
        <w:jc w:val="both"/>
        <w:rPr>
          <w:rFonts w:ascii="Arial Narrow" w:eastAsia="Times New Roman" w:hAnsi="Arial Narrow" w:cs="Arial"/>
          <w:b/>
          <w:sz w:val="20"/>
          <w:szCs w:val="20"/>
          <w:lang w:eastAsia="sk-SK"/>
        </w:rPr>
      </w:pPr>
    </w:p>
    <w:p w:rsidR="00844333" w:rsidRPr="00791500" w:rsidRDefault="00844333" w:rsidP="00844333">
      <w:pPr>
        <w:tabs>
          <w:tab w:val="num" w:pos="900"/>
          <w:tab w:val="num" w:pos="984"/>
        </w:tabs>
        <w:spacing w:after="0" w:line="240" w:lineRule="auto"/>
        <w:jc w:val="both"/>
        <w:rPr>
          <w:rFonts w:ascii="Arial Narrow" w:eastAsia="Times New Roman" w:hAnsi="Arial Narrow" w:cs="Arial"/>
          <w:b/>
          <w:sz w:val="24"/>
          <w:szCs w:val="24"/>
          <w:lang w:eastAsia="sk-SK"/>
        </w:rPr>
      </w:pPr>
      <w:r w:rsidRPr="00791500">
        <w:rPr>
          <w:rFonts w:ascii="Arial Narrow" w:eastAsia="Times New Roman" w:hAnsi="Arial Narrow" w:cs="Arial"/>
          <w:b/>
          <w:sz w:val="24"/>
          <w:szCs w:val="24"/>
          <w:lang w:eastAsia="sk-SK"/>
        </w:rPr>
        <w:t xml:space="preserve">Riadni členovia poroty: </w:t>
      </w:r>
    </w:p>
    <w:p w:rsidR="00844333" w:rsidRPr="00141742" w:rsidRDefault="00844333" w:rsidP="00844333">
      <w:pPr>
        <w:numPr>
          <w:ilvl w:val="0"/>
          <w:numId w:val="12"/>
        </w:numPr>
        <w:spacing w:line="240" w:lineRule="auto"/>
        <w:ind w:left="284" w:hanging="284"/>
        <w:contextualSpacing/>
        <w:rPr>
          <w:rFonts w:ascii="Arial Narrow" w:eastAsia="Times New Roman" w:hAnsi="Arial Narrow" w:cs="Arial"/>
          <w:sz w:val="24"/>
          <w:szCs w:val="24"/>
          <w:lang w:eastAsia="sk-SK"/>
        </w:rPr>
      </w:pPr>
      <w:r w:rsidRPr="00141742">
        <w:rPr>
          <w:rFonts w:ascii="Arial Narrow" w:eastAsia="Times New Roman" w:hAnsi="Arial Narrow" w:cs="Arial"/>
          <w:bCs/>
          <w:sz w:val="24"/>
          <w:szCs w:val="24"/>
          <w:lang w:eastAsia="sk-SK"/>
        </w:rPr>
        <w:t xml:space="preserve">Ing. arch. </w:t>
      </w:r>
      <w:r w:rsidR="00556CF2" w:rsidRPr="00141742">
        <w:rPr>
          <w:rFonts w:ascii="Arial Narrow" w:hAnsi="Arial Narrow"/>
          <w:sz w:val="24"/>
          <w:szCs w:val="24"/>
        </w:rPr>
        <w:t>Štefan Moravčík</w:t>
      </w:r>
      <w:r w:rsidR="00556CF2">
        <w:rPr>
          <w:rFonts w:ascii="Arial Narrow" w:hAnsi="Arial Narrow"/>
          <w:sz w:val="24"/>
          <w:szCs w:val="24"/>
        </w:rPr>
        <w:t>, predseda poroty</w:t>
      </w:r>
      <w:r w:rsidR="00556CF2">
        <w:rPr>
          <w:rFonts w:ascii="Arial Narrow" w:eastAsia="Times New Roman" w:hAnsi="Arial Narrow" w:cs="Arial"/>
          <w:bCs/>
          <w:sz w:val="24"/>
          <w:szCs w:val="24"/>
          <w:lang w:eastAsia="sk-SK"/>
        </w:rPr>
        <w:tab/>
      </w:r>
      <w:r w:rsidR="00556CF2">
        <w:rPr>
          <w:rFonts w:ascii="Arial Narrow" w:eastAsia="Times New Roman" w:hAnsi="Arial Narrow" w:cs="Arial"/>
          <w:bCs/>
          <w:sz w:val="24"/>
          <w:szCs w:val="24"/>
          <w:lang w:eastAsia="sk-SK"/>
        </w:rPr>
        <w:tab/>
        <w:t xml:space="preserve">       </w:t>
      </w:r>
      <w:r w:rsidRPr="00141742">
        <w:rPr>
          <w:rFonts w:ascii="Arial Narrow" w:eastAsia="Times New Roman" w:hAnsi="Arial Narrow" w:cs="Arial"/>
          <w:bCs/>
          <w:sz w:val="24"/>
          <w:szCs w:val="24"/>
          <w:lang w:eastAsia="sk-SK"/>
        </w:rPr>
        <w:t>AA SKA,  nezávislý na vyhlasovateľovi</w:t>
      </w:r>
    </w:p>
    <w:p w:rsidR="00844333" w:rsidRPr="00141742" w:rsidRDefault="00844333" w:rsidP="00844333">
      <w:pPr>
        <w:numPr>
          <w:ilvl w:val="0"/>
          <w:numId w:val="12"/>
        </w:numPr>
        <w:spacing w:line="240" w:lineRule="auto"/>
        <w:ind w:left="284" w:hanging="284"/>
        <w:contextualSpacing/>
        <w:rPr>
          <w:rFonts w:ascii="Arial Narrow" w:eastAsia="Times New Roman" w:hAnsi="Arial Narrow" w:cs="Arial"/>
          <w:sz w:val="24"/>
          <w:szCs w:val="24"/>
          <w:lang w:eastAsia="sk-SK"/>
        </w:rPr>
      </w:pPr>
      <w:r w:rsidRPr="00141742">
        <w:rPr>
          <w:rFonts w:ascii="Arial Narrow" w:eastAsia="Times New Roman" w:hAnsi="Arial Narrow" w:cs="Arial"/>
          <w:sz w:val="24"/>
          <w:szCs w:val="24"/>
          <w:lang w:eastAsia="sk-SK"/>
        </w:rPr>
        <w:t xml:space="preserve">Ing. arch. </w:t>
      </w:r>
      <w:r w:rsidR="00556CF2" w:rsidRPr="00141742">
        <w:rPr>
          <w:rFonts w:ascii="Arial Narrow" w:hAnsi="Arial Narrow" w:cs="Arial"/>
          <w:sz w:val="24"/>
          <w:szCs w:val="24"/>
          <w:shd w:val="clear" w:color="auto" w:fill="FFFFFF"/>
        </w:rPr>
        <w:t>Zuzana Mendelová</w:t>
      </w:r>
      <w:r w:rsidR="00556CF2">
        <w:rPr>
          <w:rFonts w:ascii="Arial Narrow" w:hAnsi="Arial Narrow" w:cs="Arial"/>
          <w:sz w:val="24"/>
          <w:szCs w:val="24"/>
          <w:shd w:val="clear" w:color="auto" w:fill="FFFFFF"/>
        </w:rPr>
        <w:t xml:space="preserve">, podpredsedníčka </w:t>
      </w:r>
      <w:r w:rsidR="00FF10E8">
        <w:rPr>
          <w:rFonts w:ascii="Arial Narrow" w:hAnsi="Arial Narrow" w:cs="Arial"/>
          <w:sz w:val="24"/>
          <w:szCs w:val="24"/>
          <w:shd w:val="clear" w:color="auto" w:fill="FFFFFF"/>
        </w:rPr>
        <w:t>poroty</w:t>
      </w:r>
      <w:r w:rsidR="00FF10E8">
        <w:rPr>
          <w:rFonts w:ascii="Arial Narrow" w:hAnsi="Arial Narrow" w:cs="Arial"/>
          <w:sz w:val="24"/>
          <w:szCs w:val="24"/>
        </w:rPr>
        <w:t xml:space="preserve">                     </w:t>
      </w:r>
      <w:r w:rsidR="00FF10E8" w:rsidRPr="00141742">
        <w:rPr>
          <w:rFonts w:ascii="Arial Narrow" w:hAnsi="Arial Narrow" w:cs="Arial"/>
          <w:sz w:val="24"/>
          <w:szCs w:val="24"/>
        </w:rPr>
        <w:t>závislá na vyhlasovateľovi</w:t>
      </w:r>
      <w:r w:rsidRPr="00141742">
        <w:rPr>
          <w:rFonts w:ascii="Arial Narrow" w:hAnsi="Arial Narrow" w:cs="Arial"/>
          <w:sz w:val="24"/>
          <w:szCs w:val="24"/>
        </w:rPr>
        <w:tab/>
        <w:t xml:space="preserve"> </w:t>
      </w:r>
    </w:p>
    <w:p w:rsidR="00844333" w:rsidRPr="00141742" w:rsidRDefault="00844333" w:rsidP="00844333">
      <w:pPr>
        <w:numPr>
          <w:ilvl w:val="0"/>
          <w:numId w:val="12"/>
        </w:numPr>
        <w:spacing w:line="240" w:lineRule="auto"/>
        <w:ind w:left="284" w:hanging="284"/>
        <w:contextualSpacing/>
        <w:rPr>
          <w:rFonts w:ascii="Arial Narrow" w:eastAsia="Times New Roman" w:hAnsi="Arial Narrow" w:cs="Arial"/>
          <w:sz w:val="24"/>
          <w:szCs w:val="24"/>
          <w:lang w:eastAsia="sk-SK"/>
        </w:rPr>
      </w:pPr>
      <w:r w:rsidRPr="00141742">
        <w:rPr>
          <w:rFonts w:ascii="Arial Narrow" w:eastAsia="Times New Roman" w:hAnsi="Arial Narrow" w:cs="Arial"/>
          <w:sz w:val="24"/>
          <w:szCs w:val="24"/>
          <w:lang w:eastAsia="sk-SK"/>
        </w:rPr>
        <w:t>Ing. arch.</w:t>
      </w:r>
      <w:r w:rsidR="00556CF2" w:rsidRPr="00556CF2">
        <w:rPr>
          <w:rFonts w:ascii="Arial Narrow" w:eastAsia="Times New Roman" w:hAnsi="Arial Narrow" w:cs="Arial"/>
          <w:bCs/>
          <w:sz w:val="24"/>
          <w:szCs w:val="24"/>
          <w:lang w:eastAsia="sk-SK"/>
        </w:rPr>
        <w:t xml:space="preserve"> </w:t>
      </w:r>
      <w:r w:rsidR="00556CF2" w:rsidRPr="00141742">
        <w:rPr>
          <w:rFonts w:ascii="Arial Narrow" w:eastAsia="Times New Roman" w:hAnsi="Arial Narrow" w:cs="Arial"/>
          <w:bCs/>
          <w:sz w:val="24"/>
          <w:szCs w:val="24"/>
          <w:lang w:eastAsia="sk-SK"/>
        </w:rPr>
        <w:t>Michal Gaj</w:t>
      </w:r>
      <w:r w:rsidRPr="00141742">
        <w:rPr>
          <w:rFonts w:ascii="Arial Narrow" w:eastAsia="Times New Roman" w:hAnsi="Arial Narrow" w:cs="Arial"/>
          <w:sz w:val="24"/>
          <w:szCs w:val="24"/>
          <w:lang w:eastAsia="sk-SK"/>
        </w:rPr>
        <w:tab/>
      </w:r>
      <w:r w:rsidRPr="00141742">
        <w:rPr>
          <w:rFonts w:ascii="Arial Narrow" w:eastAsia="Times New Roman" w:hAnsi="Arial Narrow" w:cs="Arial"/>
          <w:sz w:val="24"/>
          <w:szCs w:val="24"/>
          <w:lang w:eastAsia="sk-SK"/>
        </w:rPr>
        <w:tab/>
      </w:r>
      <w:r w:rsidRPr="00141742">
        <w:rPr>
          <w:rFonts w:ascii="Arial Narrow" w:eastAsia="Times New Roman" w:hAnsi="Arial Narrow" w:cs="Arial"/>
          <w:sz w:val="24"/>
          <w:szCs w:val="24"/>
          <w:lang w:eastAsia="sk-SK"/>
        </w:rPr>
        <w:tab/>
        <w:t xml:space="preserve"> </w:t>
      </w:r>
      <w:r w:rsidR="00FF10E8">
        <w:rPr>
          <w:rFonts w:ascii="Arial Narrow" w:eastAsia="Times New Roman" w:hAnsi="Arial Narrow" w:cs="Arial"/>
          <w:sz w:val="24"/>
          <w:szCs w:val="24"/>
          <w:lang w:eastAsia="sk-SK"/>
        </w:rPr>
        <w:tab/>
      </w:r>
      <w:r w:rsidR="00FF10E8">
        <w:rPr>
          <w:rFonts w:ascii="Arial Narrow" w:eastAsia="Times New Roman" w:hAnsi="Arial Narrow" w:cs="Arial"/>
          <w:sz w:val="24"/>
          <w:szCs w:val="24"/>
          <w:lang w:eastAsia="sk-SK"/>
        </w:rPr>
        <w:tab/>
        <w:t xml:space="preserve">       </w:t>
      </w:r>
      <w:r w:rsidR="00FF10E8" w:rsidRPr="00141742">
        <w:rPr>
          <w:rFonts w:ascii="Arial Narrow" w:hAnsi="Arial Narrow" w:cs="Arial"/>
          <w:sz w:val="24"/>
          <w:szCs w:val="24"/>
        </w:rPr>
        <w:t>AA SKA,  nezávislý na vyhlasovateľovi</w:t>
      </w:r>
    </w:p>
    <w:p w:rsidR="00844333" w:rsidRPr="00141742" w:rsidRDefault="00844333" w:rsidP="00844333">
      <w:pPr>
        <w:numPr>
          <w:ilvl w:val="0"/>
          <w:numId w:val="12"/>
        </w:numPr>
        <w:spacing w:line="240" w:lineRule="auto"/>
        <w:ind w:left="284" w:hanging="284"/>
        <w:contextualSpacing/>
        <w:rPr>
          <w:rFonts w:ascii="Arial Narrow" w:eastAsia="Times New Roman" w:hAnsi="Arial Narrow" w:cs="Arial"/>
          <w:sz w:val="24"/>
          <w:szCs w:val="24"/>
          <w:lang w:eastAsia="sk-SK"/>
        </w:rPr>
      </w:pPr>
      <w:r w:rsidRPr="00141742">
        <w:rPr>
          <w:rFonts w:ascii="Arial Narrow" w:hAnsi="Arial Narrow"/>
          <w:sz w:val="24"/>
          <w:szCs w:val="24"/>
        </w:rPr>
        <w:t>Ing. arch.</w:t>
      </w:r>
      <w:r w:rsidR="00556CF2" w:rsidRPr="00556CF2">
        <w:rPr>
          <w:rFonts w:ascii="Arial Narrow" w:eastAsia="Times New Roman" w:hAnsi="Arial Narrow" w:cs="Arial"/>
          <w:sz w:val="24"/>
          <w:szCs w:val="24"/>
          <w:lang w:eastAsia="sk-SK"/>
        </w:rPr>
        <w:t xml:space="preserve"> </w:t>
      </w:r>
      <w:r w:rsidR="00556CF2" w:rsidRPr="00141742">
        <w:rPr>
          <w:rFonts w:ascii="Arial Narrow" w:eastAsia="Times New Roman" w:hAnsi="Arial Narrow" w:cs="Arial"/>
          <w:sz w:val="24"/>
          <w:szCs w:val="24"/>
          <w:lang w:eastAsia="sk-SK"/>
        </w:rPr>
        <w:t>Ján Gustiňák</w:t>
      </w:r>
      <w:r w:rsidRPr="00141742">
        <w:rPr>
          <w:rFonts w:ascii="Arial Narrow" w:hAnsi="Arial Narrow"/>
          <w:sz w:val="24"/>
          <w:szCs w:val="24"/>
        </w:rPr>
        <w:tab/>
      </w:r>
      <w:r w:rsidRPr="00141742">
        <w:rPr>
          <w:rFonts w:ascii="Arial Narrow" w:hAnsi="Arial Narrow"/>
          <w:sz w:val="24"/>
          <w:szCs w:val="24"/>
        </w:rPr>
        <w:tab/>
      </w:r>
      <w:r w:rsidRPr="00141742">
        <w:rPr>
          <w:rFonts w:ascii="Arial Narrow" w:hAnsi="Arial Narrow"/>
          <w:sz w:val="24"/>
          <w:szCs w:val="24"/>
        </w:rPr>
        <w:tab/>
      </w:r>
      <w:r w:rsidRPr="00141742">
        <w:rPr>
          <w:rFonts w:ascii="Arial Narrow" w:hAnsi="Arial Narrow"/>
          <w:sz w:val="24"/>
          <w:szCs w:val="24"/>
        </w:rPr>
        <w:tab/>
        <w:t xml:space="preserve">       </w:t>
      </w:r>
      <w:r w:rsidRPr="00141742">
        <w:rPr>
          <w:rFonts w:ascii="Arial Narrow" w:eastAsia="Times New Roman" w:hAnsi="Arial Narrow" w:cs="Arial"/>
          <w:bCs/>
          <w:sz w:val="24"/>
          <w:szCs w:val="24"/>
          <w:lang w:eastAsia="sk-SK"/>
        </w:rPr>
        <w:t>AA SKA,  nezávislý na vyhlasovateľovi</w:t>
      </w:r>
    </w:p>
    <w:p w:rsidR="00844333" w:rsidRPr="00141742" w:rsidRDefault="00FF10E8" w:rsidP="00844333">
      <w:pPr>
        <w:numPr>
          <w:ilvl w:val="0"/>
          <w:numId w:val="12"/>
        </w:numPr>
        <w:spacing w:after="0" w:line="240" w:lineRule="auto"/>
        <w:ind w:left="284" w:hanging="284"/>
        <w:contextualSpacing/>
        <w:rPr>
          <w:rFonts w:ascii="Arial Narrow" w:eastAsia="Times New Roman" w:hAnsi="Arial Narrow" w:cs="Arial"/>
          <w:sz w:val="24"/>
          <w:szCs w:val="24"/>
          <w:lang w:eastAsia="sk-SK"/>
        </w:rPr>
      </w:pPr>
      <w:r>
        <w:rPr>
          <w:rFonts w:ascii="Arial Narrow" w:eastAsia="Times New Roman" w:hAnsi="Arial Narrow" w:cs="Arial"/>
          <w:sz w:val="24"/>
          <w:szCs w:val="24"/>
          <w:lang w:eastAsia="sk-SK"/>
        </w:rPr>
        <w:t>Ing. arch. Martin Pavelek</w:t>
      </w:r>
      <w:r>
        <w:rPr>
          <w:rFonts w:ascii="Arial Narrow" w:eastAsia="Times New Roman" w:hAnsi="Arial Narrow" w:cs="Arial"/>
          <w:sz w:val="24"/>
          <w:szCs w:val="24"/>
          <w:lang w:eastAsia="sk-SK"/>
        </w:rPr>
        <w:tab/>
      </w:r>
      <w:r w:rsidR="00844333" w:rsidRPr="00141742">
        <w:rPr>
          <w:rFonts w:ascii="Arial Narrow" w:eastAsia="Times New Roman" w:hAnsi="Arial Narrow" w:cs="Arial"/>
          <w:sz w:val="24"/>
          <w:szCs w:val="24"/>
          <w:lang w:eastAsia="sk-SK"/>
        </w:rPr>
        <w:t xml:space="preserve">                   </w:t>
      </w:r>
      <w:r w:rsidR="00844333" w:rsidRPr="00141742">
        <w:rPr>
          <w:rFonts w:ascii="Arial Narrow" w:eastAsia="Times New Roman" w:hAnsi="Arial Narrow" w:cs="Arial"/>
          <w:sz w:val="24"/>
          <w:szCs w:val="24"/>
          <w:lang w:eastAsia="sk-SK"/>
        </w:rPr>
        <w:tab/>
      </w:r>
      <w:r w:rsidR="00844333" w:rsidRPr="00141742">
        <w:rPr>
          <w:rFonts w:ascii="Arial Narrow" w:hAnsi="Arial Narrow"/>
          <w:sz w:val="24"/>
          <w:szCs w:val="24"/>
        </w:rPr>
        <w:tab/>
        <w:t xml:space="preserve">       </w:t>
      </w:r>
      <w:r w:rsidR="00844333" w:rsidRPr="00141742">
        <w:rPr>
          <w:rFonts w:ascii="Arial Narrow" w:eastAsia="Times New Roman" w:hAnsi="Arial Narrow" w:cs="Arial"/>
          <w:sz w:val="24"/>
          <w:szCs w:val="24"/>
          <w:lang w:eastAsia="sk-SK"/>
        </w:rPr>
        <w:t>AA SKA,  nezávislý na vyhlasovateľo</w:t>
      </w:r>
      <w:r w:rsidR="00844333" w:rsidRPr="00141742">
        <w:rPr>
          <w:rFonts w:ascii="Arial Narrow" w:hAnsi="Arial Narrow" w:cs="Arial"/>
          <w:sz w:val="24"/>
          <w:szCs w:val="24"/>
        </w:rPr>
        <w:t>vi</w:t>
      </w:r>
    </w:p>
    <w:p w:rsidR="00844333" w:rsidRPr="00141742" w:rsidRDefault="00844333" w:rsidP="00844333">
      <w:pPr>
        <w:numPr>
          <w:ilvl w:val="0"/>
          <w:numId w:val="12"/>
        </w:numPr>
        <w:spacing w:after="0" w:line="240" w:lineRule="auto"/>
        <w:ind w:left="284" w:hanging="284"/>
        <w:contextualSpacing/>
        <w:rPr>
          <w:rFonts w:ascii="Arial Narrow" w:eastAsia="Times New Roman" w:hAnsi="Arial Narrow" w:cs="Arial"/>
          <w:sz w:val="24"/>
          <w:szCs w:val="24"/>
          <w:lang w:eastAsia="sk-SK"/>
        </w:rPr>
      </w:pPr>
      <w:r w:rsidRPr="00141742">
        <w:rPr>
          <w:rFonts w:ascii="Arial Narrow" w:hAnsi="Arial Narrow" w:cs="Arial"/>
          <w:sz w:val="24"/>
          <w:szCs w:val="24"/>
          <w:shd w:val="clear" w:color="auto" w:fill="FFFFFF"/>
        </w:rPr>
        <w:t>Ing. arch. Kristína Šubjaková</w:t>
      </w:r>
      <w:r w:rsidRPr="00141742">
        <w:rPr>
          <w:rFonts w:ascii="Arial Narrow" w:hAnsi="Arial Narrow" w:cs="Arial"/>
          <w:sz w:val="24"/>
          <w:szCs w:val="24"/>
        </w:rPr>
        <w:tab/>
      </w:r>
      <w:r w:rsidRPr="00141742">
        <w:rPr>
          <w:rFonts w:ascii="Arial Narrow" w:hAnsi="Arial Narrow" w:cs="Arial"/>
          <w:sz w:val="24"/>
          <w:szCs w:val="24"/>
        </w:rPr>
        <w:tab/>
      </w:r>
      <w:r w:rsidRPr="00141742">
        <w:rPr>
          <w:rFonts w:ascii="Arial Narrow" w:hAnsi="Arial Narrow" w:cs="Arial"/>
          <w:sz w:val="24"/>
          <w:szCs w:val="24"/>
        </w:rPr>
        <w:tab/>
      </w:r>
      <w:r w:rsidRPr="00141742">
        <w:rPr>
          <w:rFonts w:ascii="Arial Narrow" w:hAnsi="Arial Narrow" w:cs="Arial"/>
          <w:sz w:val="24"/>
          <w:szCs w:val="24"/>
        </w:rPr>
        <w:tab/>
      </w:r>
      <w:r w:rsidRPr="00141742">
        <w:rPr>
          <w:rFonts w:ascii="Arial Narrow" w:hAnsi="Arial Narrow" w:cs="Arial"/>
          <w:sz w:val="24"/>
          <w:szCs w:val="24"/>
        </w:rPr>
        <w:tab/>
        <w:t xml:space="preserve">          závislá na vyhlasovateľovi </w:t>
      </w:r>
    </w:p>
    <w:p w:rsidR="00844333" w:rsidRPr="00141742" w:rsidRDefault="00844333" w:rsidP="00844333">
      <w:pPr>
        <w:numPr>
          <w:ilvl w:val="0"/>
          <w:numId w:val="12"/>
        </w:numPr>
        <w:spacing w:after="0" w:line="240" w:lineRule="auto"/>
        <w:ind w:left="284" w:hanging="284"/>
        <w:contextualSpacing/>
        <w:rPr>
          <w:rFonts w:ascii="Arial Narrow" w:eastAsia="Times New Roman" w:hAnsi="Arial Narrow" w:cs="Arial"/>
          <w:sz w:val="24"/>
          <w:szCs w:val="24"/>
          <w:lang w:eastAsia="sk-SK"/>
        </w:rPr>
      </w:pPr>
      <w:r w:rsidRPr="00141742">
        <w:rPr>
          <w:rFonts w:ascii="Arial Narrow" w:hAnsi="Arial Narrow" w:cs="Arial"/>
          <w:sz w:val="24"/>
          <w:szCs w:val="24"/>
        </w:rPr>
        <w:t>Ing. arch. Tibor Zelenický                                                    AA SKA,  nezávislý na vyhlasovateľ</w:t>
      </w:r>
      <w:r w:rsidRPr="00141742">
        <w:rPr>
          <w:rFonts w:ascii="Arial Narrow" w:eastAsia="Times New Roman" w:hAnsi="Arial Narrow" w:cs="Arial"/>
          <w:bCs/>
          <w:sz w:val="16"/>
          <w:szCs w:val="16"/>
          <w:lang w:eastAsia="sk-SK"/>
        </w:rPr>
        <w:tab/>
      </w:r>
      <w:r w:rsidRPr="00141742">
        <w:rPr>
          <w:rFonts w:ascii="Arial Narrow" w:eastAsia="Times New Roman" w:hAnsi="Arial Narrow" w:cs="Arial"/>
          <w:sz w:val="16"/>
          <w:szCs w:val="16"/>
          <w:lang w:eastAsia="ar-SA"/>
        </w:rPr>
        <w:t xml:space="preserve">            </w:t>
      </w:r>
    </w:p>
    <w:p w:rsidR="00844333" w:rsidRPr="002C4204" w:rsidRDefault="00844333" w:rsidP="00844333">
      <w:pPr>
        <w:tabs>
          <w:tab w:val="left" w:pos="426"/>
        </w:tabs>
        <w:spacing w:after="0" w:line="240" w:lineRule="auto"/>
        <w:jc w:val="both"/>
        <w:rPr>
          <w:rFonts w:ascii="Arial Narrow" w:eastAsia="Times New Roman" w:hAnsi="Arial Narrow" w:cs="Arial"/>
          <w:b/>
          <w:sz w:val="20"/>
          <w:szCs w:val="20"/>
          <w:lang w:eastAsia="sk-SK"/>
        </w:rPr>
      </w:pPr>
    </w:p>
    <w:p w:rsidR="00844333" w:rsidRPr="00791500" w:rsidRDefault="00844333" w:rsidP="00844333">
      <w:pPr>
        <w:tabs>
          <w:tab w:val="left" w:pos="426"/>
        </w:tabs>
        <w:spacing w:after="0" w:line="240" w:lineRule="auto"/>
        <w:jc w:val="both"/>
        <w:rPr>
          <w:rFonts w:ascii="Arial Narrow" w:eastAsia="Times New Roman" w:hAnsi="Arial Narrow" w:cs="Arial"/>
          <w:b/>
          <w:sz w:val="24"/>
          <w:szCs w:val="24"/>
          <w:lang w:eastAsia="sk-SK"/>
        </w:rPr>
      </w:pPr>
      <w:r w:rsidRPr="00791500">
        <w:rPr>
          <w:rFonts w:ascii="Arial Narrow" w:eastAsia="Times New Roman" w:hAnsi="Arial Narrow" w:cs="Arial"/>
          <w:b/>
          <w:sz w:val="24"/>
          <w:szCs w:val="24"/>
          <w:lang w:eastAsia="sk-SK"/>
        </w:rPr>
        <w:t>Náhradní členovia poroty:</w:t>
      </w:r>
    </w:p>
    <w:p w:rsidR="00844333" w:rsidRPr="00141742" w:rsidRDefault="00844333" w:rsidP="00844333">
      <w:pPr>
        <w:numPr>
          <w:ilvl w:val="0"/>
          <w:numId w:val="9"/>
        </w:numPr>
        <w:suppressAutoHyphens/>
        <w:spacing w:line="240" w:lineRule="auto"/>
        <w:ind w:left="284" w:hanging="284"/>
        <w:contextualSpacing/>
        <w:rPr>
          <w:rFonts w:ascii="Arial Narrow" w:eastAsia="Times New Roman" w:hAnsi="Arial Narrow" w:cs="Arial"/>
          <w:sz w:val="24"/>
          <w:szCs w:val="24"/>
          <w:lang w:eastAsia="ar-SA"/>
        </w:rPr>
      </w:pPr>
      <w:r w:rsidRPr="00791500">
        <w:rPr>
          <w:rFonts w:ascii="Arial Narrow" w:eastAsia="Times New Roman" w:hAnsi="Arial Narrow" w:cs="Arial"/>
          <w:color w:val="000000"/>
          <w:sz w:val="24"/>
          <w:szCs w:val="24"/>
          <w:lang w:eastAsia="ar-SA"/>
        </w:rPr>
        <w:t xml:space="preserve">Ing. arch. </w:t>
      </w:r>
      <w:r w:rsidRPr="00141742">
        <w:rPr>
          <w:rFonts w:ascii="Arial Narrow" w:eastAsia="Times New Roman" w:hAnsi="Arial Narrow" w:cs="Arial"/>
          <w:sz w:val="24"/>
          <w:szCs w:val="24"/>
          <w:lang w:eastAsia="ar-SA"/>
        </w:rPr>
        <w:t>Tomáš Boroš</w:t>
      </w:r>
      <w:r w:rsidRPr="00141742">
        <w:rPr>
          <w:rFonts w:ascii="Arial Narrow" w:eastAsia="Times New Roman" w:hAnsi="Arial Narrow" w:cs="Arial"/>
          <w:sz w:val="24"/>
          <w:szCs w:val="24"/>
          <w:lang w:eastAsia="ar-SA"/>
        </w:rPr>
        <w:tab/>
      </w:r>
      <w:r w:rsidRPr="00141742">
        <w:rPr>
          <w:rFonts w:ascii="Arial Narrow" w:eastAsia="Times New Roman" w:hAnsi="Arial Narrow" w:cs="Arial"/>
          <w:sz w:val="24"/>
          <w:szCs w:val="24"/>
          <w:lang w:eastAsia="ar-SA"/>
        </w:rPr>
        <w:tab/>
      </w:r>
      <w:r w:rsidRPr="00141742">
        <w:rPr>
          <w:rFonts w:ascii="Arial Narrow" w:eastAsia="Times New Roman" w:hAnsi="Arial Narrow" w:cs="Arial"/>
          <w:sz w:val="24"/>
          <w:szCs w:val="24"/>
          <w:lang w:eastAsia="sk-SK"/>
        </w:rPr>
        <w:tab/>
      </w:r>
      <w:r w:rsidRPr="00141742">
        <w:rPr>
          <w:rFonts w:ascii="Arial Narrow" w:eastAsia="Times New Roman" w:hAnsi="Arial Narrow" w:cs="Arial"/>
          <w:sz w:val="24"/>
          <w:szCs w:val="24"/>
          <w:lang w:eastAsia="sk-SK"/>
        </w:rPr>
        <w:tab/>
        <w:t xml:space="preserve">        AA SKA,  nezávislý na vyhlasovateľovi</w:t>
      </w:r>
    </w:p>
    <w:p w:rsidR="00844333" w:rsidRPr="00141742" w:rsidRDefault="00844333" w:rsidP="00844333">
      <w:pPr>
        <w:numPr>
          <w:ilvl w:val="0"/>
          <w:numId w:val="9"/>
        </w:numPr>
        <w:suppressAutoHyphens/>
        <w:spacing w:line="240" w:lineRule="auto"/>
        <w:ind w:left="284" w:hanging="284"/>
        <w:contextualSpacing/>
        <w:rPr>
          <w:rFonts w:ascii="Arial Narrow" w:eastAsia="Times New Roman" w:hAnsi="Arial Narrow" w:cs="Arial"/>
          <w:sz w:val="24"/>
          <w:szCs w:val="24"/>
          <w:lang w:eastAsia="ar-SA"/>
        </w:rPr>
      </w:pPr>
      <w:r w:rsidRPr="00141742">
        <w:rPr>
          <w:rFonts w:ascii="Arial Narrow" w:eastAsia="Times New Roman" w:hAnsi="Arial Narrow" w:cs="Arial"/>
          <w:sz w:val="24"/>
          <w:szCs w:val="24"/>
          <w:lang w:eastAsia="ar-SA"/>
        </w:rPr>
        <w:t>Ing. arch. Otto Gáťa</w:t>
      </w:r>
      <w:r w:rsidRPr="00141742">
        <w:rPr>
          <w:rFonts w:ascii="Arial Narrow" w:eastAsia="Times New Roman" w:hAnsi="Arial Narrow" w:cs="Arial"/>
          <w:sz w:val="24"/>
          <w:szCs w:val="24"/>
          <w:lang w:eastAsia="ar-SA"/>
        </w:rPr>
        <w:tab/>
        <w:t xml:space="preserve">  </w:t>
      </w:r>
      <w:r w:rsidRPr="00141742">
        <w:rPr>
          <w:rFonts w:ascii="Arial Narrow" w:eastAsia="Times New Roman" w:hAnsi="Arial Narrow" w:cs="Arial"/>
          <w:sz w:val="24"/>
          <w:szCs w:val="24"/>
          <w:lang w:eastAsia="ar-SA"/>
        </w:rPr>
        <w:tab/>
        <w:t xml:space="preserve"> </w:t>
      </w:r>
      <w:r w:rsidRPr="00141742">
        <w:rPr>
          <w:rFonts w:ascii="Arial Narrow" w:eastAsia="Times New Roman" w:hAnsi="Arial Narrow" w:cs="Arial"/>
          <w:sz w:val="24"/>
          <w:szCs w:val="24"/>
          <w:lang w:eastAsia="ar-SA"/>
        </w:rPr>
        <w:tab/>
      </w:r>
      <w:r w:rsidRPr="00141742">
        <w:rPr>
          <w:rFonts w:ascii="Arial Narrow" w:eastAsia="Times New Roman" w:hAnsi="Arial Narrow" w:cs="Arial"/>
          <w:sz w:val="24"/>
          <w:szCs w:val="24"/>
          <w:lang w:eastAsia="ar-SA"/>
        </w:rPr>
        <w:tab/>
      </w:r>
      <w:r w:rsidRPr="00141742">
        <w:rPr>
          <w:rFonts w:ascii="Arial Narrow" w:eastAsia="Times New Roman" w:hAnsi="Arial Narrow" w:cs="Arial"/>
          <w:sz w:val="24"/>
          <w:szCs w:val="24"/>
          <w:lang w:eastAsia="ar-SA"/>
        </w:rPr>
        <w:tab/>
        <w:t xml:space="preserve">        </w:t>
      </w:r>
      <w:r w:rsidRPr="00141742">
        <w:rPr>
          <w:rFonts w:ascii="Arial Narrow" w:eastAsia="Times New Roman" w:hAnsi="Arial Narrow" w:cs="Arial"/>
          <w:sz w:val="24"/>
          <w:szCs w:val="24"/>
          <w:lang w:eastAsia="sk-SK"/>
        </w:rPr>
        <w:t>AA SKA,  nezávislý na vyhlasovateľovi</w:t>
      </w:r>
    </w:p>
    <w:p w:rsidR="00844333" w:rsidRPr="00141742" w:rsidRDefault="00D66B6D" w:rsidP="00844333">
      <w:pPr>
        <w:numPr>
          <w:ilvl w:val="0"/>
          <w:numId w:val="9"/>
        </w:numPr>
        <w:suppressAutoHyphens/>
        <w:spacing w:line="240" w:lineRule="auto"/>
        <w:ind w:left="284" w:hanging="284"/>
        <w:contextualSpacing/>
        <w:rPr>
          <w:rFonts w:ascii="Arial Narrow" w:eastAsia="Times New Roman" w:hAnsi="Arial Narrow" w:cs="Arial"/>
          <w:sz w:val="24"/>
          <w:szCs w:val="24"/>
          <w:lang w:eastAsia="ar-SA"/>
        </w:rPr>
      </w:pPr>
      <w:r>
        <w:rPr>
          <w:rFonts w:ascii="Arial Narrow" w:eastAsia="Times New Roman" w:hAnsi="Arial Narrow" w:cs="Arial"/>
          <w:sz w:val="24"/>
          <w:szCs w:val="24"/>
          <w:lang w:eastAsia="sk-SK"/>
        </w:rPr>
        <w:t>Ing. arch. Jana Tarta</w:t>
      </w:r>
      <w:r w:rsidR="00844333" w:rsidRPr="00141742">
        <w:rPr>
          <w:rFonts w:ascii="Arial Narrow" w:eastAsia="Times New Roman" w:hAnsi="Arial Narrow" w:cs="Arial"/>
          <w:sz w:val="24"/>
          <w:szCs w:val="24"/>
          <w:lang w:eastAsia="sk-SK"/>
        </w:rPr>
        <w:t>ľová</w:t>
      </w:r>
      <w:r w:rsidR="00844333" w:rsidRPr="00141742">
        <w:rPr>
          <w:rFonts w:ascii="Arial Narrow" w:eastAsia="Times New Roman" w:hAnsi="Arial Narrow" w:cs="Arial Narrow"/>
          <w:bCs/>
          <w:sz w:val="24"/>
          <w:szCs w:val="24"/>
          <w:lang w:eastAsia="ar-SA"/>
        </w:rPr>
        <w:tab/>
      </w:r>
      <w:r w:rsidR="00844333" w:rsidRPr="00141742">
        <w:rPr>
          <w:rFonts w:ascii="Arial Narrow" w:eastAsia="Times New Roman" w:hAnsi="Arial Narrow" w:cs="Arial"/>
          <w:bCs/>
          <w:sz w:val="24"/>
          <w:szCs w:val="24"/>
          <w:lang w:eastAsia="sk-SK"/>
        </w:rPr>
        <w:tab/>
      </w:r>
      <w:r w:rsidR="00844333" w:rsidRPr="00141742">
        <w:rPr>
          <w:rFonts w:ascii="Arial Narrow" w:eastAsia="Times New Roman" w:hAnsi="Arial Narrow" w:cs="Arial"/>
          <w:bCs/>
          <w:sz w:val="24"/>
          <w:szCs w:val="24"/>
          <w:lang w:eastAsia="sk-SK"/>
        </w:rPr>
        <w:tab/>
      </w:r>
      <w:r w:rsidR="00844333" w:rsidRPr="00141742">
        <w:rPr>
          <w:rFonts w:ascii="Arial Narrow" w:eastAsia="Times New Roman" w:hAnsi="Arial Narrow" w:cs="Arial"/>
          <w:bCs/>
          <w:sz w:val="24"/>
          <w:szCs w:val="24"/>
          <w:lang w:eastAsia="sk-SK"/>
        </w:rPr>
        <w:tab/>
      </w:r>
      <w:r w:rsidR="00844333" w:rsidRPr="00141742">
        <w:rPr>
          <w:rFonts w:ascii="Arial Narrow" w:eastAsia="Times New Roman" w:hAnsi="Arial Narrow" w:cs="Arial"/>
          <w:bCs/>
          <w:sz w:val="24"/>
          <w:szCs w:val="24"/>
          <w:lang w:eastAsia="sk-SK"/>
        </w:rPr>
        <w:tab/>
        <w:t xml:space="preserve">           závislá na vyhlasovateľovi</w:t>
      </w:r>
    </w:p>
    <w:p w:rsidR="00844333" w:rsidRPr="00141742" w:rsidRDefault="00D66B6D" w:rsidP="00844333">
      <w:pPr>
        <w:numPr>
          <w:ilvl w:val="0"/>
          <w:numId w:val="9"/>
        </w:numPr>
        <w:suppressAutoHyphens/>
        <w:spacing w:after="0" w:line="240" w:lineRule="auto"/>
        <w:ind w:left="284" w:hanging="284"/>
        <w:contextualSpacing/>
        <w:rPr>
          <w:rFonts w:ascii="Arial Narrow" w:eastAsia="Times New Roman" w:hAnsi="Arial Narrow" w:cs="Arial"/>
          <w:sz w:val="24"/>
          <w:szCs w:val="24"/>
          <w:lang w:eastAsia="ar-SA"/>
        </w:rPr>
      </w:pPr>
      <w:r>
        <w:rPr>
          <w:rFonts w:ascii="Arial Narrow" w:eastAsia="Times New Roman" w:hAnsi="Arial Narrow" w:cs="Arial"/>
          <w:sz w:val="24"/>
          <w:szCs w:val="24"/>
          <w:lang w:eastAsia="sk-SK"/>
        </w:rPr>
        <w:t>Ing. Eva Uherová</w:t>
      </w:r>
      <w:r w:rsidR="00844333" w:rsidRPr="00141742">
        <w:rPr>
          <w:rFonts w:ascii="Arial Narrow" w:eastAsia="Times New Roman" w:hAnsi="Arial Narrow" w:cs="Arial"/>
          <w:sz w:val="24"/>
          <w:szCs w:val="24"/>
          <w:lang w:eastAsia="sk-SK"/>
        </w:rPr>
        <w:t xml:space="preserve"> </w:t>
      </w:r>
      <w:r w:rsidR="00844333" w:rsidRPr="00141742">
        <w:rPr>
          <w:rFonts w:ascii="Arial Narrow" w:eastAsia="Times New Roman" w:hAnsi="Arial Narrow" w:cs="Arial"/>
          <w:bCs/>
          <w:sz w:val="24"/>
          <w:szCs w:val="24"/>
          <w:lang w:eastAsia="sk-SK"/>
        </w:rPr>
        <w:t xml:space="preserve"> </w:t>
      </w:r>
      <w:r w:rsidR="00844333" w:rsidRPr="00141742">
        <w:rPr>
          <w:rFonts w:ascii="Arial Narrow" w:eastAsia="Times New Roman" w:hAnsi="Arial Narrow" w:cs="Arial"/>
          <w:bCs/>
          <w:sz w:val="24"/>
          <w:szCs w:val="24"/>
          <w:lang w:eastAsia="sk-SK"/>
        </w:rPr>
        <w:tab/>
      </w:r>
      <w:r w:rsidR="00844333" w:rsidRPr="00141742">
        <w:rPr>
          <w:rFonts w:ascii="Arial Narrow" w:eastAsia="Times New Roman" w:hAnsi="Arial Narrow" w:cs="Arial"/>
          <w:bCs/>
          <w:sz w:val="24"/>
          <w:szCs w:val="24"/>
          <w:lang w:eastAsia="sk-SK"/>
        </w:rPr>
        <w:tab/>
      </w:r>
      <w:r w:rsidR="00844333" w:rsidRPr="00141742">
        <w:rPr>
          <w:rFonts w:ascii="Arial Narrow" w:eastAsia="Times New Roman" w:hAnsi="Arial Narrow" w:cs="Arial"/>
          <w:bCs/>
          <w:sz w:val="24"/>
          <w:szCs w:val="24"/>
          <w:lang w:eastAsia="sk-SK"/>
        </w:rPr>
        <w:tab/>
      </w:r>
      <w:r w:rsidR="00844333" w:rsidRPr="00141742">
        <w:rPr>
          <w:rFonts w:ascii="Arial Narrow" w:eastAsia="Times New Roman" w:hAnsi="Arial Narrow" w:cs="Arial"/>
          <w:bCs/>
          <w:sz w:val="24"/>
          <w:szCs w:val="24"/>
          <w:lang w:eastAsia="sk-SK"/>
        </w:rPr>
        <w:tab/>
      </w:r>
      <w:r w:rsidR="00844333" w:rsidRPr="00141742">
        <w:rPr>
          <w:rFonts w:ascii="Arial Narrow" w:eastAsia="Times New Roman" w:hAnsi="Arial Narrow" w:cs="Arial"/>
          <w:bCs/>
          <w:sz w:val="24"/>
          <w:szCs w:val="24"/>
          <w:lang w:eastAsia="sk-SK"/>
        </w:rPr>
        <w:tab/>
      </w:r>
      <w:r w:rsidR="00844333" w:rsidRPr="00141742">
        <w:rPr>
          <w:rFonts w:ascii="Arial Narrow" w:eastAsia="Times New Roman" w:hAnsi="Arial Narrow" w:cs="Arial"/>
          <w:bCs/>
          <w:sz w:val="24"/>
          <w:szCs w:val="24"/>
          <w:lang w:eastAsia="sk-SK"/>
        </w:rPr>
        <w:tab/>
        <w:t xml:space="preserve">           nezávislá na vyhlasovateľovi</w:t>
      </w:r>
    </w:p>
    <w:p w:rsidR="00844333" w:rsidRPr="001349C5" w:rsidRDefault="00844333" w:rsidP="00844333">
      <w:pPr>
        <w:suppressAutoHyphens/>
        <w:spacing w:line="240" w:lineRule="auto"/>
        <w:contextualSpacing/>
        <w:rPr>
          <w:rFonts w:ascii="Arial Narrow" w:eastAsia="Times New Roman" w:hAnsi="Arial Narrow" w:cs="Arial"/>
          <w:bCs/>
          <w:color w:val="000000"/>
          <w:sz w:val="20"/>
          <w:szCs w:val="20"/>
          <w:lang w:eastAsia="sk-SK"/>
        </w:rPr>
      </w:pPr>
    </w:p>
    <w:p w:rsidR="00844333" w:rsidRDefault="00844333" w:rsidP="00844333">
      <w:pPr>
        <w:suppressAutoHyphens/>
        <w:spacing w:line="240" w:lineRule="auto"/>
        <w:contextualSpacing/>
        <w:jc w:val="both"/>
        <w:rPr>
          <w:rFonts w:ascii="Arial Narrow" w:eastAsia="Times New Roman" w:hAnsi="Arial Narrow" w:cs="Arial"/>
          <w:bCs/>
          <w:color w:val="000000"/>
          <w:sz w:val="24"/>
          <w:szCs w:val="24"/>
          <w:lang w:eastAsia="sk-SK"/>
        </w:rPr>
      </w:pPr>
      <w:r w:rsidRPr="00791500">
        <w:rPr>
          <w:rFonts w:ascii="Arial Narrow" w:eastAsia="Times New Roman" w:hAnsi="Arial Narrow" w:cs="Arial"/>
          <w:bCs/>
          <w:color w:val="000000"/>
          <w:sz w:val="24"/>
          <w:szCs w:val="24"/>
          <w:lang w:eastAsia="sk-SK"/>
        </w:rPr>
        <w:t>Pre priebeh práce, hodnotenia a rozhodovania poroty platí zásada, že závislý náhradný porotca môže nastúpiť len za závislého riadneho člena poroty. Nezávislý náhradný člen poroty môže nastúpiť za  závislého a nezávislého riadneho člena poroty.</w:t>
      </w:r>
    </w:p>
    <w:p w:rsidR="00844333" w:rsidRPr="001349C5" w:rsidRDefault="00844333" w:rsidP="00BF3704">
      <w:pPr>
        <w:suppressAutoHyphens/>
        <w:spacing w:after="0" w:line="240" w:lineRule="auto"/>
        <w:contextualSpacing/>
        <w:jc w:val="both"/>
        <w:rPr>
          <w:rFonts w:ascii="Arial Narrow" w:eastAsia="Times New Roman" w:hAnsi="Arial Narrow" w:cs="Arial"/>
          <w:bCs/>
          <w:color w:val="000000"/>
          <w:sz w:val="20"/>
          <w:szCs w:val="20"/>
          <w:lang w:eastAsia="sk-SK"/>
        </w:rPr>
      </w:pPr>
    </w:p>
    <w:p w:rsidR="00844333" w:rsidRDefault="00844333" w:rsidP="00844333">
      <w:pPr>
        <w:tabs>
          <w:tab w:val="left" w:pos="567"/>
          <w:tab w:val="left" w:pos="1260"/>
        </w:tabs>
        <w:spacing w:after="0" w:line="240" w:lineRule="auto"/>
        <w:contextualSpacing/>
        <w:jc w:val="both"/>
        <w:rPr>
          <w:rFonts w:ascii="Arial Narrow" w:eastAsia="Times New Roman" w:hAnsi="Arial Narrow" w:cs="Arial"/>
          <w:b/>
          <w:sz w:val="24"/>
          <w:szCs w:val="24"/>
          <w:lang w:eastAsia="sk-SK"/>
        </w:rPr>
      </w:pPr>
      <w:r w:rsidRPr="00791500">
        <w:rPr>
          <w:rFonts w:ascii="Arial Narrow" w:eastAsia="Times New Roman" w:hAnsi="Arial Narrow" w:cs="Arial"/>
          <w:b/>
          <w:sz w:val="24"/>
          <w:szCs w:val="24"/>
          <w:lang w:eastAsia="sk-SK"/>
        </w:rPr>
        <w:t>Experti poroty:</w:t>
      </w:r>
    </w:p>
    <w:p w:rsidR="00844333" w:rsidRDefault="00844333" w:rsidP="00844333">
      <w:pPr>
        <w:tabs>
          <w:tab w:val="left" w:pos="567"/>
          <w:tab w:val="left" w:pos="1260"/>
        </w:tabs>
        <w:spacing w:after="0" w:line="240" w:lineRule="auto"/>
        <w:contextualSpacing/>
        <w:jc w:val="both"/>
        <w:rPr>
          <w:rFonts w:ascii="Arial Narrow" w:eastAsia="Times New Roman" w:hAnsi="Arial Narrow" w:cs="Arial"/>
          <w:sz w:val="24"/>
          <w:szCs w:val="24"/>
          <w:lang w:eastAsia="sk-SK"/>
        </w:rPr>
      </w:pPr>
      <w:r w:rsidRPr="00F41597">
        <w:rPr>
          <w:rFonts w:ascii="Arial Narrow" w:eastAsia="Times New Roman" w:hAnsi="Arial Narrow" w:cs="Arial"/>
          <w:sz w:val="24"/>
          <w:szCs w:val="24"/>
          <w:lang w:eastAsia="sk-SK"/>
        </w:rPr>
        <w:t>prof. Ing. Ján Čelko</w:t>
      </w:r>
      <w:r>
        <w:rPr>
          <w:rFonts w:ascii="Arial Narrow" w:eastAsia="Times New Roman" w:hAnsi="Arial Narrow" w:cs="Arial"/>
          <w:sz w:val="24"/>
          <w:szCs w:val="24"/>
          <w:lang w:eastAsia="sk-SK"/>
        </w:rPr>
        <w:t xml:space="preserve">, CSc.         </w:t>
      </w:r>
      <w:r>
        <w:rPr>
          <w:rFonts w:ascii="Arial Narrow" w:eastAsia="Times New Roman" w:hAnsi="Arial Narrow" w:cs="Arial"/>
          <w:b/>
          <w:sz w:val="24"/>
          <w:szCs w:val="24"/>
          <w:lang w:eastAsia="sk-SK"/>
        </w:rPr>
        <w:t xml:space="preserve"> </w:t>
      </w:r>
      <w:r w:rsidRPr="00421EF5">
        <w:rPr>
          <w:rFonts w:ascii="Arial Narrow" w:eastAsia="Times New Roman" w:hAnsi="Arial Narrow" w:cs="Arial"/>
          <w:sz w:val="24"/>
          <w:szCs w:val="24"/>
          <w:lang w:eastAsia="sk-SK"/>
        </w:rPr>
        <w:t>–</w:t>
      </w:r>
      <w:r>
        <w:rPr>
          <w:rFonts w:ascii="Arial Narrow" w:eastAsia="Times New Roman" w:hAnsi="Arial Narrow" w:cs="Arial"/>
          <w:sz w:val="24"/>
          <w:szCs w:val="24"/>
          <w:lang w:eastAsia="sk-SK"/>
        </w:rPr>
        <w:t xml:space="preserve"> </w:t>
      </w:r>
      <w:r w:rsidRPr="00F41597">
        <w:rPr>
          <w:rFonts w:ascii="Arial Narrow" w:eastAsia="Times New Roman" w:hAnsi="Arial Narrow" w:cs="Arial"/>
          <w:sz w:val="24"/>
          <w:szCs w:val="24"/>
          <w:lang w:eastAsia="sk-SK"/>
        </w:rPr>
        <w:t>doprava</w:t>
      </w:r>
      <w:r>
        <w:rPr>
          <w:rFonts w:ascii="Arial Narrow" w:eastAsia="Times New Roman" w:hAnsi="Arial Narrow" w:cs="Arial"/>
          <w:sz w:val="24"/>
          <w:szCs w:val="24"/>
          <w:lang w:eastAsia="sk-SK"/>
        </w:rPr>
        <w:t>,</w:t>
      </w:r>
      <w:r w:rsidRPr="00421EF5">
        <w:rPr>
          <w:rFonts w:ascii="Arial Narrow" w:eastAsia="Times New Roman" w:hAnsi="Arial Narrow" w:cs="Arial"/>
          <w:b/>
          <w:sz w:val="24"/>
          <w:szCs w:val="24"/>
          <w:lang w:eastAsia="sk-SK"/>
        </w:rPr>
        <w:t xml:space="preserve"> </w:t>
      </w:r>
      <w:r w:rsidRPr="00421EF5">
        <w:rPr>
          <w:rFonts w:ascii="Arial Narrow" w:eastAsia="Times New Roman" w:hAnsi="Arial Narrow" w:cs="Arial"/>
          <w:sz w:val="24"/>
          <w:szCs w:val="24"/>
          <w:lang w:eastAsia="sk-SK"/>
        </w:rPr>
        <w:t>ASI</w:t>
      </w:r>
    </w:p>
    <w:p w:rsidR="00844333" w:rsidRDefault="00844333" w:rsidP="00844333">
      <w:pPr>
        <w:tabs>
          <w:tab w:val="left" w:pos="567"/>
          <w:tab w:val="left" w:pos="1260"/>
        </w:tabs>
        <w:spacing w:after="0" w:line="240" w:lineRule="auto"/>
        <w:contextualSpacing/>
        <w:jc w:val="both"/>
        <w:rPr>
          <w:rFonts w:ascii="Arial Narrow" w:eastAsia="Times New Roman" w:hAnsi="Arial Narrow" w:cs="Arial"/>
          <w:sz w:val="24"/>
          <w:szCs w:val="24"/>
          <w:lang w:eastAsia="sk-SK"/>
        </w:rPr>
      </w:pPr>
      <w:r>
        <w:rPr>
          <w:rFonts w:ascii="Arial Narrow" w:eastAsia="Times New Roman" w:hAnsi="Arial Narrow" w:cs="Arial"/>
          <w:sz w:val="24"/>
          <w:szCs w:val="24"/>
          <w:lang w:eastAsia="sk-SK"/>
        </w:rPr>
        <w:t xml:space="preserve">Ing. Anna Dobrucká   </w:t>
      </w:r>
      <w:r>
        <w:rPr>
          <w:rFonts w:ascii="Arial Narrow" w:eastAsia="Times New Roman" w:hAnsi="Arial Narrow" w:cs="Arial"/>
          <w:sz w:val="24"/>
          <w:szCs w:val="24"/>
          <w:lang w:eastAsia="sk-SK"/>
        </w:rPr>
        <w:tab/>
      </w:r>
      <w:r>
        <w:rPr>
          <w:rFonts w:ascii="Arial Narrow" w:eastAsia="Times New Roman" w:hAnsi="Arial Narrow" w:cs="Arial"/>
          <w:sz w:val="24"/>
          <w:szCs w:val="24"/>
          <w:lang w:eastAsia="sk-SK"/>
        </w:rPr>
        <w:tab/>
        <w:t>– zeleň a krajinná architektúra - AKA SKA</w:t>
      </w:r>
    </w:p>
    <w:p w:rsidR="00844333" w:rsidRDefault="00844333" w:rsidP="00844333">
      <w:pPr>
        <w:tabs>
          <w:tab w:val="left" w:pos="567"/>
          <w:tab w:val="left" w:pos="1260"/>
        </w:tabs>
        <w:spacing w:after="0" w:line="240" w:lineRule="auto"/>
        <w:contextualSpacing/>
        <w:jc w:val="both"/>
        <w:rPr>
          <w:rFonts w:ascii="Arial Narrow" w:eastAsia="Times New Roman" w:hAnsi="Arial Narrow" w:cs="Arial"/>
          <w:sz w:val="24"/>
          <w:szCs w:val="24"/>
          <w:lang w:eastAsia="sk-SK"/>
        </w:rPr>
      </w:pPr>
      <w:r>
        <w:rPr>
          <w:rFonts w:ascii="Arial Narrow" w:eastAsia="Times New Roman" w:hAnsi="Arial Narrow" w:cs="Arial"/>
          <w:sz w:val="24"/>
          <w:szCs w:val="24"/>
          <w:lang w:eastAsia="sk-SK"/>
        </w:rPr>
        <w:t xml:space="preserve">Ing. arch. Karol Ďurian     </w:t>
      </w:r>
      <w:r>
        <w:rPr>
          <w:rFonts w:ascii="Arial Narrow" w:eastAsia="Times New Roman" w:hAnsi="Arial Narrow" w:cs="Arial"/>
          <w:sz w:val="24"/>
          <w:szCs w:val="24"/>
          <w:lang w:eastAsia="sk-SK"/>
        </w:rPr>
        <w:tab/>
        <w:t>– pamiatková ochrana</w:t>
      </w:r>
    </w:p>
    <w:p w:rsidR="00844333" w:rsidRDefault="00844333" w:rsidP="00844333">
      <w:pPr>
        <w:tabs>
          <w:tab w:val="left" w:pos="567"/>
          <w:tab w:val="left" w:pos="1260"/>
        </w:tabs>
        <w:spacing w:after="0" w:line="240" w:lineRule="auto"/>
        <w:contextualSpacing/>
        <w:jc w:val="both"/>
        <w:rPr>
          <w:rFonts w:ascii="Arial Narrow" w:eastAsia="Times New Roman" w:hAnsi="Arial Narrow" w:cs="Arial"/>
          <w:sz w:val="24"/>
          <w:szCs w:val="24"/>
          <w:lang w:eastAsia="sk-SK"/>
        </w:rPr>
      </w:pPr>
      <w:r>
        <w:rPr>
          <w:rFonts w:ascii="Arial Narrow" w:eastAsia="Times New Roman" w:hAnsi="Arial Narrow" w:cs="Arial"/>
          <w:sz w:val="24"/>
          <w:szCs w:val="24"/>
          <w:lang w:eastAsia="sk-SK"/>
        </w:rPr>
        <w:t xml:space="preserve">Ing. arch. Milan Marček     </w:t>
      </w:r>
      <w:r>
        <w:rPr>
          <w:rFonts w:ascii="Arial Narrow" w:eastAsia="Times New Roman" w:hAnsi="Arial Narrow" w:cs="Arial"/>
          <w:sz w:val="24"/>
          <w:szCs w:val="24"/>
          <w:lang w:eastAsia="sk-SK"/>
        </w:rPr>
        <w:tab/>
        <w:t>– pamiatková ochrana, AA SKA</w:t>
      </w:r>
    </w:p>
    <w:p w:rsidR="007F1CA9" w:rsidRDefault="007F1CA9" w:rsidP="00844333">
      <w:pPr>
        <w:tabs>
          <w:tab w:val="left" w:pos="567"/>
          <w:tab w:val="left" w:pos="1260"/>
        </w:tabs>
        <w:spacing w:after="0" w:line="240" w:lineRule="auto"/>
        <w:contextualSpacing/>
        <w:jc w:val="both"/>
        <w:rPr>
          <w:rFonts w:ascii="Arial Narrow" w:eastAsia="Times New Roman" w:hAnsi="Arial Narrow" w:cs="Arial"/>
          <w:sz w:val="24"/>
          <w:szCs w:val="24"/>
          <w:lang w:eastAsia="sk-SK"/>
        </w:rPr>
      </w:pPr>
    </w:p>
    <w:p w:rsidR="002C4204" w:rsidRPr="00EB62A8" w:rsidRDefault="002C4204" w:rsidP="002C4204">
      <w:pPr>
        <w:spacing w:line="240" w:lineRule="auto"/>
        <w:contextualSpacing/>
        <w:jc w:val="both"/>
        <w:rPr>
          <w:rFonts w:ascii="Arial Narrow" w:eastAsia="Times New Roman" w:hAnsi="Arial Narrow" w:cs="Arial"/>
          <w:b/>
          <w:bCs/>
          <w:sz w:val="24"/>
          <w:szCs w:val="24"/>
          <w:lang w:eastAsia="sk-SK"/>
        </w:rPr>
      </w:pPr>
      <w:r w:rsidRPr="00791500">
        <w:rPr>
          <w:rFonts w:ascii="Arial Narrow" w:eastAsia="Times New Roman" w:hAnsi="Arial Narrow" w:cs="Arial"/>
          <w:sz w:val="24"/>
          <w:szCs w:val="24"/>
          <w:lang w:eastAsia="sk-SK"/>
        </w:rPr>
        <w:t>Porota si v prípade potreby vyhradzuje právo prizvať k hodnoteniu súťažných návrhov ďalších expertov na špecifiká riešeného územia a predmetu súťaže.</w:t>
      </w:r>
      <w:r w:rsidRPr="00791500">
        <w:rPr>
          <w:rFonts w:ascii="Arial Narrow" w:eastAsia="Times New Roman" w:hAnsi="Arial Narrow" w:cs="Arial"/>
          <w:b/>
          <w:bCs/>
          <w:sz w:val="24"/>
          <w:szCs w:val="24"/>
          <w:lang w:eastAsia="sk-SK"/>
        </w:rPr>
        <w:t xml:space="preserve"> </w:t>
      </w:r>
      <w:r w:rsidRPr="00791500">
        <w:rPr>
          <w:rFonts w:ascii="Arial Narrow" w:eastAsia="Times New Roman" w:hAnsi="Arial Narrow" w:cs="Arial"/>
          <w:bCs/>
          <w:sz w:val="24"/>
          <w:szCs w:val="24"/>
          <w:lang w:eastAsia="sk-SK"/>
        </w:rPr>
        <w:t>Prizvaný expert má poradný hlas a nesmie sa zúčastniť rozhodovania o poradí návrhov</w:t>
      </w:r>
      <w:r w:rsidRPr="00791500">
        <w:rPr>
          <w:rFonts w:ascii="Arial Narrow" w:eastAsia="Times New Roman" w:hAnsi="Arial Narrow" w:cs="Arial"/>
          <w:bCs/>
          <w:i/>
          <w:sz w:val="24"/>
          <w:szCs w:val="24"/>
          <w:lang w:eastAsia="sk-SK"/>
        </w:rPr>
        <w:t xml:space="preserve">.   </w:t>
      </w:r>
    </w:p>
    <w:p w:rsidR="00C73AD4" w:rsidRPr="002C4204" w:rsidRDefault="00C73AD4" w:rsidP="00844333">
      <w:pPr>
        <w:spacing w:line="240" w:lineRule="auto"/>
        <w:contextualSpacing/>
        <w:jc w:val="both"/>
        <w:rPr>
          <w:rFonts w:ascii="Arial Narrow" w:eastAsia="Times New Roman" w:hAnsi="Arial Narrow" w:cs="Arial"/>
          <w:sz w:val="20"/>
          <w:szCs w:val="20"/>
          <w:lang w:eastAsia="sk-SK"/>
        </w:rPr>
      </w:pPr>
    </w:p>
    <w:p w:rsidR="00791500" w:rsidRPr="00791500" w:rsidRDefault="00791500" w:rsidP="00BE6A58">
      <w:pPr>
        <w:widowControl w:val="0"/>
        <w:numPr>
          <w:ilvl w:val="0"/>
          <w:numId w:val="2"/>
        </w:numPr>
        <w:shd w:val="clear" w:color="auto" w:fill="EEECE1"/>
        <w:tabs>
          <w:tab w:val="num" w:pos="426"/>
          <w:tab w:val="left" w:pos="540"/>
          <w:tab w:val="num" w:pos="824"/>
        </w:tabs>
        <w:spacing w:after="0" w:line="240" w:lineRule="auto"/>
        <w:ind w:left="426" w:hanging="426"/>
        <w:jc w:val="both"/>
        <w:rPr>
          <w:rFonts w:ascii="Arial Narrow" w:eastAsia="Times New Roman" w:hAnsi="Arial Narrow" w:cs="Arial"/>
          <w:b/>
          <w:bCs/>
          <w:sz w:val="24"/>
          <w:szCs w:val="24"/>
          <w:lang w:eastAsia="sk-SK"/>
        </w:rPr>
      </w:pPr>
      <w:r w:rsidRPr="00791500">
        <w:rPr>
          <w:rFonts w:ascii="Arial Narrow" w:eastAsia="Times New Roman" w:hAnsi="Arial Narrow" w:cs="Arial"/>
          <w:b/>
          <w:bCs/>
          <w:sz w:val="24"/>
          <w:szCs w:val="24"/>
          <w:lang w:eastAsia="sk-SK"/>
        </w:rPr>
        <w:t xml:space="preserve">  POMOCNÉ ORGÁNY POROTY</w:t>
      </w:r>
    </w:p>
    <w:p w:rsidR="00791500" w:rsidRPr="002C4204" w:rsidRDefault="00791500" w:rsidP="00791500">
      <w:pPr>
        <w:spacing w:after="0" w:line="240" w:lineRule="auto"/>
        <w:jc w:val="both"/>
        <w:rPr>
          <w:rFonts w:ascii="Arial Narrow" w:eastAsia="Times New Roman" w:hAnsi="Arial Narrow" w:cs="Arial"/>
          <w:b/>
          <w:sz w:val="20"/>
          <w:szCs w:val="20"/>
          <w:lang w:eastAsia="sk-SK"/>
        </w:rPr>
      </w:pPr>
    </w:p>
    <w:p w:rsidR="00844333" w:rsidRPr="00791500" w:rsidRDefault="00844333" w:rsidP="00844333">
      <w:pPr>
        <w:spacing w:after="0" w:line="240" w:lineRule="auto"/>
        <w:jc w:val="both"/>
        <w:rPr>
          <w:rFonts w:ascii="Arial Narrow" w:eastAsia="Times New Roman" w:hAnsi="Arial Narrow" w:cs="Arial"/>
          <w:b/>
          <w:sz w:val="24"/>
          <w:szCs w:val="24"/>
          <w:lang w:eastAsia="sk-SK"/>
        </w:rPr>
      </w:pPr>
      <w:r w:rsidRPr="00791500">
        <w:rPr>
          <w:rFonts w:ascii="Arial Narrow" w:eastAsia="Times New Roman" w:hAnsi="Arial Narrow" w:cs="Arial"/>
          <w:b/>
          <w:sz w:val="24"/>
          <w:szCs w:val="24"/>
          <w:lang w:eastAsia="sk-SK"/>
        </w:rPr>
        <w:t>Overovatelia:</w:t>
      </w:r>
    </w:p>
    <w:p w:rsidR="00844333" w:rsidRDefault="00844333" w:rsidP="00844333">
      <w:pPr>
        <w:pStyle w:val="Odsekzoznamu"/>
        <w:widowControl w:val="0"/>
        <w:spacing w:line="240" w:lineRule="auto"/>
        <w:ind w:left="284" w:hanging="284"/>
        <w:rPr>
          <w:rFonts w:ascii="Arial Narrow" w:hAnsi="Arial Narrow"/>
          <w:bCs/>
          <w:color w:val="000000"/>
          <w:sz w:val="24"/>
          <w:szCs w:val="24"/>
        </w:rPr>
      </w:pPr>
      <w:r>
        <w:rPr>
          <w:rFonts w:ascii="Arial Narrow" w:hAnsi="Arial Narrow"/>
          <w:bCs/>
          <w:color w:val="000000"/>
          <w:sz w:val="24"/>
          <w:szCs w:val="24"/>
        </w:rPr>
        <w:t xml:space="preserve">1.    </w:t>
      </w:r>
      <w:r w:rsidRPr="00F41597">
        <w:rPr>
          <w:rFonts w:ascii="Arial Narrow" w:hAnsi="Arial Narrow"/>
          <w:bCs/>
          <w:color w:val="000000"/>
          <w:sz w:val="24"/>
          <w:szCs w:val="24"/>
        </w:rPr>
        <w:t>Ing. Marta Kohútová</w:t>
      </w:r>
      <w:r>
        <w:rPr>
          <w:rFonts w:ascii="Arial Narrow" w:hAnsi="Arial Narrow"/>
          <w:bCs/>
          <w:color w:val="000000"/>
          <w:sz w:val="24"/>
          <w:szCs w:val="24"/>
        </w:rPr>
        <w:t xml:space="preserve"> </w:t>
      </w:r>
      <w:r w:rsidRPr="00F41597">
        <w:rPr>
          <w:rFonts w:ascii="Arial Narrow" w:hAnsi="Arial Narrow"/>
          <w:bCs/>
          <w:color w:val="000000"/>
          <w:sz w:val="24"/>
          <w:szCs w:val="24"/>
        </w:rPr>
        <w:t xml:space="preserve">– hlavný overovateľ </w:t>
      </w:r>
    </w:p>
    <w:p w:rsidR="00A62132" w:rsidRPr="0080203D" w:rsidRDefault="00BE6A58" w:rsidP="0080203D">
      <w:pPr>
        <w:pStyle w:val="Odsekzoznamu"/>
        <w:widowControl w:val="0"/>
        <w:spacing w:line="240" w:lineRule="auto"/>
        <w:ind w:left="284" w:hanging="284"/>
        <w:rPr>
          <w:rFonts w:ascii="Arial Narrow" w:hAnsi="Arial Narrow"/>
          <w:bCs/>
          <w:color w:val="000000"/>
          <w:sz w:val="24"/>
          <w:szCs w:val="24"/>
        </w:rPr>
      </w:pPr>
      <w:r>
        <w:rPr>
          <w:rFonts w:ascii="Arial Narrow" w:hAnsi="Arial Narrow"/>
          <w:bCs/>
          <w:color w:val="000000"/>
          <w:sz w:val="24"/>
          <w:szCs w:val="24"/>
        </w:rPr>
        <w:t>2.    Ing. Lucia Gáborová</w:t>
      </w:r>
    </w:p>
    <w:p w:rsidR="00844333" w:rsidRPr="00791500" w:rsidRDefault="00844333" w:rsidP="00844333">
      <w:pPr>
        <w:spacing w:after="0"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b/>
          <w:sz w:val="24"/>
          <w:szCs w:val="24"/>
          <w:lang w:eastAsia="sk-SK"/>
        </w:rPr>
        <w:t>Sekretárka súťaže:</w:t>
      </w:r>
      <w:r w:rsidRPr="00791500">
        <w:rPr>
          <w:rFonts w:ascii="Arial Narrow" w:eastAsia="Times New Roman" w:hAnsi="Arial Narrow" w:cs="Arial"/>
          <w:sz w:val="24"/>
          <w:szCs w:val="24"/>
          <w:lang w:eastAsia="sk-SK"/>
        </w:rPr>
        <w:t xml:space="preserve">       </w:t>
      </w:r>
    </w:p>
    <w:p w:rsidR="00844333" w:rsidRPr="00791500" w:rsidRDefault="00844333" w:rsidP="00844333">
      <w:pPr>
        <w:widowControl w:val="0"/>
        <w:autoSpaceDE w:val="0"/>
        <w:autoSpaceDN w:val="0"/>
        <w:spacing w:after="0" w:line="240" w:lineRule="auto"/>
        <w:jc w:val="both"/>
        <w:rPr>
          <w:rFonts w:ascii="Arial Narrow" w:eastAsia="Bitter-Regular" w:hAnsi="Arial Narrow" w:cs="Calibri"/>
          <w:kern w:val="2"/>
          <w:sz w:val="24"/>
          <w:szCs w:val="24"/>
          <w:lang w:eastAsia="zh-CN"/>
        </w:rPr>
      </w:pPr>
      <w:r w:rsidRPr="00791500">
        <w:rPr>
          <w:rFonts w:ascii="Arial Narrow" w:eastAsia="Bitter-Regular" w:hAnsi="Arial Narrow" w:cs="Calibri"/>
          <w:kern w:val="2"/>
          <w:sz w:val="24"/>
          <w:szCs w:val="24"/>
          <w:lang w:eastAsia="zh-CN"/>
        </w:rPr>
        <w:t xml:space="preserve">Ing. arch. Viera Šottníková </w:t>
      </w:r>
    </w:p>
    <w:p w:rsidR="00844333" w:rsidRPr="00791500" w:rsidRDefault="00844333" w:rsidP="00844333">
      <w:pPr>
        <w:widowControl w:val="0"/>
        <w:autoSpaceDE w:val="0"/>
        <w:autoSpaceDN w:val="0"/>
        <w:spacing w:after="0" w:line="240" w:lineRule="auto"/>
        <w:jc w:val="both"/>
        <w:rPr>
          <w:rFonts w:ascii="Arial Narrow" w:eastAsia="Bitter-Regular" w:hAnsi="Arial Narrow" w:cs="Calibri"/>
          <w:kern w:val="2"/>
          <w:sz w:val="24"/>
          <w:szCs w:val="24"/>
          <w:lang w:eastAsia="zh-CN"/>
        </w:rPr>
      </w:pPr>
      <w:r w:rsidRPr="00791500">
        <w:rPr>
          <w:rFonts w:ascii="Arial Narrow" w:eastAsia="Bitter-Regular" w:hAnsi="Arial Narrow" w:cs="Calibri"/>
          <w:kern w:val="2"/>
          <w:sz w:val="24"/>
          <w:szCs w:val="24"/>
          <w:lang w:eastAsia="zh-CN"/>
        </w:rPr>
        <w:t>+ 421 903 794 736</w:t>
      </w:r>
    </w:p>
    <w:p w:rsidR="00844333" w:rsidRPr="00791500" w:rsidRDefault="006904FC" w:rsidP="00844333">
      <w:pPr>
        <w:widowControl w:val="0"/>
        <w:autoSpaceDE w:val="0"/>
        <w:autoSpaceDN w:val="0"/>
        <w:spacing w:after="0" w:line="240" w:lineRule="auto"/>
        <w:jc w:val="both"/>
        <w:rPr>
          <w:rFonts w:ascii="Arial Narrow" w:eastAsia="Bitter-Regular" w:hAnsi="Arial Narrow" w:cs="Calibri"/>
          <w:kern w:val="2"/>
          <w:sz w:val="24"/>
          <w:szCs w:val="24"/>
          <w:u w:val="single"/>
          <w:lang w:eastAsia="zh-CN"/>
        </w:rPr>
      </w:pPr>
      <w:hyperlink r:id="rId46" w:history="1">
        <w:r w:rsidR="00844333" w:rsidRPr="00791500">
          <w:rPr>
            <w:rFonts w:ascii="Arial Narrow" w:eastAsia="Bitter-Regular" w:hAnsi="Arial Narrow" w:cs="Calibri"/>
            <w:color w:val="0000FF"/>
            <w:kern w:val="2"/>
            <w:sz w:val="24"/>
            <w:szCs w:val="24"/>
            <w:u w:val="single"/>
            <w:lang w:eastAsia="zh-CN"/>
          </w:rPr>
          <w:t>viera.sottnikova@gmail.com</w:t>
        </w:r>
      </w:hyperlink>
    </w:p>
    <w:p w:rsidR="00791500" w:rsidRPr="00791500" w:rsidRDefault="00791500" w:rsidP="00791500">
      <w:pPr>
        <w:widowControl w:val="0"/>
        <w:autoSpaceDE w:val="0"/>
        <w:autoSpaceDN w:val="0"/>
        <w:spacing w:after="0" w:line="240" w:lineRule="auto"/>
        <w:jc w:val="both"/>
        <w:rPr>
          <w:rFonts w:ascii="Arial Narrow" w:eastAsia="Bitter-Regular" w:hAnsi="Arial Narrow" w:cs="Calibri"/>
          <w:kern w:val="2"/>
          <w:sz w:val="24"/>
          <w:szCs w:val="24"/>
          <w:lang w:eastAsia="zh-CN"/>
        </w:rPr>
      </w:pPr>
    </w:p>
    <w:p w:rsidR="00791500" w:rsidRPr="00791500" w:rsidRDefault="00791500" w:rsidP="00BE6A58">
      <w:pPr>
        <w:widowControl w:val="0"/>
        <w:numPr>
          <w:ilvl w:val="0"/>
          <w:numId w:val="2"/>
        </w:numPr>
        <w:shd w:val="clear" w:color="auto" w:fill="EEECE1"/>
        <w:tabs>
          <w:tab w:val="clear" w:pos="540"/>
          <w:tab w:val="num" w:pos="567"/>
        </w:tabs>
        <w:spacing w:after="240" w:line="240" w:lineRule="auto"/>
        <w:ind w:left="426" w:hanging="426"/>
        <w:jc w:val="both"/>
        <w:rPr>
          <w:rFonts w:ascii="Arial Narrow" w:eastAsia="Times New Roman" w:hAnsi="Arial Narrow" w:cs="Arial"/>
          <w:b/>
          <w:sz w:val="24"/>
          <w:szCs w:val="24"/>
          <w:lang w:eastAsia="sk-SK"/>
        </w:rPr>
      </w:pPr>
      <w:r w:rsidRPr="00791500">
        <w:rPr>
          <w:rFonts w:ascii="Arial Narrow" w:eastAsia="Times New Roman" w:hAnsi="Arial Narrow" w:cs="Arial"/>
          <w:b/>
          <w:sz w:val="24"/>
          <w:szCs w:val="24"/>
          <w:lang w:eastAsia="sk-SK"/>
        </w:rPr>
        <w:t>VYLÚČENIE Z ÚČASTI V SÚŤAŽI</w:t>
      </w:r>
    </w:p>
    <w:p w:rsidR="00791500" w:rsidRPr="00791500" w:rsidRDefault="00791500" w:rsidP="00791500">
      <w:pPr>
        <w:spacing w:after="0" w:line="240" w:lineRule="auto"/>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 xml:space="preserve">Zo  súťaže budú na základe rozhodnutia súťažnej poroty vylúčené tie návrhy, ktoré porušia súťažné podmienky hlavne pre:      </w:t>
      </w:r>
    </w:p>
    <w:p w:rsidR="00791500" w:rsidRPr="00791500" w:rsidRDefault="00791500" w:rsidP="002B6018">
      <w:pPr>
        <w:widowControl w:val="0"/>
        <w:numPr>
          <w:ilvl w:val="0"/>
          <w:numId w:val="3"/>
        </w:numPr>
        <w:spacing w:after="0" w:line="240" w:lineRule="auto"/>
        <w:ind w:left="851" w:hanging="284"/>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 xml:space="preserve">porušenie anonymity,  </w:t>
      </w:r>
    </w:p>
    <w:p w:rsidR="00791500" w:rsidRPr="00791500" w:rsidRDefault="00791500" w:rsidP="002B6018">
      <w:pPr>
        <w:widowControl w:val="0"/>
        <w:numPr>
          <w:ilvl w:val="1"/>
          <w:numId w:val="4"/>
        </w:numPr>
        <w:spacing w:after="0" w:line="240" w:lineRule="auto"/>
        <w:ind w:left="851" w:hanging="284"/>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 xml:space="preserve">nesplnenie súťažných podmienok  v požadovanom obsahu a rozsahu, </w:t>
      </w:r>
    </w:p>
    <w:p w:rsidR="00791500" w:rsidRPr="00791500" w:rsidRDefault="00791500" w:rsidP="002B6018">
      <w:pPr>
        <w:widowControl w:val="0"/>
        <w:numPr>
          <w:ilvl w:val="1"/>
          <w:numId w:val="4"/>
        </w:numPr>
        <w:spacing w:after="0" w:line="240" w:lineRule="auto"/>
        <w:ind w:left="851" w:hanging="284"/>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nedodržanie termínov súťaže,</w:t>
      </w:r>
    </w:p>
    <w:p w:rsidR="00791500" w:rsidRPr="00791500" w:rsidRDefault="00791500" w:rsidP="002B6018">
      <w:pPr>
        <w:widowControl w:val="0"/>
        <w:numPr>
          <w:ilvl w:val="1"/>
          <w:numId w:val="4"/>
        </w:numPr>
        <w:spacing w:after="0" w:line="240" w:lineRule="auto"/>
        <w:ind w:left="851" w:hanging="284"/>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odovzdané variantné riešenia,</w:t>
      </w:r>
    </w:p>
    <w:p w:rsidR="00BE6A58" w:rsidRDefault="00791500" w:rsidP="00515A41">
      <w:pPr>
        <w:widowControl w:val="0"/>
        <w:numPr>
          <w:ilvl w:val="1"/>
          <w:numId w:val="4"/>
        </w:numPr>
        <w:spacing w:line="240" w:lineRule="auto"/>
        <w:ind w:left="851" w:hanging="284"/>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nesplnenie podmienok odbornej spôsobilosti.</w:t>
      </w:r>
    </w:p>
    <w:p w:rsidR="00791500" w:rsidRPr="00791500" w:rsidRDefault="00791500" w:rsidP="00BE6A58">
      <w:pPr>
        <w:numPr>
          <w:ilvl w:val="0"/>
          <w:numId w:val="2"/>
        </w:numPr>
        <w:shd w:val="clear" w:color="auto" w:fill="EEECE1"/>
        <w:tabs>
          <w:tab w:val="clear" w:pos="540"/>
          <w:tab w:val="center" w:pos="284"/>
          <w:tab w:val="left" w:pos="426"/>
          <w:tab w:val="num" w:pos="824"/>
        </w:tabs>
        <w:spacing w:before="240" w:after="0" w:line="240" w:lineRule="auto"/>
        <w:ind w:left="824" w:hanging="824"/>
        <w:contextualSpacing/>
        <w:jc w:val="both"/>
        <w:rPr>
          <w:rFonts w:ascii="Arial Narrow" w:eastAsia="Times New Roman" w:hAnsi="Arial Narrow" w:cs="Arial"/>
          <w:bCs/>
          <w:sz w:val="24"/>
          <w:szCs w:val="24"/>
          <w:lang w:eastAsia="sk-SK"/>
        </w:rPr>
      </w:pPr>
      <w:r w:rsidRPr="00791500">
        <w:rPr>
          <w:rFonts w:ascii="Arial Narrow" w:eastAsia="Times New Roman" w:hAnsi="Arial Narrow" w:cs="Arial"/>
          <w:b/>
          <w:bCs/>
          <w:sz w:val="24"/>
          <w:szCs w:val="24"/>
          <w:lang w:eastAsia="sk-SK"/>
        </w:rPr>
        <w:t xml:space="preserve">     HODNOTIACE KRITÉRIÁ</w:t>
      </w:r>
      <w:r w:rsidRPr="00791500">
        <w:rPr>
          <w:rFonts w:ascii="Arial Narrow" w:eastAsia="Times New Roman" w:hAnsi="Arial Narrow" w:cs="Arial"/>
          <w:bCs/>
          <w:sz w:val="24"/>
          <w:szCs w:val="24"/>
          <w:lang w:eastAsia="sk-SK"/>
        </w:rPr>
        <w:t xml:space="preserve"> </w:t>
      </w:r>
    </w:p>
    <w:p w:rsidR="00791500" w:rsidRPr="00791500" w:rsidRDefault="00791500" w:rsidP="00791500">
      <w:pPr>
        <w:tabs>
          <w:tab w:val="left" w:pos="0"/>
          <w:tab w:val="center" w:pos="284"/>
        </w:tabs>
        <w:spacing w:after="0" w:line="240" w:lineRule="auto"/>
        <w:contextualSpacing/>
        <w:jc w:val="both"/>
        <w:rPr>
          <w:rFonts w:ascii="Arial Narrow" w:eastAsia="Times New Roman" w:hAnsi="Arial Narrow" w:cs="Arial"/>
          <w:bCs/>
          <w:sz w:val="16"/>
          <w:szCs w:val="16"/>
          <w:lang w:eastAsia="sk-SK"/>
        </w:rPr>
      </w:pPr>
    </w:p>
    <w:p w:rsidR="00F82DA8" w:rsidRPr="00907646" w:rsidRDefault="00791500" w:rsidP="009D7FE1">
      <w:pPr>
        <w:tabs>
          <w:tab w:val="left" w:pos="0"/>
          <w:tab w:val="center" w:pos="284"/>
        </w:tabs>
        <w:spacing w:line="240" w:lineRule="auto"/>
        <w:contextualSpacing/>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Súťažné návrhy, ktoré neboli vylúčené zo súťaže, budú hodnotené</w:t>
      </w:r>
      <w:r w:rsidR="0016467D">
        <w:rPr>
          <w:rFonts w:ascii="Arial Narrow" w:eastAsia="Times New Roman" w:hAnsi="Arial Narrow" w:cs="Arial"/>
          <w:bCs/>
          <w:sz w:val="24"/>
          <w:szCs w:val="24"/>
          <w:lang w:eastAsia="sk-SK"/>
        </w:rPr>
        <w:t xml:space="preserve"> komplexne </w:t>
      </w:r>
      <w:r w:rsidRPr="00791500">
        <w:rPr>
          <w:rFonts w:ascii="Arial Narrow" w:eastAsia="Times New Roman" w:hAnsi="Arial Narrow" w:cs="Arial"/>
          <w:bCs/>
          <w:sz w:val="24"/>
          <w:szCs w:val="24"/>
          <w:lang w:eastAsia="sk-SK"/>
        </w:rPr>
        <w:t>podľa</w:t>
      </w:r>
      <w:r w:rsidR="003C3242" w:rsidRPr="003C3242">
        <w:rPr>
          <w:rFonts w:ascii="Arial Narrow" w:hAnsi="Arial Narrow"/>
          <w:color w:val="FF0000"/>
        </w:rPr>
        <w:t xml:space="preserve"> </w:t>
      </w:r>
      <w:r w:rsidR="003C3242" w:rsidRPr="003C3242">
        <w:rPr>
          <w:rFonts w:ascii="Arial Narrow" w:hAnsi="Arial Narrow"/>
          <w:color w:val="000000"/>
          <w:sz w:val="24"/>
          <w:szCs w:val="24"/>
        </w:rPr>
        <w:t>urbanisticko-architektonickej kvality predloženého návrhu</w:t>
      </w:r>
      <w:r w:rsidR="003C3242">
        <w:rPr>
          <w:rFonts w:ascii="Arial Narrow" w:hAnsi="Arial Narrow"/>
          <w:color w:val="7F7F7F"/>
          <w:sz w:val="24"/>
          <w:szCs w:val="24"/>
        </w:rPr>
        <w:t xml:space="preserve"> a</w:t>
      </w:r>
      <w:r w:rsidRPr="00791500">
        <w:rPr>
          <w:rFonts w:ascii="Arial Narrow" w:eastAsia="Times New Roman" w:hAnsi="Arial Narrow" w:cs="Arial"/>
          <w:bCs/>
          <w:sz w:val="24"/>
          <w:szCs w:val="24"/>
          <w:lang w:eastAsia="sk-SK"/>
        </w:rPr>
        <w:t xml:space="preserve"> nasledujúcich kritérií na hodnotenie súťažných návrhov:</w:t>
      </w:r>
    </w:p>
    <w:p w:rsidR="00E610F9" w:rsidRPr="00E610F9" w:rsidRDefault="00E610F9" w:rsidP="009D7FE1">
      <w:pPr>
        <w:widowControl w:val="0"/>
        <w:numPr>
          <w:ilvl w:val="0"/>
          <w:numId w:val="6"/>
        </w:numPr>
        <w:spacing w:line="240" w:lineRule="auto"/>
        <w:ind w:left="851" w:hanging="284"/>
        <w:contextualSpacing/>
        <w:jc w:val="both"/>
        <w:rPr>
          <w:rFonts w:ascii="Arial Narrow" w:eastAsia="Times New Roman" w:hAnsi="Arial Narrow" w:cs="Arial"/>
          <w:bCs/>
          <w:color w:val="000000"/>
          <w:sz w:val="24"/>
          <w:szCs w:val="24"/>
          <w:lang w:eastAsia="sk-SK"/>
        </w:rPr>
      </w:pPr>
      <w:r w:rsidRPr="00E610F9">
        <w:rPr>
          <w:rFonts w:ascii="Arial Narrow" w:eastAsia="Times New Roman" w:hAnsi="Arial Narrow" w:cs="Calibri"/>
          <w:iCs/>
          <w:color w:val="222222"/>
          <w:sz w:val="24"/>
          <w:szCs w:val="24"/>
          <w:lang w:eastAsia="sk-SK"/>
        </w:rPr>
        <w:t>architektonická a urbanistická  kvalita prestavby Nám. SNP,</w:t>
      </w:r>
    </w:p>
    <w:p w:rsidR="0080203D" w:rsidRDefault="00E610F9" w:rsidP="009D7FE1">
      <w:pPr>
        <w:widowControl w:val="0"/>
        <w:numPr>
          <w:ilvl w:val="0"/>
          <w:numId w:val="6"/>
        </w:numPr>
        <w:spacing w:line="240" w:lineRule="auto"/>
        <w:ind w:left="851" w:hanging="284"/>
        <w:contextualSpacing/>
        <w:jc w:val="both"/>
        <w:rPr>
          <w:rFonts w:ascii="Arial Narrow" w:eastAsia="Times New Roman" w:hAnsi="Arial Narrow" w:cs="Arial"/>
          <w:bCs/>
          <w:color w:val="000000"/>
          <w:sz w:val="24"/>
          <w:szCs w:val="24"/>
          <w:lang w:eastAsia="sk-SK"/>
        </w:rPr>
      </w:pPr>
      <w:r w:rsidRPr="00E610F9">
        <w:rPr>
          <w:rFonts w:ascii="Arial Narrow" w:eastAsia="Times New Roman" w:hAnsi="Arial Narrow" w:cs="Arial"/>
          <w:bCs/>
          <w:sz w:val="24"/>
          <w:szCs w:val="24"/>
          <w:lang w:eastAsia="sk-SK"/>
        </w:rPr>
        <w:t xml:space="preserve">komplexnosť urbanistického konceptu </w:t>
      </w:r>
      <w:r w:rsidRPr="00E610F9">
        <w:rPr>
          <w:rFonts w:ascii="Arial Narrow" w:eastAsia="Times New Roman" w:hAnsi="Arial Narrow" w:cs="Arial"/>
          <w:bCs/>
          <w:color w:val="000000"/>
          <w:sz w:val="24"/>
          <w:szCs w:val="24"/>
          <w:lang w:eastAsia="sk-SK"/>
        </w:rPr>
        <w:t>vrátane väzieb na širšie okolie,</w:t>
      </w:r>
    </w:p>
    <w:p w:rsidR="00E610F9" w:rsidRPr="00E610F9" w:rsidRDefault="00E610F9" w:rsidP="009D7FE1">
      <w:pPr>
        <w:widowControl w:val="0"/>
        <w:numPr>
          <w:ilvl w:val="0"/>
          <w:numId w:val="6"/>
        </w:numPr>
        <w:spacing w:line="240" w:lineRule="auto"/>
        <w:ind w:left="851" w:hanging="284"/>
        <w:contextualSpacing/>
        <w:jc w:val="both"/>
        <w:rPr>
          <w:rFonts w:ascii="Arial Narrow" w:eastAsia="Times New Roman" w:hAnsi="Arial Narrow" w:cs="Arial"/>
          <w:bCs/>
          <w:color w:val="000000"/>
          <w:sz w:val="24"/>
          <w:szCs w:val="24"/>
          <w:lang w:eastAsia="sk-SK"/>
        </w:rPr>
      </w:pPr>
      <w:r w:rsidRPr="00E610F9">
        <w:rPr>
          <w:rFonts w:ascii="Arial Narrow" w:eastAsia="Times New Roman" w:hAnsi="Arial Narrow"/>
          <w:iCs/>
          <w:color w:val="222222"/>
          <w:sz w:val="24"/>
          <w:szCs w:val="24"/>
          <w:lang w:eastAsia="sk-SK"/>
        </w:rPr>
        <w:t>invenčnosť</w:t>
      </w:r>
      <w:r w:rsidRPr="00E610F9">
        <w:rPr>
          <w:rFonts w:ascii="Arial Narrow" w:eastAsia="Times New Roman" w:hAnsi="Arial Narrow" w:cs="Calibri"/>
          <w:iCs/>
          <w:color w:val="222222"/>
          <w:sz w:val="24"/>
          <w:szCs w:val="24"/>
          <w:lang w:eastAsia="sk-SK"/>
        </w:rPr>
        <w:t> riešenia</w:t>
      </w:r>
      <w:r w:rsidRPr="00E610F9">
        <w:rPr>
          <w:rFonts w:ascii="Arial Narrow" w:eastAsia="Times New Roman" w:hAnsi="Arial Narrow" w:cs="Calibri"/>
          <w:i/>
          <w:iCs/>
          <w:color w:val="222222"/>
          <w:sz w:val="24"/>
          <w:szCs w:val="24"/>
          <w:lang w:eastAsia="sk-SK"/>
        </w:rPr>
        <w:t>,</w:t>
      </w:r>
    </w:p>
    <w:p w:rsidR="00791500" w:rsidRPr="005A6522" w:rsidRDefault="00791500" w:rsidP="009D7FE1">
      <w:pPr>
        <w:numPr>
          <w:ilvl w:val="0"/>
          <w:numId w:val="6"/>
        </w:numPr>
        <w:shd w:val="clear" w:color="auto" w:fill="FFFFFF"/>
        <w:spacing w:after="0" w:line="240" w:lineRule="auto"/>
        <w:ind w:left="851" w:hanging="284"/>
        <w:jc w:val="both"/>
        <w:rPr>
          <w:rFonts w:ascii="Arial Narrow" w:eastAsia="Times New Roman" w:hAnsi="Arial Narrow" w:cs="Arial"/>
          <w:color w:val="222222"/>
          <w:sz w:val="24"/>
          <w:szCs w:val="24"/>
          <w:lang w:eastAsia="sk-SK"/>
        </w:rPr>
      </w:pPr>
      <w:r w:rsidRPr="00791500">
        <w:rPr>
          <w:rFonts w:ascii="Arial Narrow" w:eastAsia="Times New Roman" w:hAnsi="Arial Narrow" w:cs="Arial"/>
          <w:color w:val="222222"/>
          <w:sz w:val="24"/>
          <w:szCs w:val="24"/>
          <w:lang w:eastAsia="sk-SK"/>
        </w:rPr>
        <w:t>kvalita  funkčno-priestorového a prevádzkového riešenia </w:t>
      </w:r>
      <w:r w:rsidRPr="00791500">
        <w:rPr>
          <w:rFonts w:ascii="Arial Narrow" w:eastAsia="Times New Roman" w:hAnsi="Arial Narrow"/>
          <w:color w:val="222222"/>
          <w:sz w:val="24"/>
          <w:szCs w:val="24"/>
          <w:lang w:eastAsia="sk-SK"/>
        </w:rPr>
        <w:t>jednotlivých objektov a priestorov </w:t>
      </w:r>
    </w:p>
    <w:p w:rsidR="00791500" w:rsidRPr="00791500" w:rsidRDefault="00791500" w:rsidP="009D7FE1">
      <w:pPr>
        <w:widowControl w:val="0"/>
        <w:numPr>
          <w:ilvl w:val="0"/>
          <w:numId w:val="6"/>
        </w:numPr>
        <w:spacing w:line="240" w:lineRule="auto"/>
        <w:ind w:left="851" w:hanging="284"/>
        <w:contextualSpacing/>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environmentálne aspekty návrhu,</w:t>
      </w:r>
    </w:p>
    <w:p w:rsidR="00844333" w:rsidRDefault="00791500" w:rsidP="00C73AD4">
      <w:pPr>
        <w:widowControl w:val="0"/>
        <w:numPr>
          <w:ilvl w:val="0"/>
          <w:numId w:val="6"/>
        </w:numPr>
        <w:spacing w:line="240" w:lineRule="auto"/>
        <w:ind w:left="851" w:hanging="284"/>
        <w:contextualSpacing/>
        <w:jc w:val="both"/>
        <w:rPr>
          <w:rFonts w:ascii="Arial Narrow" w:eastAsia="Times New Roman" w:hAnsi="Arial Narrow" w:cs="Arial"/>
          <w:bCs/>
          <w:sz w:val="24"/>
          <w:szCs w:val="24"/>
          <w:lang w:eastAsia="sk-SK"/>
        </w:rPr>
      </w:pPr>
      <w:r w:rsidRPr="00791500">
        <w:rPr>
          <w:rFonts w:ascii="Arial Narrow" w:eastAsia="Times New Roman" w:hAnsi="Arial Narrow" w:cs="Arial"/>
          <w:bCs/>
          <w:sz w:val="24"/>
          <w:szCs w:val="24"/>
          <w:lang w:eastAsia="sk-SK"/>
        </w:rPr>
        <w:t>priestorová a ekonomická efektívnosť návrhu.</w:t>
      </w:r>
    </w:p>
    <w:p w:rsidR="00F82DA8" w:rsidRPr="00F82DA8" w:rsidRDefault="00F82DA8" w:rsidP="00F82DA8">
      <w:pPr>
        <w:widowControl w:val="0"/>
        <w:spacing w:line="240" w:lineRule="auto"/>
        <w:ind w:left="851"/>
        <w:contextualSpacing/>
        <w:jc w:val="both"/>
        <w:rPr>
          <w:rFonts w:ascii="Arial Narrow" w:eastAsia="Times New Roman" w:hAnsi="Arial Narrow" w:cs="Arial"/>
          <w:bCs/>
          <w:sz w:val="20"/>
          <w:szCs w:val="20"/>
          <w:lang w:eastAsia="sk-SK"/>
        </w:rPr>
      </w:pPr>
    </w:p>
    <w:p w:rsidR="00791500" w:rsidRDefault="00791500" w:rsidP="00294417">
      <w:pPr>
        <w:tabs>
          <w:tab w:val="num" w:pos="1440"/>
        </w:tabs>
        <w:spacing w:after="0" w:line="240" w:lineRule="auto"/>
        <w:jc w:val="both"/>
        <w:rPr>
          <w:rFonts w:ascii="Arial Narrow" w:eastAsia="Times New Roman" w:hAnsi="Arial Narrow" w:cs="Arial"/>
          <w:bCs/>
          <w:sz w:val="24"/>
          <w:szCs w:val="24"/>
          <w:lang w:eastAsia="sk-SK"/>
        </w:rPr>
      </w:pPr>
      <w:r w:rsidRPr="00F82DA8">
        <w:rPr>
          <w:rFonts w:ascii="Arial Narrow" w:eastAsia="Times New Roman" w:hAnsi="Arial Narrow" w:cs="Arial"/>
          <w:bCs/>
          <w:sz w:val="24"/>
          <w:szCs w:val="24"/>
          <w:lang w:eastAsia="sk-SK"/>
        </w:rPr>
        <w:t>Hodnotenie jednotlivých</w:t>
      </w:r>
      <w:r w:rsidRPr="00791500">
        <w:rPr>
          <w:rFonts w:ascii="Arial Narrow" w:eastAsia="Times New Roman" w:hAnsi="Arial Narrow" w:cs="Arial"/>
          <w:bCs/>
          <w:sz w:val="24"/>
          <w:szCs w:val="24"/>
          <w:lang w:eastAsia="sk-SK"/>
        </w:rPr>
        <w:t xml:space="preserve"> súťažných návrhov je anonymné. Každý člen poroty hodnotí každý hodnotený súťažný návrh podľa uvedených kritérií samostatne. Výsledné poradie hodnotených súťažných návrhov je konsenzom členov poroty na základe diskusií o jednotlivých hodnotených súťažných návrhoch. </w:t>
      </w:r>
    </w:p>
    <w:p w:rsidR="001B4686" w:rsidRPr="00F82DA8" w:rsidRDefault="001B4686" w:rsidP="00294417">
      <w:pPr>
        <w:tabs>
          <w:tab w:val="num" w:pos="1440"/>
        </w:tabs>
        <w:spacing w:after="0" w:line="240" w:lineRule="auto"/>
        <w:jc w:val="both"/>
        <w:rPr>
          <w:rFonts w:ascii="Arial Narrow" w:eastAsia="Times New Roman" w:hAnsi="Arial Narrow" w:cs="Arial"/>
          <w:bCs/>
          <w:sz w:val="20"/>
          <w:szCs w:val="20"/>
          <w:lang w:eastAsia="sk-SK"/>
        </w:rPr>
      </w:pPr>
    </w:p>
    <w:p w:rsidR="00791500" w:rsidRDefault="00791500" w:rsidP="008C2008">
      <w:pPr>
        <w:tabs>
          <w:tab w:val="num" w:pos="1440"/>
        </w:tabs>
        <w:spacing w:after="0" w:line="240" w:lineRule="auto"/>
        <w:jc w:val="both"/>
        <w:rPr>
          <w:rFonts w:ascii="Arial Narrow" w:eastAsia="Times New Roman" w:hAnsi="Arial Narrow" w:cs="Arial"/>
          <w:b/>
          <w:bCs/>
          <w:sz w:val="24"/>
          <w:szCs w:val="24"/>
          <w:u w:val="single"/>
          <w:lang w:eastAsia="sk-SK"/>
        </w:rPr>
      </w:pPr>
      <w:r w:rsidRPr="00791500">
        <w:rPr>
          <w:rFonts w:ascii="Arial Narrow" w:eastAsia="Times New Roman" w:hAnsi="Arial Narrow" w:cs="Arial"/>
          <w:b/>
          <w:bCs/>
          <w:sz w:val="24"/>
          <w:szCs w:val="24"/>
          <w:u w:val="single"/>
          <w:lang w:eastAsia="sk-SK"/>
        </w:rPr>
        <w:t xml:space="preserve">Výsledné poradie umiestnenia súťažných návrhov je výsledkom hlasovania </w:t>
      </w:r>
      <w:r w:rsidR="001B4686">
        <w:rPr>
          <w:rFonts w:ascii="Arial Narrow" w:eastAsia="Times New Roman" w:hAnsi="Arial Narrow" w:cs="Arial"/>
          <w:b/>
          <w:bCs/>
          <w:sz w:val="24"/>
          <w:szCs w:val="24"/>
          <w:u w:val="single"/>
          <w:lang w:eastAsia="sk-SK"/>
        </w:rPr>
        <w:t xml:space="preserve">všetkých </w:t>
      </w:r>
      <w:r w:rsidRPr="00791500">
        <w:rPr>
          <w:rFonts w:ascii="Arial Narrow" w:eastAsia="Times New Roman" w:hAnsi="Arial Narrow" w:cs="Arial"/>
          <w:b/>
          <w:bCs/>
          <w:sz w:val="24"/>
          <w:szCs w:val="24"/>
          <w:u w:val="single"/>
          <w:lang w:eastAsia="sk-SK"/>
        </w:rPr>
        <w:t>členov poroty.</w:t>
      </w:r>
    </w:p>
    <w:p w:rsidR="008C2008" w:rsidRPr="00F82DA8" w:rsidRDefault="008C2008" w:rsidP="008C2008">
      <w:pPr>
        <w:tabs>
          <w:tab w:val="num" w:pos="1440"/>
        </w:tabs>
        <w:spacing w:after="0" w:line="240" w:lineRule="auto"/>
        <w:jc w:val="both"/>
        <w:rPr>
          <w:rFonts w:ascii="Arial Narrow" w:eastAsia="Times New Roman" w:hAnsi="Arial Narrow" w:cs="Arial"/>
          <w:b/>
          <w:bCs/>
          <w:u w:val="single"/>
          <w:lang w:eastAsia="sk-SK"/>
        </w:rPr>
      </w:pPr>
    </w:p>
    <w:p w:rsidR="00791500" w:rsidRPr="00844333" w:rsidRDefault="00791500" w:rsidP="00C203D6">
      <w:pPr>
        <w:pStyle w:val="Odsekzoznamu"/>
        <w:numPr>
          <w:ilvl w:val="0"/>
          <w:numId w:val="2"/>
        </w:numPr>
        <w:shd w:val="clear" w:color="auto" w:fill="DDD9C3"/>
        <w:tabs>
          <w:tab w:val="left" w:pos="426"/>
        </w:tabs>
        <w:spacing w:line="240" w:lineRule="auto"/>
        <w:jc w:val="both"/>
        <w:rPr>
          <w:rFonts w:ascii="Arial Narrow" w:eastAsia="Times New Roman" w:hAnsi="Arial Narrow" w:cs="Arial"/>
          <w:b/>
          <w:sz w:val="24"/>
          <w:szCs w:val="24"/>
          <w:lang w:eastAsia="sk-SK"/>
        </w:rPr>
      </w:pPr>
      <w:r w:rsidRPr="00844333">
        <w:rPr>
          <w:rFonts w:ascii="Arial Narrow" w:eastAsia="Times New Roman" w:hAnsi="Arial Narrow" w:cs="Arial"/>
          <w:b/>
          <w:sz w:val="24"/>
          <w:szCs w:val="24"/>
          <w:lang w:eastAsia="sk-SK"/>
        </w:rPr>
        <w:t xml:space="preserve">CENY </w:t>
      </w:r>
    </w:p>
    <w:p w:rsidR="008C2008" w:rsidRDefault="00791500" w:rsidP="002C4204">
      <w:pPr>
        <w:spacing w:before="240" w:after="0"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sz w:val="24"/>
          <w:szCs w:val="24"/>
          <w:lang w:eastAsia="sk-SK"/>
        </w:rPr>
        <w:t>V súťaži návrhov budú udelené ceny. ktoré budú vyplatené v eurách (€) bez DPH a pred zdanením. Cena môže byť udelená len súťažiacim, ktorí splnili súťažné podmienky a podmienky účasti v súťaži uvedené v súťažných podmienkach a</w:t>
      </w:r>
      <w:r w:rsidR="00091941">
        <w:rPr>
          <w:rFonts w:ascii="Arial Narrow" w:eastAsia="Times New Roman" w:hAnsi="Arial Narrow" w:cs="Arial"/>
          <w:sz w:val="24"/>
          <w:szCs w:val="24"/>
          <w:lang w:eastAsia="sk-SK"/>
        </w:rPr>
        <w:t> </w:t>
      </w:r>
      <w:r w:rsidRPr="00791500">
        <w:rPr>
          <w:rFonts w:ascii="Arial Narrow" w:eastAsia="Times New Roman" w:hAnsi="Arial Narrow" w:cs="Arial"/>
          <w:sz w:val="24"/>
          <w:szCs w:val="24"/>
          <w:lang w:eastAsia="sk-SK"/>
        </w:rPr>
        <w:t>návrh</w:t>
      </w:r>
      <w:r w:rsidR="00091941">
        <w:rPr>
          <w:rFonts w:ascii="Arial Narrow" w:eastAsia="Times New Roman" w:hAnsi="Arial Narrow" w:cs="Arial"/>
          <w:sz w:val="24"/>
          <w:szCs w:val="24"/>
          <w:lang w:eastAsia="sk-SK"/>
        </w:rPr>
        <w:t>y, ktoré</w:t>
      </w:r>
      <w:r w:rsidRPr="00791500">
        <w:rPr>
          <w:rFonts w:ascii="Arial Narrow" w:eastAsia="Times New Roman" w:hAnsi="Arial Narrow" w:cs="Arial"/>
          <w:sz w:val="24"/>
          <w:szCs w:val="24"/>
          <w:lang w:eastAsia="sk-SK"/>
        </w:rPr>
        <w:t xml:space="preserve"> nebol</w:t>
      </w:r>
      <w:r w:rsidR="00091941">
        <w:rPr>
          <w:rFonts w:ascii="Arial Narrow" w:eastAsia="Times New Roman" w:hAnsi="Arial Narrow" w:cs="Arial"/>
          <w:sz w:val="24"/>
          <w:szCs w:val="24"/>
          <w:lang w:eastAsia="sk-SK"/>
        </w:rPr>
        <w:t>i</w:t>
      </w:r>
      <w:r w:rsidRPr="00791500">
        <w:rPr>
          <w:rFonts w:ascii="Arial Narrow" w:eastAsia="Times New Roman" w:hAnsi="Arial Narrow" w:cs="Arial"/>
          <w:sz w:val="24"/>
          <w:szCs w:val="24"/>
          <w:lang w:eastAsia="sk-SK"/>
        </w:rPr>
        <w:t xml:space="preserve"> poroto</w:t>
      </w:r>
      <w:r w:rsidR="00091941">
        <w:rPr>
          <w:rFonts w:ascii="Arial Narrow" w:eastAsia="Times New Roman" w:hAnsi="Arial Narrow" w:cs="Arial"/>
          <w:sz w:val="24"/>
          <w:szCs w:val="24"/>
          <w:lang w:eastAsia="sk-SK"/>
        </w:rPr>
        <w:t>u v priebehu hodnotenia vylúčené</w:t>
      </w:r>
      <w:r w:rsidRPr="00791500">
        <w:rPr>
          <w:rFonts w:ascii="Arial Narrow" w:eastAsia="Times New Roman" w:hAnsi="Arial Narrow" w:cs="Arial"/>
          <w:sz w:val="24"/>
          <w:szCs w:val="24"/>
          <w:lang w:eastAsia="sk-SK"/>
        </w:rPr>
        <w:t xml:space="preserve"> zo súťaže a porota ich návrh ocenila.</w:t>
      </w:r>
    </w:p>
    <w:p w:rsidR="002C4204" w:rsidRPr="002C4204" w:rsidRDefault="002C4204" w:rsidP="002C4204">
      <w:pPr>
        <w:spacing w:after="0" w:line="240" w:lineRule="auto"/>
        <w:jc w:val="both"/>
        <w:rPr>
          <w:rFonts w:ascii="Arial Narrow" w:eastAsia="Times New Roman" w:hAnsi="Arial Narrow" w:cs="Arial"/>
          <w:sz w:val="20"/>
          <w:szCs w:val="20"/>
          <w:lang w:eastAsia="sk-SK"/>
        </w:rPr>
      </w:pPr>
    </w:p>
    <w:p w:rsidR="00791500" w:rsidRDefault="00791500" w:rsidP="00F82DA8">
      <w:pPr>
        <w:tabs>
          <w:tab w:val="left" w:pos="540"/>
          <w:tab w:val="num" w:pos="576"/>
        </w:tabs>
        <w:spacing w:after="0" w:line="240" w:lineRule="auto"/>
        <w:jc w:val="both"/>
        <w:rPr>
          <w:rFonts w:ascii="Arial Narrow" w:eastAsia="Times New Roman" w:hAnsi="Arial Narrow" w:cs="Arial"/>
          <w:b/>
          <w:sz w:val="24"/>
          <w:szCs w:val="24"/>
          <w:lang w:eastAsia="sk-SK"/>
        </w:rPr>
      </w:pPr>
      <w:r w:rsidRPr="00791500">
        <w:rPr>
          <w:rFonts w:ascii="Arial Narrow" w:eastAsia="Times New Roman" w:hAnsi="Arial Narrow" w:cs="Arial"/>
          <w:b/>
          <w:sz w:val="24"/>
          <w:szCs w:val="24"/>
          <w:lang w:eastAsia="sk-SK"/>
        </w:rPr>
        <w:t>V súťaži návrhov budú udelené nasledujúce ceny:</w:t>
      </w:r>
    </w:p>
    <w:p w:rsidR="00F82DA8" w:rsidRPr="00F82DA8" w:rsidRDefault="00F82DA8" w:rsidP="00F82DA8">
      <w:pPr>
        <w:tabs>
          <w:tab w:val="left" w:pos="540"/>
          <w:tab w:val="num" w:pos="576"/>
        </w:tabs>
        <w:spacing w:after="0" w:line="240" w:lineRule="auto"/>
        <w:jc w:val="both"/>
        <w:rPr>
          <w:rFonts w:ascii="Arial Narrow" w:eastAsia="Times New Roman" w:hAnsi="Arial Narrow" w:cs="Arial"/>
          <w:b/>
          <w:sz w:val="20"/>
          <w:szCs w:val="20"/>
          <w:lang w:eastAsia="sk-SK"/>
        </w:rPr>
      </w:pPr>
    </w:p>
    <w:p w:rsidR="00791500" w:rsidRPr="00791500" w:rsidRDefault="00791500" w:rsidP="002B6018">
      <w:pPr>
        <w:widowControl w:val="0"/>
        <w:numPr>
          <w:ilvl w:val="0"/>
          <w:numId w:val="5"/>
        </w:numPr>
        <w:spacing w:after="0" w:line="240" w:lineRule="auto"/>
        <w:jc w:val="both"/>
        <w:rPr>
          <w:rFonts w:ascii="Arial Narrow" w:eastAsia="Times New Roman" w:hAnsi="Arial Narrow" w:cs="Arial"/>
          <w:b/>
          <w:sz w:val="24"/>
          <w:szCs w:val="24"/>
          <w:lang w:eastAsia="sk-SK"/>
        </w:rPr>
      </w:pPr>
      <w:r w:rsidRPr="00791500">
        <w:rPr>
          <w:rFonts w:ascii="Arial Narrow" w:eastAsia="Times New Roman" w:hAnsi="Arial Narrow" w:cs="Arial"/>
          <w:b/>
          <w:sz w:val="24"/>
          <w:szCs w:val="24"/>
          <w:lang w:eastAsia="sk-SK"/>
        </w:rPr>
        <w:t xml:space="preserve">cena </w:t>
      </w:r>
      <w:r w:rsidRPr="00791500">
        <w:rPr>
          <w:rFonts w:ascii="Arial Narrow" w:eastAsia="Times New Roman" w:hAnsi="Arial Narrow" w:cs="Arial"/>
          <w:b/>
          <w:sz w:val="24"/>
          <w:szCs w:val="24"/>
          <w:lang w:eastAsia="sk-SK"/>
        </w:rPr>
        <w:tab/>
      </w:r>
      <w:r w:rsidRPr="00791500">
        <w:rPr>
          <w:rFonts w:ascii="Arial Narrow" w:eastAsia="Times New Roman" w:hAnsi="Arial Narrow" w:cs="Arial"/>
          <w:b/>
          <w:sz w:val="24"/>
          <w:szCs w:val="24"/>
          <w:lang w:eastAsia="sk-SK"/>
        </w:rPr>
        <w:tab/>
        <w:t xml:space="preserve">   </w:t>
      </w:r>
      <w:r w:rsidR="00294417">
        <w:rPr>
          <w:rFonts w:ascii="Arial Narrow" w:eastAsia="Times New Roman" w:hAnsi="Arial Narrow" w:cs="Arial"/>
          <w:b/>
          <w:sz w:val="24"/>
          <w:szCs w:val="24"/>
          <w:lang w:eastAsia="sk-SK"/>
        </w:rPr>
        <w:t>12</w:t>
      </w:r>
      <w:r w:rsidR="009F4AFC">
        <w:rPr>
          <w:rFonts w:ascii="Arial Narrow" w:eastAsia="Times New Roman" w:hAnsi="Arial Narrow" w:cs="Arial"/>
          <w:b/>
          <w:sz w:val="24"/>
          <w:szCs w:val="24"/>
          <w:lang w:eastAsia="sk-SK"/>
        </w:rPr>
        <w:t xml:space="preserve"> 000,00</w:t>
      </w:r>
      <w:r w:rsidRPr="00791500">
        <w:rPr>
          <w:rFonts w:ascii="Arial Narrow" w:eastAsia="Times New Roman" w:hAnsi="Arial Narrow" w:cs="Arial"/>
          <w:b/>
          <w:sz w:val="24"/>
          <w:szCs w:val="24"/>
          <w:lang w:eastAsia="sk-SK"/>
        </w:rPr>
        <w:t xml:space="preserve"> €          </w:t>
      </w:r>
      <w:r w:rsidRPr="00791500">
        <w:rPr>
          <w:rFonts w:ascii="Arial Narrow" w:eastAsia="Times New Roman" w:hAnsi="Arial Narrow" w:cs="Arial"/>
          <w:b/>
          <w:sz w:val="24"/>
          <w:szCs w:val="24"/>
          <w:lang w:eastAsia="sk-SK"/>
        </w:rPr>
        <w:tab/>
      </w:r>
      <w:r w:rsidRPr="00791500">
        <w:rPr>
          <w:rFonts w:ascii="Arial Narrow" w:eastAsia="Times New Roman" w:hAnsi="Arial Narrow" w:cs="Arial"/>
          <w:b/>
          <w:sz w:val="24"/>
          <w:szCs w:val="24"/>
          <w:lang w:eastAsia="sk-SK"/>
        </w:rPr>
        <w:tab/>
      </w:r>
    </w:p>
    <w:p w:rsidR="00791500" w:rsidRPr="00791500" w:rsidRDefault="00791500" w:rsidP="002B6018">
      <w:pPr>
        <w:widowControl w:val="0"/>
        <w:numPr>
          <w:ilvl w:val="0"/>
          <w:numId w:val="5"/>
        </w:numPr>
        <w:spacing w:after="0" w:line="240" w:lineRule="auto"/>
        <w:jc w:val="both"/>
        <w:rPr>
          <w:rFonts w:ascii="Arial Narrow" w:eastAsia="Times New Roman" w:hAnsi="Arial Narrow" w:cs="Arial"/>
          <w:b/>
          <w:sz w:val="24"/>
          <w:szCs w:val="24"/>
          <w:lang w:eastAsia="sk-SK"/>
        </w:rPr>
      </w:pPr>
      <w:r w:rsidRPr="00791500">
        <w:rPr>
          <w:rFonts w:ascii="Arial Narrow" w:eastAsia="Times New Roman" w:hAnsi="Arial Narrow" w:cs="Arial"/>
          <w:b/>
          <w:sz w:val="24"/>
          <w:szCs w:val="24"/>
          <w:lang w:eastAsia="sk-SK"/>
        </w:rPr>
        <w:t xml:space="preserve">cena </w:t>
      </w:r>
      <w:r w:rsidRPr="00791500">
        <w:rPr>
          <w:rFonts w:ascii="Arial Narrow" w:eastAsia="Times New Roman" w:hAnsi="Arial Narrow" w:cs="Arial"/>
          <w:b/>
          <w:sz w:val="24"/>
          <w:szCs w:val="24"/>
          <w:lang w:eastAsia="sk-SK"/>
        </w:rPr>
        <w:tab/>
      </w:r>
      <w:r w:rsidRPr="00791500">
        <w:rPr>
          <w:rFonts w:ascii="Arial Narrow" w:eastAsia="Times New Roman" w:hAnsi="Arial Narrow" w:cs="Arial"/>
          <w:b/>
          <w:sz w:val="24"/>
          <w:szCs w:val="24"/>
          <w:lang w:eastAsia="sk-SK"/>
        </w:rPr>
        <w:tab/>
        <w:t xml:space="preserve">     </w:t>
      </w:r>
      <w:r w:rsidR="00294417">
        <w:rPr>
          <w:rFonts w:ascii="Arial Narrow" w:eastAsia="Times New Roman" w:hAnsi="Arial Narrow" w:cs="Arial"/>
          <w:b/>
          <w:sz w:val="24"/>
          <w:szCs w:val="24"/>
          <w:lang w:eastAsia="sk-SK"/>
        </w:rPr>
        <w:t>7 0</w:t>
      </w:r>
      <w:r w:rsidR="009F4AFC">
        <w:rPr>
          <w:rFonts w:ascii="Arial Narrow" w:eastAsia="Times New Roman" w:hAnsi="Arial Narrow" w:cs="Arial"/>
          <w:b/>
          <w:sz w:val="24"/>
          <w:szCs w:val="24"/>
          <w:lang w:eastAsia="sk-SK"/>
        </w:rPr>
        <w:t>00,00</w:t>
      </w:r>
      <w:r w:rsidRPr="00791500">
        <w:rPr>
          <w:rFonts w:ascii="Arial Narrow" w:eastAsia="Times New Roman" w:hAnsi="Arial Narrow" w:cs="Arial"/>
          <w:b/>
          <w:sz w:val="24"/>
          <w:szCs w:val="24"/>
          <w:lang w:eastAsia="sk-SK"/>
        </w:rPr>
        <w:t xml:space="preserve"> €</w:t>
      </w:r>
      <w:r w:rsidRPr="00791500">
        <w:rPr>
          <w:rFonts w:ascii="Arial Narrow" w:eastAsia="Times New Roman" w:hAnsi="Arial Narrow" w:cs="Arial"/>
          <w:b/>
          <w:sz w:val="24"/>
          <w:szCs w:val="24"/>
          <w:lang w:eastAsia="sk-SK"/>
        </w:rPr>
        <w:tab/>
      </w:r>
      <w:r w:rsidRPr="00791500">
        <w:rPr>
          <w:rFonts w:ascii="Arial Narrow" w:eastAsia="Times New Roman" w:hAnsi="Arial Narrow" w:cs="Arial"/>
          <w:b/>
          <w:sz w:val="24"/>
          <w:szCs w:val="24"/>
          <w:lang w:eastAsia="sk-SK"/>
        </w:rPr>
        <w:tab/>
      </w:r>
    </w:p>
    <w:p w:rsidR="00F82DA8" w:rsidRDefault="00791500" w:rsidP="00F82DA8">
      <w:pPr>
        <w:widowControl w:val="0"/>
        <w:numPr>
          <w:ilvl w:val="0"/>
          <w:numId w:val="5"/>
        </w:numPr>
        <w:spacing w:after="0" w:line="240" w:lineRule="auto"/>
        <w:jc w:val="both"/>
        <w:rPr>
          <w:rFonts w:ascii="Arial Narrow" w:eastAsia="Times New Roman" w:hAnsi="Arial Narrow" w:cs="Arial"/>
          <w:b/>
          <w:sz w:val="24"/>
          <w:szCs w:val="24"/>
          <w:lang w:eastAsia="sk-SK"/>
        </w:rPr>
      </w:pPr>
      <w:r w:rsidRPr="00791500">
        <w:rPr>
          <w:rFonts w:ascii="Arial Narrow" w:eastAsia="Times New Roman" w:hAnsi="Arial Narrow" w:cs="Arial"/>
          <w:b/>
          <w:sz w:val="24"/>
          <w:szCs w:val="24"/>
          <w:lang w:eastAsia="sk-SK"/>
        </w:rPr>
        <w:t>cena</w:t>
      </w:r>
      <w:r w:rsidRPr="00791500">
        <w:rPr>
          <w:rFonts w:ascii="Arial Narrow" w:eastAsia="Times New Roman" w:hAnsi="Arial Narrow" w:cs="Arial"/>
          <w:b/>
          <w:sz w:val="24"/>
          <w:szCs w:val="24"/>
          <w:lang w:eastAsia="sk-SK"/>
        </w:rPr>
        <w:tab/>
      </w:r>
      <w:r w:rsidRPr="00791500">
        <w:rPr>
          <w:rFonts w:ascii="Arial Narrow" w:eastAsia="Times New Roman" w:hAnsi="Arial Narrow" w:cs="Arial"/>
          <w:b/>
          <w:sz w:val="24"/>
          <w:szCs w:val="24"/>
          <w:lang w:eastAsia="sk-SK"/>
        </w:rPr>
        <w:tab/>
        <w:t xml:space="preserve">     </w:t>
      </w:r>
      <w:r w:rsidR="00294417">
        <w:rPr>
          <w:rFonts w:ascii="Arial Narrow" w:eastAsia="Times New Roman" w:hAnsi="Arial Narrow" w:cs="Arial"/>
          <w:b/>
          <w:sz w:val="24"/>
          <w:szCs w:val="24"/>
          <w:lang w:eastAsia="sk-SK"/>
        </w:rPr>
        <w:t>5</w:t>
      </w:r>
      <w:r w:rsidR="009F4AFC">
        <w:rPr>
          <w:rFonts w:ascii="Arial Narrow" w:eastAsia="Times New Roman" w:hAnsi="Arial Narrow" w:cs="Arial"/>
          <w:b/>
          <w:sz w:val="24"/>
          <w:szCs w:val="24"/>
          <w:lang w:eastAsia="sk-SK"/>
        </w:rPr>
        <w:t xml:space="preserve"> 000,00</w:t>
      </w:r>
      <w:r w:rsidRPr="00791500">
        <w:rPr>
          <w:rFonts w:ascii="Arial Narrow" w:eastAsia="Times New Roman" w:hAnsi="Arial Narrow" w:cs="Arial"/>
          <w:b/>
          <w:sz w:val="24"/>
          <w:szCs w:val="24"/>
          <w:lang w:eastAsia="sk-SK"/>
        </w:rPr>
        <w:t xml:space="preserve"> €  </w:t>
      </w:r>
    </w:p>
    <w:p w:rsidR="00791500" w:rsidRPr="00791500" w:rsidRDefault="00791500" w:rsidP="00F82DA8">
      <w:pPr>
        <w:widowControl w:val="0"/>
        <w:spacing w:after="0" w:line="240" w:lineRule="auto"/>
        <w:ind w:left="900"/>
        <w:jc w:val="both"/>
        <w:rPr>
          <w:rFonts w:ascii="Arial Narrow" w:eastAsia="Times New Roman" w:hAnsi="Arial Narrow" w:cs="Arial"/>
          <w:b/>
          <w:sz w:val="24"/>
          <w:szCs w:val="24"/>
          <w:lang w:eastAsia="sk-SK"/>
        </w:rPr>
      </w:pPr>
      <w:r w:rsidRPr="00791500">
        <w:rPr>
          <w:rFonts w:ascii="Arial Narrow" w:eastAsia="Times New Roman" w:hAnsi="Arial Narrow" w:cs="Arial"/>
          <w:b/>
          <w:sz w:val="24"/>
          <w:szCs w:val="24"/>
          <w:lang w:eastAsia="sk-SK"/>
        </w:rPr>
        <w:t xml:space="preserve">       </w:t>
      </w:r>
    </w:p>
    <w:p w:rsidR="004346D8" w:rsidRDefault="00844333" w:rsidP="00F82DA8">
      <w:pPr>
        <w:spacing w:after="0" w:line="240" w:lineRule="auto"/>
        <w:jc w:val="both"/>
        <w:rPr>
          <w:rFonts w:ascii="Arial Narrow" w:eastAsia="Times New Roman" w:hAnsi="Arial Narrow" w:cs="Arial"/>
          <w:sz w:val="24"/>
          <w:szCs w:val="24"/>
          <w:lang w:eastAsia="sk-SK"/>
        </w:rPr>
      </w:pPr>
      <w:r w:rsidRPr="00844333">
        <w:rPr>
          <w:rFonts w:ascii="Arial Narrow" w:eastAsia="Times New Roman" w:hAnsi="Arial Narrow" w:cs="Arial"/>
          <w:sz w:val="24"/>
          <w:szCs w:val="24"/>
          <w:lang w:eastAsia="sk-SK"/>
        </w:rPr>
        <w:t xml:space="preserve">Na základe hodnotenia poroty a kvality súťažných návrhov porota môže rozhodnúť o udelení odmien spolu vo výške </w:t>
      </w:r>
      <w:r w:rsidRPr="00844333">
        <w:rPr>
          <w:rFonts w:ascii="Arial Narrow" w:eastAsia="Times New Roman" w:hAnsi="Arial Narrow" w:cs="Arial"/>
          <w:b/>
          <w:sz w:val="24"/>
          <w:szCs w:val="24"/>
          <w:lang w:eastAsia="sk-SK"/>
        </w:rPr>
        <w:t>4</w:t>
      </w:r>
      <w:r w:rsidR="009F4AFC">
        <w:rPr>
          <w:rFonts w:ascii="Arial Narrow" w:eastAsia="Times New Roman" w:hAnsi="Arial Narrow" w:cs="Arial"/>
          <w:b/>
          <w:sz w:val="24"/>
          <w:szCs w:val="24"/>
          <w:lang w:eastAsia="sk-SK"/>
        </w:rPr>
        <w:t> </w:t>
      </w:r>
      <w:r w:rsidRPr="00844333">
        <w:rPr>
          <w:rFonts w:ascii="Arial Narrow" w:eastAsia="Times New Roman" w:hAnsi="Arial Narrow" w:cs="Arial"/>
          <w:b/>
          <w:sz w:val="24"/>
          <w:szCs w:val="24"/>
          <w:lang w:eastAsia="sk-SK"/>
        </w:rPr>
        <w:t>000</w:t>
      </w:r>
      <w:r w:rsidR="009F4AFC">
        <w:rPr>
          <w:rFonts w:ascii="Arial Narrow" w:eastAsia="Times New Roman" w:hAnsi="Arial Narrow" w:cs="Arial"/>
          <w:b/>
          <w:sz w:val="24"/>
          <w:szCs w:val="24"/>
          <w:lang w:eastAsia="sk-SK"/>
        </w:rPr>
        <w:t>,00</w:t>
      </w:r>
      <w:r w:rsidRPr="00844333">
        <w:rPr>
          <w:rFonts w:ascii="Arial Narrow" w:eastAsia="Times New Roman" w:hAnsi="Arial Narrow" w:cs="Arial"/>
          <w:b/>
          <w:sz w:val="24"/>
          <w:szCs w:val="24"/>
          <w:lang w:eastAsia="sk-SK"/>
        </w:rPr>
        <w:t xml:space="preserve"> €.</w:t>
      </w:r>
      <w:r w:rsidRPr="00844333">
        <w:rPr>
          <w:rFonts w:ascii="Arial Narrow" w:eastAsia="Times New Roman" w:hAnsi="Arial Narrow" w:cs="Arial"/>
          <w:sz w:val="24"/>
          <w:szCs w:val="24"/>
          <w:lang w:eastAsia="sk-SK"/>
        </w:rPr>
        <w:t xml:space="preserve">   </w:t>
      </w:r>
    </w:p>
    <w:p w:rsidR="00907646" w:rsidRDefault="00907646" w:rsidP="00F82DA8">
      <w:pPr>
        <w:spacing w:after="0" w:line="240" w:lineRule="auto"/>
        <w:jc w:val="both"/>
        <w:rPr>
          <w:rFonts w:ascii="Arial Narrow" w:eastAsia="Times New Roman" w:hAnsi="Arial Narrow" w:cs="Arial"/>
          <w:sz w:val="24"/>
          <w:szCs w:val="24"/>
          <w:lang w:eastAsia="sk-SK"/>
        </w:rPr>
      </w:pPr>
    </w:p>
    <w:p w:rsidR="002D3AE0" w:rsidRPr="008E26E5" w:rsidRDefault="00192E76" w:rsidP="00091941">
      <w:pPr>
        <w:spacing w:after="240" w:line="240" w:lineRule="auto"/>
        <w:jc w:val="both"/>
        <w:rPr>
          <w:rFonts w:ascii="Arial Narrow" w:eastAsia="Times New Roman" w:hAnsi="Arial Narrow" w:cs="Calibri"/>
          <w:iCs/>
          <w:sz w:val="24"/>
          <w:szCs w:val="24"/>
          <w:lang w:eastAsia="sk-SK"/>
        </w:rPr>
      </w:pPr>
      <w:r w:rsidRPr="008E26E5">
        <w:rPr>
          <w:rFonts w:ascii="Arial Narrow" w:eastAsia="Times New Roman" w:hAnsi="Arial Narrow" w:cs="Calibri"/>
          <w:iCs/>
          <w:sz w:val="24"/>
          <w:szCs w:val="24"/>
          <w:lang w:eastAsia="sk-SK"/>
        </w:rPr>
        <w:t xml:space="preserve">Podľa výsledkov súťaže a kvality predložených súťažných návrhov porota môže výšku udelených cien upraviť, avšak celková suma určená  na ceny je neprekročiteľná. </w:t>
      </w:r>
    </w:p>
    <w:p w:rsidR="00192E76" w:rsidRPr="008E26E5" w:rsidRDefault="00192E76" w:rsidP="00091941">
      <w:pPr>
        <w:spacing w:after="240" w:line="240" w:lineRule="auto"/>
        <w:jc w:val="both"/>
        <w:rPr>
          <w:rFonts w:ascii="Arial Narrow" w:eastAsia="Times New Roman" w:hAnsi="Arial Narrow" w:cs="Calibri"/>
          <w:iCs/>
          <w:sz w:val="24"/>
          <w:szCs w:val="24"/>
          <w:lang w:eastAsia="sk-SK"/>
        </w:rPr>
      </w:pPr>
      <w:r w:rsidRPr="00192E76">
        <w:rPr>
          <w:rFonts w:ascii="Arial Narrow" w:eastAsia="Times New Roman" w:hAnsi="Arial Narrow" w:cs="Calibri"/>
          <w:iCs/>
          <w:color w:val="222222"/>
          <w:sz w:val="24"/>
          <w:szCs w:val="24"/>
          <w:lang w:eastAsia="sk-SK"/>
        </w:rPr>
        <w:t xml:space="preserve">V prípade, že </w:t>
      </w:r>
      <w:r w:rsidRPr="008E26E5">
        <w:rPr>
          <w:rFonts w:ascii="Arial Narrow" w:eastAsia="Times New Roman" w:hAnsi="Arial Narrow" w:cs="Calibri"/>
          <w:iCs/>
          <w:sz w:val="24"/>
          <w:szCs w:val="24"/>
          <w:lang w:eastAsia="sk-SK"/>
        </w:rPr>
        <w:t>ani jeden návrh nebude hodnotený na najvyššom mieste z hľadiska architektonickej a urbanistickej kvality prestavby Nám. SNP a súčasne z hľadiska urbanistického konceptu riešeného územia, porota môže určiť 2 víťazov udelením najvyššieho miesta ex aequo. Vyhlasovateľovi odporučí, aby s víťazmi viedol dve samostatné priame rokovacie konania o dielo</w:t>
      </w:r>
      <w:r w:rsidR="002D3AE0" w:rsidRPr="008E26E5">
        <w:rPr>
          <w:rFonts w:ascii="Arial Narrow" w:eastAsia="Times New Roman" w:hAnsi="Arial Narrow" w:cs="Calibri"/>
          <w:iCs/>
          <w:sz w:val="24"/>
          <w:szCs w:val="24"/>
          <w:lang w:eastAsia="sk-SK"/>
        </w:rPr>
        <w:t xml:space="preserve"> na 2 samostatné budúce zákazky,</w:t>
      </w:r>
      <w:r w:rsidRPr="008E26E5">
        <w:rPr>
          <w:rFonts w:ascii="Arial Narrow" w:eastAsia="Times New Roman" w:hAnsi="Arial Narrow" w:cs="Calibri"/>
          <w:iCs/>
          <w:sz w:val="24"/>
          <w:szCs w:val="24"/>
          <w:lang w:eastAsia="sk-SK"/>
        </w:rPr>
        <w:t xml:space="preserve"> 1</w:t>
      </w:r>
      <w:r w:rsidR="002D3AE0" w:rsidRPr="008E26E5">
        <w:rPr>
          <w:rFonts w:ascii="Arial Narrow" w:eastAsia="Times New Roman" w:hAnsi="Arial Narrow" w:cs="Calibri"/>
          <w:iCs/>
          <w:sz w:val="24"/>
          <w:szCs w:val="24"/>
          <w:lang w:eastAsia="sk-SK"/>
        </w:rPr>
        <w:t>.</w:t>
      </w:r>
      <w:r w:rsidRPr="008E26E5">
        <w:rPr>
          <w:rFonts w:ascii="Arial Narrow" w:eastAsia="Times New Roman" w:hAnsi="Arial Narrow" w:cs="Calibri"/>
          <w:iCs/>
          <w:sz w:val="24"/>
          <w:szCs w:val="24"/>
          <w:lang w:eastAsia="sk-SK"/>
        </w:rPr>
        <w:t>) povoľovaciu dokumentáciu a súvisiace služby architekta pre Presta</w:t>
      </w:r>
      <w:r w:rsidR="0080203D" w:rsidRPr="008E26E5">
        <w:rPr>
          <w:rFonts w:ascii="Arial Narrow" w:eastAsia="Times New Roman" w:hAnsi="Arial Narrow" w:cs="Calibri"/>
          <w:iCs/>
          <w:sz w:val="24"/>
          <w:szCs w:val="24"/>
          <w:lang w:eastAsia="sk-SK"/>
        </w:rPr>
        <w:t>vbu a výstavbu Námestia SNP a</w:t>
      </w:r>
      <w:r w:rsidR="002D3AE0" w:rsidRPr="008E26E5">
        <w:rPr>
          <w:rFonts w:ascii="Arial Narrow" w:eastAsia="Times New Roman" w:hAnsi="Arial Narrow" w:cs="Calibri"/>
          <w:iCs/>
          <w:sz w:val="24"/>
          <w:szCs w:val="24"/>
          <w:lang w:eastAsia="sk-SK"/>
        </w:rPr>
        <w:t xml:space="preserve">  </w:t>
      </w:r>
      <w:r w:rsidR="0080203D" w:rsidRPr="008E26E5">
        <w:rPr>
          <w:rFonts w:ascii="Arial Narrow" w:eastAsia="Times New Roman" w:hAnsi="Arial Narrow" w:cs="Calibri"/>
          <w:iCs/>
          <w:sz w:val="24"/>
          <w:szCs w:val="24"/>
          <w:lang w:eastAsia="sk-SK"/>
        </w:rPr>
        <w:t>2</w:t>
      </w:r>
      <w:r w:rsidR="002D3AE0" w:rsidRPr="008E26E5">
        <w:rPr>
          <w:rFonts w:ascii="Arial Narrow" w:eastAsia="Times New Roman" w:hAnsi="Arial Narrow" w:cs="Calibri"/>
          <w:iCs/>
          <w:sz w:val="24"/>
          <w:szCs w:val="24"/>
          <w:lang w:eastAsia="sk-SK"/>
        </w:rPr>
        <w:t>.</w:t>
      </w:r>
      <w:r w:rsidRPr="008E26E5">
        <w:rPr>
          <w:rFonts w:ascii="Arial Narrow" w:eastAsia="Times New Roman" w:hAnsi="Arial Narrow" w:cs="Calibri"/>
          <w:iCs/>
          <w:sz w:val="24"/>
          <w:szCs w:val="24"/>
          <w:lang w:eastAsia="sk-SK"/>
        </w:rPr>
        <w:t>)</w:t>
      </w:r>
      <w:r w:rsidR="0080203D" w:rsidRPr="008E26E5">
        <w:rPr>
          <w:rFonts w:ascii="Arial Narrow" w:eastAsia="Times New Roman" w:hAnsi="Arial Narrow" w:cs="Calibri"/>
          <w:iCs/>
          <w:sz w:val="24"/>
          <w:szCs w:val="24"/>
          <w:lang w:eastAsia="sk-SK"/>
        </w:rPr>
        <w:t xml:space="preserve"> </w:t>
      </w:r>
      <w:r w:rsidR="00C73AD4" w:rsidRPr="008E26E5">
        <w:rPr>
          <w:rFonts w:ascii="Arial Narrow" w:eastAsia="Times New Roman" w:hAnsi="Arial Narrow" w:cs="Calibri"/>
          <w:iCs/>
          <w:sz w:val="24"/>
          <w:szCs w:val="24"/>
          <w:lang w:eastAsia="sk-SK"/>
        </w:rPr>
        <w:t>spracovanie</w:t>
      </w:r>
      <w:r w:rsidR="00CA61FE" w:rsidRPr="008E26E5">
        <w:rPr>
          <w:rFonts w:ascii="Arial Narrow" w:eastAsia="Times New Roman" w:hAnsi="Arial Narrow" w:cs="Calibri"/>
          <w:iCs/>
          <w:sz w:val="24"/>
          <w:szCs w:val="24"/>
          <w:lang w:eastAsia="sk-SK"/>
        </w:rPr>
        <w:t xml:space="preserve"> ÚPD - </w:t>
      </w:r>
      <w:r w:rsidRPr="008E26E5">
        <w:rPr>
          <w:rFonts w:ascii="Arial Narrow" w:eastAsia="Times New Roman" w:hAnsi="Arial Narrow" w:cs="Calibri"/>
          <w:iCs/>
          <w:sz w:val="24"/>
          <w:szCs w:val="24"/>
          <w:lang w:eastAsia="sk-SK"/>
        </w:rPr>
        <w:t>ÚPN-Z Martin – III. etapa PZ Martin.</w:t>
      </w:r>
    </w:p>
    <w:p w:rsidR="008C2008" w:rsidRDefault="00791500" w:rsidP="00C203D6">
      <w:pPr>
        <w:shd w:val="clear" w:color="auto" w:fill="DDD9C3"/>
        <w:tabs>
          <w:tab w:val="left" w:pos="426"/>
        </w:tabs>
        <w:spacing w:line="240" w:lineRule="auto"/>
        <w:ind w:right="120"/>
        <w:jc w:val="both"/>
        <w:rPr>
          <w:rFonts w:ascii="Arial Narrow" w:eastAsia="Times New Roman" w:hAnsi="Arial Narrow" w:cs="Arial"/>
          <w:b/>
          <w:bCs/>
          <w:sz w:val="24"/>
          <w:szCs w:val="24"/>
          <w:lang w:eastAsia="sk-SK"/>
        </w:rPr>
      </w:pPr>
      <w:r w:rsidRPr="00791500">
        <w:rPr>
          <w:rFonts w:ascii="Arial Narrow" w:eastAsia="Times New Roman" w:hAnsi="Arial Narrow" w:cs="Arial"/>
          <w:b/>
          <w:bCs/>
          <w:sz w:val="24"/>
          <w:szCs w:val="24"/>
          <w:lang w:eastAsia="sk-SK"/>
        </w:rPr>
        <w:t xml:space="preserve">18.    VYHLÁSENIE VÝSLEDKOV SÚŤAŽE A VÝSTAVA NÁVRHOV </w:t>
      </w:r>
    </w:p>
    <w:p w:rsidR="008E26E5" w:rsidRDefault="00791500" w:rsidP="008E26E5">
      <w:pPr>
        <w:suppressAutoHyphens/>
        <w:spacing w:after="0" w:line="100" w:lineRule="atLeast"/>
        <w:ind w:right="-1"/>
        <w:jc w:val="both"/>
        <w:rPr>
          <w:rFonts w:ascii="Arial Narrow" w:eastAsia="Times New Roman" w:hAnsi="Arial Narrow" w:cs="Arial Narrow"/>
          <w:sz w:val="24"/>
          <w:szCs w:val="24"/>
          <w:lang w:eastAsia="ar-SA"/>
        </w:rPr>
      </w:pPr>
      <w:r w:rsidRPr="00791500">
        <w:rPr>
          <w:rFonts w:ascii="Arial Narrow" w:eastAsia="Times New Roman" w:hAnsi="Arial Narrow" w:cs="Arial"/>
          <w:b/>
          <w:sz w:val="24"/>
          <w:szCs w:val="24"/>
          <w:lang w:eastAsia="sk-SK"/>
        </w:rPr>
        <w:t>18.1</w:t>
      </w:r>
      <w:r w:rsidRPr="00791500">
        <w:rPr>
          <w:rFonts w:ascii="Arial Narrow" w:eastAsia="Times New Roman" w:hAnsi="Arial Narrow" w:cs="Arial"/>
          <w:sz w:val="24"/>
          <w:szCs w:val="24"/>
          <w:lang w:eastAsia="sk-SK"/>
        </w:rPr>
        <w:t xml:space="preserve"> </w:t>
      </w:r>
      <w:r w:rsidRPr="00A943E4">
        <w:rPr>
          <w:rFonts w:ascii="Arial Narrow" w:eastAsia="Times New Roman" w:hAnsi="Arial Narrow" w:cs="Arial"/>
          <w:sz w:val="24"/>
          <w:szCs w:val="24"/>
          <w:lang w:eastAsia="sk-SK"/>
        </w:rPr>
        <w:t xml:space="preserve">Vyhlasovateľ oznámi  výsledky súťaže všetkým účastníkom písomne. Výsledky súťaže budú uverejnené na tých istých adresách, na ktorých bola súťaž </w:t>
      </w:r>
      <w:r w:rsidR="007B19E4">
        <w:rPr>
          <w:rFonts w:ascii="Arial Narrow" w:eastAsia="Times New Roman" w:hAnsi="Arial Narrow" w:cs="Arial"/>
          <w:sz w:val="24"/>
          <w:szCs w:val="24"/>
          <w:lang w:eastAsia="sk-SK"/>
        </w:rPr>
        <w:t xml:space="preserve">návrhov </w:t>
      </w:r>
      <w:r w:rsidRPr="00A943E4">
        <w:rPr>
          <w:rFonts w:ascii="Arial Narrow" w:eastAsia="Times New Roman" w:hAnsi="Arial Narrow" w:cs="Arial"/>
          <w:sz w:val="24"/>
          <w:szCs w:val="24"/>
          <w:lang w:eastAsia="sk-SK"/>
        </w:rPr>
        <w:t xml:space="preserve">zverejnená, teda </w:t>
      </w:r>
      <w:r w:rsidRPr="00A943E4">
        <w:rPr>
          <w:rFonts w:ascii="Arial Narrow" w:eastAsia="Times New Roman" w:hAnsi="Arial Narrow" w:cs="Arial"/>
          <w:color w:val="000000"/>
          <w:sz w:val="24"/>
          <w:szCs w:val="24"/>
          <w:lang w:eastAsia="sk-SK"/>
        </w:rPr>
        <w:t>vo</w:t>
      </w:r>
      <w:r w:rsidRPr="00A943E4">
        <w:rPr>
          <w:rFonts w:ascii="Arial Narrow" w:eastAsia="Times New Roman" w:hAnsi="Arial Narrow" w:cs="Arial"/>
          <w:sz w:val="24"/>
          <w:szCs w:val="24"/>
          <w:lang w:eastAsia="sk-SK"/>
        </w:rPr>
        <w:t xml:space="preserve"> </w:t>
      </w:r>
      <w:r w:rsidRPr="00A943E4">
        <w:rPr>
          <w:rFonts w:ascii="Arial Narrow" w:eastAsia="Times New Roman" w:hAnsi="Arial Narrow" w:cs="Arial"/>
          <w:sz w:val="24"/>
          <w:szCs w:val="24"/>
          <w:lang w:eastAsia="zh-CN"/>
        </w:rPr>
        <w:t xml:space="preserve">Vestníku verejného obstarávania </w:t>
      </w:r>
      <w:hyperlink r:id="rId47" w:history="1">
        <w:r w:rsidRPr="00A943E4">
          <w:rPr>
            <w:rFonts w:ascii="Arial Narrow" w:eastAsia="Bitter-Regular" w:hAnsi="Arial Narrow"/>
            <w:color w:val="0000FF"/>
            <w:sz w:val="24"/>
            <w:szCs w:val="24"/>
            <w:u w:val="single"/>
          </w:rPr>
          <w:t>www.uvo.gov.sk</w:t>
        </w:r>
      </w:hyperlink>
      <w:r w:rsidRPr="00A943E4">
        <w:rPr>
          <w:rFonts w:ascii="Arial Narrow" w:hAnsi="Arial Narrow"/>
          <w:sz w:val="24"/>
          <w:szCs w:val="24"/>
        </w:rPr>
        <w:t>,</w:t>
      </w:r>
      <w:r w:rsidRPr="00A943E4">
        <w:rPr>
          <w:rFonts w:ascii="Arial Narrow" w:eastAsia="Times New Roman" w:hAnsi="Arial Narrow" w:cs="Arial"/>
          <w:sz w:val="24"/>
          <w:szCs w:val="24"/>
          <w:lang w:eastAsia="zh-CN"/>
        </w:rPr>
        <w:t xml:space="preserve"> </w:t>
      </w:r>
      <w:r w:rsidR="00B252CC" w:rsidRPr="00B252CC">
        <w:rPr>
          <w:rFonts w:ascii="Arial Narrow" w:eastAsia="Times New Roman" w:hAnsi="Arial Narrow" w:cs="Arial"/>
          <w:sz w:val="24"/>
          <w:szCs w:val="24"/>
          <w:lang w:eastAsia="zh-CN"/>
        </w:rPr>
        <w:t xml:space="preserve">v Úradnom vestníku EU na </w:t>
      </w:r>
      <w:hyperlink r:id="rId48" w:tgtFrame="_blank" w:history="1">
        <w:r w:rsidR="00B252CC" w:rsidRPr="00B252CC">
          <w:rPr>
            <w:rFonts w:ascii="Arial Narrow" w:eastAsia="Times New Roman" w:hAnsi="Arial Narrow" w:cs="Arial"/>
            <w:color w:val="000000"/>
            <w:sz w:val="24"/>
            <w:szCs w:val="24"/>
            <w:lang w:eastAsia="sk-SK"/>
          </w:rPr>
          <w:t xml:space="preserve">stránke </w:t>
        </w:r>
        <w:r w:rsidR="00B252CC" w:rsidRPr="00B252CC">
          <w:rPr>
            <w:rFonts w:ascii="Arial Narrow" w:eastAsia="Times New Roman" w:hAnsi="Arial Narrow" w:cs="Arial"/>
            <w:color w:val="0000FF"/>
            <w:sz w:val="24"/>
            <w:szCs w:val="24"/>
            <w:u w:val="single"/>
            <w:lang w:eastAsia="sk-SK"/>
          </w:rPr>
          <w:t>TED</w:t>
        </w:r>
      </w:hyperlink>
      <w:r w:rsidR="00B252CC">
        <w:t>,</w:t>
      </w:r>
      <w:r w:rsidRPr="00A943E4">
        <w:rPr>
          <w:rFonts w:ascii="Arial Narrow" w:eastAsia="Times New Roman" w:hAnsi="Arial Narrow" w:cs="Arial"/>
          <w:sz w:val="24"/>
          <w:szCs w:val="24"/>
          <w:lang w:eastAsia="zh-CN"/>
        </w:rPr>
        <w:t xml:space="preserve"> na internetových stránkach SKA </w:t>
      </w:r>
      <w:hyperlink r:id="rId49" w:history="1">
        <w:r w:rsidRPr="00A943E4">
          <w:rPr>
            <w:rFonts w:ascii="Arial Narrow" w:eastAsia="Times New Roman" w:hAnsi="Arial Narrow" w:cs="Arial"/>
            <w:color w:val="0000FF"/>
            <w:sz w:val="24"/>
            <w:szCs w:val="24"/>
            <w:u w:val="single"/>
            <w:lang w:eastAsia="zh-CN"/>
          </w:rPr>
          <w:t>www.komarch.sk</w:t>
        </w:r>
      </w:hyperlink>
      <w:r w:rsidRPr="00A943E4">
        <w:rPr>
          <w:rFonts w:ascii="Arial Narrow" w:eastAsia="Times New Roman" w:hAnsi="Arial Narrow" w:cs="Arial"/>
          <w:sz w:val="24"/>
          <w:szCs w:val="24"/>
          <w:lang w:eastAsia="zh-CN"/>
        </w:rPr>
        <w:t xml:space="preserve">, na internetovej stránke </w:t>
      </w:r>
      <w:hyperlink r:id="rId50" w:history="1">
        <w:r w:rsidRPr="00A943E4">
          <w:rPr>
            <w:rFonts w:ascii="Arial Narrow" w:eastAsia="Times New Roman" w:hAnsi="Arial Narrow" w:cs="Arial"/>
            <w:color w:val="0000FF"/>
            <w:sz w:val="24"/>
            <w:szCs w:val="24"/>
            <w:u w:val="single"/>
            <w:lang w:eastAsia="zh-CN"/>
          </w:rPr>
          <w:t>www.archinfo.sk</w:t>
        </w:r>
      </w:hyperlink>
      <w:r w:rsidRPr="00A943E4">
        <w:rPr>
          <w:rFonts w:ascii="Arial Narrow" w:eastAsia="Times New Roman" w:hAnsi="Arial Narrow" w:cs="Arial"/>
          <w:sz w:val="24"/>
          <w:szCs w:val="24"/>
          <w:lang w:eastAsia="zh-CN"/>
        </w:rPr>
        <w:t xml:space="preserve"> a na internetovej stránke vyhlasovateľa</w:t>
      </w:r>
      <w:r w:rsidRPr="00A943E4">
        <w:rPr>
          <w:rFonts w:ascii="Arial Narrow" w:hAnsi="Arial Narrow"/>
          <w:sz w:val="24"/>
          <w:szCs w:val="24"/>
        </w:rPr>
        <w:t xml:space="preserve"> - </w:t>
      </w:r>
      <w:r w:rsidRPr="00A943E4">
        <w:rPr>
          <w:rFonts w:ascii="Arial Narrow" w:eastAsia="Times New Roman" w:hAnsi="Arial Narrow" w:cs="Arial"/>
          <w:sz w:val="24"/>
          <w:szCs w:val="24"/>
          <w:lang w:eastAsia="zh-CN"/>
        </w:rPr>
        <w:t> na oficiálnej stránke vy</w:t>
      </w:r>
      <w:r w:rsidR="008E26E5">
        <w:rPr>
          <w:rFonts w:ascii="Arial Narrow" w:eastAsia="Times New Roman" w:hAnsi="Arial Narrow" w:cs="Arial"/>
          <w:sz w:val="24"/>
          <w:szCs w:val="24"/>
          <w:lang w:eastAsia="zh-CN"/>
        </w:rPr>
        <w:t>hlasovateľa</w:t>
      </w:r>
      <w:r w:rsidRPr="00A943E4">
        <w:rPr>
          <w:rFonts w:ascii="Arial Narrow" w:eastAsia="Times New Roman" w:hAnsi="Arial Narrow" w:cs="Arial"/>
          <w:sz w:val="24"/>
          <w:szCs w:val="24"/>
          <w:lang w:eastAsia="zh-CN"/>
        </w:rPr>
        <w:t xml:space="preserve">: </w:t>
      </w:r>
      <w:hyperlink w:history="1">
        <w:r w:rsidR="00A943E4" w:rsidRPr="00A943E4">
          <w:rPr>
            <w:rStyle w:val="Hypertextovprepojenie"/>
            <w:rFonts w:ascii="Arial Narrow" w:eastAsia="Bitter-Regular" w:hAnsi="Arial Narrow" w:cs="Calibri"/>
            <w:kern w:val="2"/>
            <w:sz w:val="24"/>
            <w:szCs w:val="24"/>
            <w:lang w:eastAsia="zh-CN"/>
          </w:rPr>
          <w:t>https://</w:t>
        </w:r>
      </w:hyperlink>
      <w:r w:rsidR="00294417" w:rsidRPr="00A943E4">
        <w:rPr>
          <w:rFonts w:ascii="Arial Narrow" w:eastAsia="Bitter-Regular" w:hAnsi="Arial Narrow" w:cs="Calibri"/>
          <w:color w:val="0000FF"/>
          <w:kern w:val="2"/>
          <w:sz w:val="24"/>
          <w:szCs w:val="24"/>
          <w:u w:val="single"/>
          <w:lang w:eastAsia="zh-CN"/>
        </w:rPr>
        <w:t xml:space="preserve"> </w:t>
      </w:r>
      <w:hyperlink r:id="rId51" w:history="1">
        <w:r w:rsidR="00A943E4" w:rsidRPr="00A943E4">
          <w:rPr>
            <w:rStyle w:val="Hypertextovprepojenie"/>
            <w:rFonts w:ascii="Arial Narrow" w:eastAsia="Bitter-Regular" w:hAnsi="Arial Narrow" w:cs="Calibri"/>
            <w:kern w:val="2"/>
            <w:sz w:val="24"/>
            <w:szCs w:val="24"/>
            <w:lang w:eastAsia="zh-CN"/>
          </w:rPr>
          <w:t>www.evoportal.sk</w:t>
        </w:r>
      </w:hyperlink>
      <w:r w:rsidR="008E26E5">
        <w:t xml:space="preserve">, </w:t>
      </w:r>
      <w:hyperlink r:id="rId52" w:history="1">
        <w:r w:rsidR="008E26E5" w:rsidRPr="007F6E15">
          <w:rPr>
            <w:rStyle w:val="Hypertextovprepojenie"/>
            <w:rFonts w:ascii="Arial Narrow" w:eastAsia="Times New Roman" w:hAnsi="Arial Narrow" w:cs="Arial Narrow"/>
            <w:sz w:val="24"/>
            <w:szCs w:val="24"/>
            <w:highlight w:val="yellow"/>
            <w:lang w:eastAsia="ar-SA"/>
          </w:rPr>
          <w:t>http://www.martin.sk/uha</w:t>
        </w:r>
      </w:hyperlink>
      <w:r w:rsidR="008E26E5" w:rsidRPr="007F6E15">
        <w:rPr>
          <w:rFonts w:ascii="Arial Narrow" w:eastAsia="Times New Roman" w:hAnsi="Arial Narrow" w:cs="Arial Narrow"/>
          <w:sz w:val="24"/>
          <w:szCs w:val="24"/>
          <w:highlight w:val="yellow"/>
          <w:lang w:eastAsia="ar-SA"/>
        </w:rPr>
        <w:t>.</w:t>
      </w:r>
      <w:r w:rsidR="008E26E5">
        <w:rPr>
          <w:rFonts w:ascii="Arial Narrow" w:eastAsia="Times New Roman" w:hAnsi="Arial Narrow" w:cs="Arial Narrow"/>
          <w:sz w:val="24"/>
          <w:szCs w:val="24"/>
          <w:lang w:eastAsia="ar-SA"/>
        </w:rPr>
        <w:t xml:space="preserve"> </w:t>
      </w:r>
    </w:p>
    <w:p w:rsidR="00791500" w:rsidRPr="008E26E5" w:rsidRDefault="00A943E4" w:rsidP="008E26E5">
      <w:pPr>
        <w:suppressAutoHyphens/>
        <w:spacing w:after="0" w:line="100" w:lineRule="atLeast"/>
        <w:ind w:right="-1"/>
        <w:jc w:val="both"/>
        <w:rPr>
          <w:rFonts w:ascii="Arial Narrow" w:eastAsia="Times New Roman" w:hAnsi="Arial Narrow" w:cs="Arial Narrow"/>
          <w:sz w:val="24"/>
          <w:szCs w:val="24"/>
          <w:lang w:eastAsia="ar-SA"/>
        </w:rPr>
      </w:pPr>
      <w:r>
        <w:rPr>
          <w:rFonts w:ascii="Arial Narrow" w:eastAsia="Bitter-Regular" w:hAnsi="Arial Narrow" w:cs="Calibri"/>
          <w:color w:val="0000FF"/>
          <w:kern w:val="2"/>
          <w:sz w:val="24"/>
          <w:szCs w:val="24"/>
          <w:u w:val="single"/>
          <w:lang w:eastAsia="zh-CN"/>
        </w:rPr>
        <w:t xml:space="preserve"> </w:t>
      </w:r>
    </w:p>
    <w:p w:rsidR="00791500" w:rsidRPr="00791500" w:rsidRDefault="00791500" w:rsidP="00791500">
      <w:pPr>
        <w:tabs>
          <w:tab w:val="left" w:pos="540"/>
        </w:tabs>
        <w:spacing w:after="240"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b/>
          <w:sz w:val="24"/>
          <w:szCs w:val="24"/>
          <w:lang w:eastAsia="sk-SK"/>
        </w:rPr>
        <w:t>18.2</w:t>
      </w:r>
      <w:r w:rsidRPr="00791500">
        <w:rPr>
          <w:rFonts w:ascii="Arial Narrow" w:eastAsia="Times New Roman" w:hAnsi="Arial Narrow" w:cs="Arial"/>
          <w:sz w:val="24"/>
          <w:szCs w:val="24"/>
          <w:lang w:eastAsia="sk-SK"/>
        </w:rPr>
        <w:t xml:space="preserve">  Po skončení súťaže vyhlasovateľ usporiada výstavu. Miesto a dátum konania vernisáže bude oznámené všetkým súťažiacim.</w:t>
      </w:r>
    </w:p>
    <w:p w:rsidR="00791500" w:rsidRPr="00791500" w:rsidRDefault="00791500" w:rsidP="00BE6A58">
      <w:pPr>
        <w:tabs>
          <w:tab w:val="left" w:pos="540"/>
        </w:tabs>
        <w:suppressAutoHyphens/>
        <w:spacing w:line="240" w:lineRule="auto"/>
        <w:jc w:val="both"/>
        <w:rPr>
          <w:rFonts w:ascii="Arial Narrow" w:eastAsia="Times New Roman" w:hAnsi="Arial Narrow" w:cs="Arial"/>
          <w:sz w:val="24"/>
          <w:szCs w:val="24"/>
          <w:lang w:eastAsia="ar-SA"/>
        </w:rPr>
      </w:pPr>
      <w:r w:rsidRPr="00791500">
        <w:rPr>
          <w:rFonts w:ascii="Arial Narrow" w:eastAsia="Times New Roman" w:hAnsi="Arial Narrow" w:cs="Arial"/>
          <w:b/>
          <w:sz w:val="24"/>
          <w:szCs w:val="24"/>
          <w:lang w:eastAsia="ar-SA"/>
        </w:rPr>
        <w:t>18.3</w:t>
      </w:r>
      <w:r w:rsidRPr="00791500">
        <w:rPr>
          <w:rFonts w:ascii="Arial Narrow" w:eastAsia="Times New Roman" w:hAnsi="Arial Narrow" w:cs="Arial"/>
          <w:sz w:val="24"/>
          <w:szCs w:val="24"/>
          <w:lang w:eastAsia="ar-SA"/>
        </w:rPr>
        <w:t xml:space="preserve">  Závery súťaže sú záväzné pre vyhlasovateľa, účastníkov súťaže a členov poroty a nie je možné sa proti ním  odvolať ani podať námietku.  V prípade, že sa v zápisnici z  r</w:t>
      </w:r>
      <w:r w:rsidR="00BE6A58">
        <w:rPr>
          <w:rFonts w:ascii="Arial Narrow" w:eastAsia="Times New Roman" w:hAnsi="Arial Narrow" w:cs="Arial"/>
          <w:sz w:val="24"/>
          <w:szCs w:val="24"/>
          <w:lang w:eastAsia="ar-SA"/>
        </w:rPr>
        <w:t xml:space="preserve">okovania  poroty a v prílohách </w:t>
      </w:r>
      <w:r w:rsidRPr="00791500">
        <w:rPr>
          <w:rFonts w:ascii="Arial Narrow" w:eastAsia="Times New Roman" w:hAnsi="Arial Narrow" w:cs="Arial"/>
          <w:sz w:val="24"/>
          <w:szCs w:val="24"/>
          <w:lang w:eastAsia="ar-SA"/>
        </w:rPr>
        <w:t xml:space="preserve">zistí chyba, omyl v menách a pod., je možné podať žiadosť o opravu sekretárovi súťaže do 5-ich dní od doručenia oznámenia o výsledkoch súťaže. </w:t>
      </w:r>
    </w:p>
    <w:p w:rsidR="00091941" w:rsidRPr="00091941" w:rsidRDefault="00791500" w:rsidP="00091941">
      <w:pPr>
        <w:tabs>
          <w:tab w:val="left" w:pos="540"/>
        </w:tabs>
        <w:spacing w:line="100" w:lineRule="atLeast"/>
        <w:jc w:val="both"/>
        <w:rPr>
          <w:rFonts w:ascii="Arial Narrow" w:eastAsia="Times New Roman" w:hAnsi="Arial Narrow" w:cs="Arial Narrow"/>
          <w:b/>
          <w:sz w:val="24"/>
          <w:szCs w:val="24"/>
          <w:lang w:eastAsia="ar-SA"/>
        </w:rPr>
      </w:pPr>
      <w:r w:rsidRPr="00791500">
        <w:rPr>
          <w:rFonts w:ascii="Arial Narrow" w:eastAsia="Times New Roman" w:hAnsi="Arial Narrow" w:cs="Arial"/>
          <w:b/>
          <w:sz w:val="24"/>
          <w:szCs w:val="24"/>
          <w:lang w:eastAsia="ar-SA"/>
        </w:rPr>
        <w:t>18.4</w:t>
      </w:r>
      <w:r w:rsidRPr="00791500">
        <w:rPr>
          <w:rFonts w:ascii="Arial Narrow" w:eastAsia="Times New Roman" w:hAnsi="Arial Narrow" w:cs="Arial"/>
          <w:sz w:val="24"/>
          <w:szCs w:val="24"/>
          <w:lang w:eastAsia="ar-SA"/>
        </w:rPr>
        <w:t xml:space="preserve">  Vyhlasovateľ si vyhradzuje právo zrušiť súťaž </w:t>
      </w:r>
      <w:r w:rsidR="007B19E4">
        <w:rPr>
          <w:rFonts w:ascii="Arial Narrow" w:eastAsia="Times New Roman" w:hAnsi="Arial Narrow" w:cs="Arial"/>
          <w:sz w:val="24"/>
          <w:szCs w:val="24"/>
          <w:lang w:eastAsia="sk-SK"/>
        </w:rPr>
        <w:t>návrhov</w:t>
      </w:r>
      <w:r w:rsidR="007B19E4" w:rsidRPr="00791500">
        <w:rPr>
          <w:rFonts w:ascii="Arial Narrow" w:eastAsia="Times New Roman" w:hAnsi="Arial Narrow" w:cs="Arial"/>
          <w:sz w:val="24"/>
          <w:szCs w:val="24"/>
          <w:lang w:eastAsia="ar-SA"/>
        </w:rPr>
        <w:t xml:space="preserve"> </w:t>
      </w:r>
      <w:r w:rsidRPr="00791500">
        <w:rPr>
          <w:rFonts w:ascii="Arial Narrow" w:eastAsia="Times New Roman" w:hAnsi="Arial Narrow" w:cs="Arial"/>
          <w:sz w:val="24"/>
          <w:szCs w:val="24"/>
          <w:lang w:eastAsia="ar-SA"/>
        </w:rPr>
        <w:t xml:space="preserve">len zo závažných dôvodov. </w:t>
      </w:r>
      <w:r w:rsidR="00091941" w:rsidRPr="00091941">
        <w:rPr>
          <w:rFonts w:ascii="Arial Narrow" w:eastAsia="Times New Roman" w:hAnsi="Arial Narrow" w:cs="Arial Narrow"/>
          <w:sz w:val="24"/>
          <w:szCs w:val="24"/>
          <w:lang w:eastAsia="ar-SA"/>
        </w:rPr>
        <w:t>vyhlasovateľ v závislosti od dátumu zrušenia súťaže návrhov k termínu jej ukončenia primerane odškodní účastníkov súťaže. Rozpracovanosť súťažného návrhu musí byť účastníkom súťaže preukázaná.</w:t>
      </w:r>
    </w:p>
    <w:p w:rsidR="00791500" w:rsidRPr="00791500" w:rsidRDefault="00791500" w:rsidP="008C2008">
      <w:pPr>
        <w:tabs>
          <w:tab w:val="left" w:pos="540"/>
        </w:tabs>
        <w:suppressAutoHyphens/>
        <w:spacing w:after="0" w:line="240" w:lineRule="auto"/>
        <w:jc w:val="both"/>
        <w:rPr>
          <w:rFonts w:ascii="Arial Narrow" w:eastAsia="Times New Roman" w:hAnsi="Arial Narrow" w:cs="Arial"/>
          <w:sz w:val="24"/>
          <w:szCs w:val="24"/>
          <w:lang w:eastAsia="ar-SA"/>
        </w:rPr>
      </w:pPr>
      <w:r w:rsidRPr="00791500">
        <w:rPr>
          <w:rFonts w:ascii="Arial Narrow" w:eastAsia="Times New Roman" w:hAnsi="Arial Narrow" w:cs="Arial"/>
          <w:b/>
          <w:sz w:val="24"/>
          <w:szCs w:val="24"/>
          <w:lang w:eastAsia="sk-SK"/>
        </w:rPr>
        <w:t>18.5</w:t>
      </w:r>
      <w:r w:rsidRPr="00791500">
        <w:rPr>
          <w:rFonts w:ascii="Arial Narrow" w:eastAsia="Times New Roman" w:hAnsi="Arial Narrow" w:cs="Arial"/>
          <w:sz w:val="24"/>
          <w:szCs w:val="24"/>
          <w:lang w:eastAsia="sk-SK"/>
        </w:rPr>
        <w:t xml:space="preserve">  Všetky ocenené a odmenené súťažné návrhy zostávajú v majetku vyhlasovateľa. Neocenené návrhy sa do jedného mesiaca po skončení výstavy vrátia súťažiacim bez USB nosiča. Tento zostáva u vyhlasovateľa pre účely archivácie priebehu súťaže. Nehodnotené návrhy, na základe rozhodnutia </w:t>
      </w:r>
    </w:p>
    <w:p w:rsidR="00791500" w:rsidRDefault="00791500" w:rsidP="007B19E4">
      <w:pPr>
        <w:tabs>
          <w:tab w:val="left" w:pos="540"/>
        </w:tabs>
        <w:spacing w:after="0"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sz w:val="24"/>
          <w:szCs w:val="24"/>
          <w:lang w:eastAsia="sk-SK"/>
        </w:rPr>
        <w:t>poroty o nesplnení podmienok pre účasť v súťaží (čl. 15. súťažných podmienok) budú po skončení súťaže zaslané späť na spiatočnú adresu  v kompletnom rozsahu, v akom boli do súťaže podané.</w:t>
      </w:r>
    </w:p>
    <w:p w:rsidR="007B19E4" w:rsidRPr="00791500" w:rsidRDefault="007B19E4" w:rsidP="007B19E4">
      <w:pPr>
        <w:tabs>
          <w:tab w:val="left" w:pos="540"/>
        </w:tabs>
        <w:spacing w:after="0" w:line="240" w:lineRule="auto"/>
        <w:jc w:val="both"/>
        <w:rPr>
          <w:rFonts w:ascii="Arial Narrow" w:eastAsia="Times New Roman" w:hAnsi="Arial Narrow" w:cs="Arial"/>
          <w:sz w:val="24"/>
          <w:szCs w:val="24"/>
          <w:lang w:eastAsia="sk-SK"/>
        </w:rPr>
      </w:pPr>
    </w:p>
    <w:p w:rsidR="00791500" w:rsidRPr="00791500" w:rsidRDefault="00791500" w:rsidP="00C203D6">
      <w:pPr>
        <w:shd w:val="clear" w:color="auto" w:fill="DDD9C3"/>
        <w:tabs>
          <w:tab w:val="left" w:pos="426"/>
        </w:tabs>
        <w:spacing w:after="240"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b/>
          <w:bCs/>
          <w:sz w:val="24"/>
          <w:szCs w:val="24"/>
          <w:lang w:eastAsia="sk-SK"/>
        </w:rPr>
        <w:t>19.       ZÁVEREČNÉ USTANOVENIA</w:t>
      </w:r>
    </w:p>
    <w:p w:rsidR="00294417" w:rsidRPr="00844333" w:rsidRDefault="00791500" w:rsidP="00844333">
      <w:pPr>
        <w:spacing w:after="240" w:line="240" w:lineRule="auto"/>
        <w:jc w:val="both"/>
        <w:rPr>
          <w:rFonts w:ascii="Arial Narrow" w:eastAsia="Times New Roman" w:hAnsi="Arial Narrow" w:cs="Arial"/>
          <w:bCs/>
          <w:sz w:val="24"/>
          <w:szCs w:val="24"/>
          <w:lang w:eastAsia="cs-CZ"/>
        </w:rPr>
      </w:pPr>
      <w:r w:rsidRPr="00791500">
        <w:rPr>
          <w:rFonts w:ascii="Arial Narrow" w:eastAsia="Times New Roman" w:hAnsi="Arial Narrow" w:cs="Arial"/>
          <w:b/>
          <w:bCs/>
          <w:sz w:val="24"/>
          <w:szCs w:val="24"/>
          <w:lang w:eastAsia="cs-CZ"/>
        </w:rPr>
        <w:t xml:space="preserve">19.1  </w:t>
      </w:r>
      <w:r w:rsidRPr="00791500">
        <w:rPr>
          <w:rFonts w:ascii="Arial Narrow" w:eastAsia="Times New Roman" w:hAnsi="Arial Narrow" w:cs="Arial"/>
          <w:bCs/>
          <w:sz w:val="24"/>
          <w:szCs w:val="24"/>
          <w:lang w:eastAsia="cs-CZ"/>
        </w:rPr>
        <w:t>Odovzdaním súťažného návrhu súťažiaci vyslovujú súhlas so súťažnými podmienkami a pomôckami, so všetkými podmienkami, s bezplatnou reprodukciou a s vystavením návrhu, vrátane zverejnenia na internete, pre účely súťaže a v súlade so súťažnými podmienkami. Pre účely zverejnenia mien autorov je potrebný, v súlade so zákonom o ochrane osobných údajov, súhlas, resp. nesúhlas so zverejnením mena, resp. mien  členov autorského kolektívu podľa požiadavky na obsah obálky „AUTOR“. Vyhlasovateľ sa zaväzuje plne rešpektovať autorské práva súťažiacich v súlade s Autorským zákonom č. 185/2015 Z.</w:t>
      </w:r>
      <w:r w:rsidR="007B19E4">
        <w:rPr>
          <w:rFonts w:ascii="Arial Narrow" w:eastAsia="Times New Roman" w:hAnsi="Arial Narrow" w:cs="Arial"/>
          <w:bCs/>
          <w:sz w:val="24"/>
          <w:szCs w:val="24"/>
          <w:lang w:eastAsia="cs-CZ"/>
        </w:rPr>
        <w:t xml:space="preserve"> </w:t>
      </w:r>
      <w:r w:rsidRPr="00791500">
        <w:rPr>
          <w:rFonts w:ascii="Arial Narrow" w:eastAsia="Times New Roman" w:hAnsi="Arial Narrow" w:cs="Arial"/>
          <w:bCs/>
          <w:sz w:val="24"/>
          <w:szCs w:val="24"/>
          <w:lang w:eastAsia="cs-CZ"/>
        </w:rPr>
        <w:t>z. v znení</w:t>
      </w:r>
      <w:r w:rsidR="00844333">
        <w:rPr>
          <w:rFonts w:ascii="Arial Narrow" w:eastAsia="Times New Roman" w:hAnsi="Arial Narrow" w:cs="Arial"/>
          <w:bCs/>
          <w:sz w:val="24"/>
          <w:szCs w:val="24"/>
          <w:lang w:eastAsia="cs-CZ"/>
        </w:rPr>
        <w:t xml:space="preserve"> neskorších zmien a predpisov. </w:t>
      </w:r>
    </w:p>
    <w:p w:rsidR="00791500" w:rsidRDefault="00791500" w:rsidP="007D0AC1">
      <w:pPr>
        <w:spacing w:after="0" w:line="240" w:lineRule="auto"/>
        <w:jc w:val="both"/>
        <w:rPr>
          <w:rFonts w:ascii="Arial Narrow" w:hAnsi="Arial Narrow"/>
          <w:color w:val="000000"/>
          <w:sz w:val="24"/>
          <w:szCs w:val="24"/>
        </w:rPr>
      </w:pPr>
      <w:r w:rsidRPr="00791500">
        <w:rPr>
          <w:rFonts w:ascii="Arial Narrow" w:eastAsia="Times New Roman" w:hAnsi="Arial Narrow" w:cs="Arial"/>
          <w:b/>
          <w:sz w:val="24"/>
          <w:szCs w:val="24"/>
          <w:lang w:eastAsia="sk-SK"/>
        </w:rPr>
        <w:t xml:space="preserve">19.2  </w:t>
      </w:r>
      <w:r w:rsidRPr="00791500">
        <w:rPr>
          <w:rFonts w:ascii="Arial Narrow" w:hAnsi="Arial Narrow"/>
          <w:color w:val="000000"/>
          <w:sz w:val="24"/>
          <w:szCs w:val="24"/>
        </w:rPr>
        <w:t>Na základe rozhodnutia a odporúčania poroty budú výsledky súťaže návrhov viesť k uzavretiu zmluvy o dielo. Predpokladom podpísania zmluvy o dielo je výsledok priameho rokovacieho konania podľa § 81 písm. h) a  § 11</w:t>
      </w:r>
      <w:r w:rsidR="00A55DAB">
        <w:rPr>
          <w:rFonts w:ascii="Arial Narrow" w:hAnsi="Arial Narrow"/>
          <w:color w:val="000000"/>
          <w:sz w:val="24"/>
          <w:szCs w:val="24"/>
        </w:rPr>
        <w:t>5</w:t>
      </w:r>
      <w:r w:rsidRPr="00791500">
        <w:rPr>
          <w:rFonts w:ascii="Arial Narrow" w:hAnsi="Arial Narrow"/>
          <w:color w:val="000000"/>
          <w:sz w:val="24"/>
          <w:szCs w:val="24"/>
        </w:rPr>
        <w:t xml:space="preserve"> ods.1), písm. a) zákona č. 343/</w:t>
      </w:r>
      <w:r w:rsidR="00DD1FEB">
        <w:rPr>
          <w:rFonts w:ascii="Arial Narrow" w:hAnsi="Arial Narrow"/>
          <w:color w:val="000000"/>
          <w:sz w:val="24"/>
          <w:szCs w:val="24"/>
        </w:rPr>
        <w:t>2</w:t>
      </w:r>
      <w:r w:rsidRPr="00791500">
        <w:rPr>
          <w:rFonts w:ascii="Arial Narrow" w:hAnsi="Arial Narrow"/>
          <w:color w:val="000000"/>
          <w:sz w:val="24"/>
          <w:szCs w:val="24"/>
        </w:rPr>
        <w:t>015 Z.</w:t>
      </w:r>
      <w:r w:rsidR="00A55DAB">
        <w:rPr>
          <w:rFonts w:ascii="Arial Narrow" w:hAnsi="Arial Narrow"/>
          <w:color w:val="000000"/>
          <w:sz w:val="24"/>
          <w:szCs w:val="24"/>
        </w:rPr>
        <w:t xml:space="preserve"> </w:t>
      </w:r>
      <w:r w:rsidRPr="00791500">
        <w:rPr>
          <w:rFonts w:ascii="Arial Narrow" w:hAnsi="Arial Narrow"/>
          <w:color w:val="000000"/>
          <w:sz w:val="24"/>
          <w:szCs w:val="24"/>
        </w:rPr>
        <w:t xml:space="preserve">z. o verejnom obstarávaní a splnenie zákonných podmienok potrebných pre poskytnutie služby, ktorou je </w:t>
      </w:r>
      <w:r w:rsidRPr="00BE6A58">
        <w:rPr>
          <w:rFonts w:ascii="Arial Narrow" w:hAnsi="Arial Narrow"/>
          <w:color w:val="000000"/>
          <w:sz w:val="24"/>
          <w:szCs w:val="24"/>
        </w:rPr>
        <w:t>spracovanie Územného plánu zóny</w:t>
      </w:r>
      <w:r w:rsidR="00BE6A58" w:rsidRPr="00BE6A58">
        <w:rPr>
          <w:rFonts w:ascii="Arial Narrow" w:hAnsi="Arial Narrow"/>
          <w:color w:val="000000"/>
          <w:sz w:val="24"/>
          <w:szCs w:val="24"/>
        </w:rPr>
        <w:t xml:space="preserve"> Nám SNP v Martine</w:t>
      </w:r>
      <w:r w:rsidRPr="00BE6A58">
        <w:rPr>
          <w:rFonts w:ascii="Arial Narrow" w:hAnsi="Arial Narrow"/>
          <w:color w:val="000000"/>
          <w:sz w:val="24"/>
          <w:szCs w:val="24"/>
        </w:rPr>
        <w:t xml:space="preserve"> </w:t>
      </w:r>
      <w:r w:rsidR="00BE6A58" w:rsidRPr="00BE6A58">
        <w:rPr>
          <w:rFonts w:ascii="Arial Narrow" w:hAnsi="Arial Narrow"/>
          <w:color w:val="000000"/>
          <w:sz w:val="24"/>
          <w:szCs w:val="24"/>
        </w:rPr>
        <w:t xml:space="preserve"> </w:t>
      </w:r>
      <w:r w:rsidRPr="00BE6A58">
        <w:rPr>
          <w:rFonts w:ascii="Arial Narrow" w:hAnsi="Arial Narrow"/>
          <w:color w:val="000000"/>
          <w:sz w:val="24"/>
          <w:szCs w:val="24"/>
        </w:rPr>
        <w:t xml:space="preserve">a projektovej dokumentácie pre územné a stavebné povolenie </w:t>
      </w:r>
      <w:r w:rsidR="00BE6A58" w:rsidRPr="00BE6A58">
        <w:rPr>
          <w:rFonts w:ascii="Arial Narrow" w:hAnsi="Arial Narrow"/>
          <w:color w:val="000000"/>
          <w:sz w:val="24"/>
          <w:szCs w:val="24"/>
        </w:rPr>
        <w:t xml:space="preserve">prestavby a výstavby Nám. SNP </w:t>
      </w:r>
      <w:r w:rsidRPr="00BE6A58">
        <w:rPr>
          <w:rFonts w:ascii="Arial Narrow" w:hAnsi="Arial Narrow"/>
          <w:color w:val="000000"/>
          <w:sz w:val="24"/>
          <w:szCs w:val="24"/>
        </w:rPr>
        <w:t xml:space="preserve">v súlade so súťažnými podmienkami, </w:t>
      </w:r>
      <w:proofErr w:type="spellStart"/>
      <w:r w:rsidRPr="00BE6A58">
        <w:rPr>
          <w:rFonts w:ascii="Arial Narrow" w:hAnsi="Arial Narrow"/>
          <w:color w:val="000000"/>
          <w:sz w:val="24"/>
          <w:szCs w:val="24"/>
        </w:rPr>
        <w:t>tj</w:t>
      </w:r>
      <w:proofErr w:type="spellEnd"/>
      <w:r w:rsidRPr="00BE6A58">
        <w:rPr>
          <w:rFonts w:ascii="Arial Narrow" w:hAnsi="Arial Narrow"/>
          <w:color w:val="000000"/>
          <w:sz w:val="24"/>
          <w:szCs w:val="24"/>
        </w:rPr>
        <w:t>. projektových dokumentácií pre  územné rozhodnutie a stavebné povolenie areálu autorského dozoru pri realizačných PD a realizácií stavieb v súlade s Autorským zákonom.</w:t>
      </w:r>
      <w:r w:rsidRPr="00BE6A58">
        <w:rPr>
          <w:rFonts w:ascii="Arial Narrow" w:eastAsia="Times New Roman" w:hAnsi="Arial Narrow" w:cs="Arial"/>
          <w:bCs/>
          <w:color w:val="000000"/>
          <w:sz w:val="24"/>
          <w:szCs w:val="24"/>
          <w:lang w:eastAsia="sk-SK"/>
        </w:rPr>
        <w:t xml:space="preserve"> č.185/2015 Z.</w:t>
      </w:r>
      <w:r w:rsidR="00101672" w:rsidRPr="00BE6A58">
        <w:rPr>
          <w:rFonts w:ascii="Arial Narrow" w:eastAsia="Times New Roman" w:hAnsi="Arial Narrow" w:cs="Arial"/>
          <w:bCs/>
          <w:color w:val="000000"/>
          <w:sz w:val="24"/>
          <w:szCs w:val="24"/>
          <w:lang w:eastAsia="sk-SK"/>
        </w:rPr>
        <w:t xml:space="preserve"> </w:t>
      </w:r>
      <w:r w:rsidRPr="00BE6A58">
        <w:rPr>
          <w:rFonts w:ascii="Arial Narrow" w:eastAsia="Times New Roman" w:hAnsi="Arial Narrow" w:cs="Arial"/>
          <w:bCs/>
          <w:color w:val="000000"/>
          <w:sz w:val="24"/>
          <w:szCs w:val="24"/>
          <w:lang w:eastAsia="sk-SK"/>
        </w:rPr>
        <w:t>z. v znení neskorších zmien a predpisov.</w:t>
      </w:r>
      <w:r w:rsidRPr="00BE6A58">
        <w:rPr>
          <w:rFonts w:ascii="Arial Narrow" w:hAnsi="Arial Narrow"/>
          <w:color w:val="000000"/>
          <w:sz w:val="24"/>
          <w:szCs w:val="24"/>
        </w:rPr>
        <w:t xml:space="preserve"> </w:t>
      </w:r>
    </w:p>
    <w:p w:rsidR="007D0AC1" w:rsidRPr="007D0AC1" w:rsidRDefault="007D0AC1" w:rsidP="007D0AC1">
      <w:pPr>
        <w:spacing w:after="0" w:line="240" w:lineRule="auto"/>
        <w:jc w:val="both"/>
        <w:rPr>
          <w:rFonts w:ascii="Arial Narrow" w:eastAsia="Times New Roman" w:hAnsi="Arial Narrow" w:cs="Arial"/>
          <w:bCs/>
          <w:color w:val="000000"/>
          <w:sz w:val="16"/>
          <w:szCs w:val="16"/>
          <w:lang w:eastAsia="cs-CZ"/>
        </w:rPr>
      </w:pPr>
    </w:p>
    <w:p w:rsidR="00791500" w:rsidRPr="00791500" w:rsidRDefault="00791500" w:rsidP="00791500">
      <w:pPr>
        <w:autoSpaceDE w:val="0"/>
        <w:autoSpaceDN w:val="0"/>
        <w:adjustRightInd w:val="0"/>
        <w:spacing w:line="240" w:lineRule="auto"/>
        <w:jc w:val="both"/>
        <w:rPr>
          <w:rFonts w:ascii="Arial Narrow" w:eastAsia="Times New Roman" w:hAnsi="Arial Narrow" w:cs="Arial"/>
          <w:bCs/>
          <w:sz w:val="24"/>
          <w:szCs w:val="24"/>
          <w:lang w:eastAsia="sk-SK"/>
        </w:rPr>
      </w:pPr>
      <w:r w:rsidRPr="00791500">
        <w:rPr>
          <w:rFonts w:ascii="Arial Narrow" w:hAnsi="Arial Narrow"/>
          <w:color w:val="000000"/>
          <w:sz w:val="24"/>
          <w:szCs w:val="24"/>
        </w:rPr>
        <w:t>Vyhlasovateľ si vyhradzuje právo nepodpísať zmluvu o dielo so žiadnym zo súťažiacich.</w:t>
      </w:r>
    </w:p>
    <w:p w:rsidR="00791500" w:rsidRPr="00791500" w:rsidRDefault="00791500" w:rsidP="00791500">
      <w:pPr>
        <w:tabs>
          <w:tab w:val="left" w:pos="340"/>
        </w:tabs>
        <w:spacing w:after="240"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b/>
          <w:sz w:val="24"/>
          <w:szCs w:val="24"/>
          <w:lang w:eastAsia="sk-SK"/>
        </w:rPr>
        <w:t xml:space="preserve">19.3  </w:t>
      </w:r>
      <w:r w:rsidRPr="00791500">
        <w:rPr>
          <w:rFonts w:ascii="Arial Narrow" w:eastAsia="Times New Roman" w:hAnsi="Arial Narrow" w:cs="Arial"/>
          <w:sz w:val="24"/>
          <w:szCs w:val="24"/>
          <w:lang w:eastAsia="sk-SK"/>
        </w:rPr>
        <w:t>V prípade, že sa preukáže, že súťažiaci nespĺňa podmienky účasti v</w:t>
      </w:r>
      <w:r w:rsidR="007B19E4">
        <w:rPr>
          <w:rFonts w:ascii="Arial Narrow" w:eastAsia="Times New Roman" w:hAnsi="Arial Narrow" w:cs="Arial"/>
          <w:sz w:val="24"/>
          <w:szCs w:val="24"/>
          <w:lang w:eastAsia="sk-SK"/>
        </w:rPr>
        <w:t> </w:t>
      </w:r>
      <w:r w:rsidRPr="00791500">
        <w:rPr>
          <w:rFonts w:ascii="Arial Narrow" w:eastAsia="Times New Roman" w:hAnsi="Arial Narrow" w:cs="Arial"/>
          <w:sz w:val="24"/>
          <w:szCs w:val="24"/>
          <w:lang w:eastAsia="sk-SK"/>
        </w:rPr>
        <w:t>súťaži</w:t>
      </w:r>
      <w:r w:rsidR="007B19E4">
        <w:rPr>
          <w:rFonts w:ascii="Arial Narrow" w:eastAsia="Times New Roman" w:hAnsi="Arial Narrow" w:cs="Arial"/>
          <w:sz w:val="24"/>
          <w:szCs w:val="24"/>
          <w:lang w:eastAsia="sk-SK"/>
        </w:rPr>
        <w:t xml:space="preserve"> návrhov</w:t>
      </w:r>
      <w:r w:rsidRPr="00791500">
        <w:rPr>
          <w:rFonts w:ascii="Arial Narrow" w:eastAsia="Times New Roman" w:hAnsi="Arial Narrow" w:cs="Arial"/>
          <w:sz w:val="24"/>
          <w:szCs w:val="24"/>
          <w:lang w:eastAsia="sk-SK"/>
        </w:rPr>
        <w:t xml:space="preserve">, bude zo súťaže vylúčený v ktorejkoľvek fáze priebehu hodnotenia súťaže, vrátane priameho rokovacieho konania o zmluve o dielo. </w:t>
      </w:r>
    </w:p>
    <w:p w:rsidR="00091941" w:rsidRDefault="00791500" w:rsidP="00791500">
      <w:pPr>
        <w:tabs>
          <w:tab w:val="left" w:pos="340"/>
        </w:tabs>
        <w:spacing w:after="240"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b/>
          <w:sz w:val="24"/>
          <w:szCs w:val="24"/>
          <w:lang w:eastAsia="sk-SK"/>
        </w:rPr>
        <w:t xml:space="preserve">19.4  </w:t>
      </w:r>
      <w:r w:rsidRPr="00791500">
        <w:rPr>
          <w:rFonts w:ascii="Arial Narrow" w:eastAsia="Times New Roman" w:hAnsi="Arial Narrow" w:cs="Arial"/>
          <w:sz w:val="24"/>
          <w:szCs w:val="24"/>
          <w:lang w:eastAsia="sk-SK"/>
        </w:rPr>
        <w:t xml:space="preserve">V záujme urýchlenia vyplatenia cien a odmien vyhlasovateľ žiada súťažiacich, aby v obálke „AUTOR“ uviedli číslo, resp. čísla účtov členov súťažného kolektívu s určením percentuálneho podielu pre rozdelenie cien jednotlivým členom kolektívu a všetkých osobných údajov potrebných na vyplatenie cien od vyhlasovateľa (mená, adresy, rodné čísla, čísla účtov,...). Ak nebude uvedené požadované rozdelenie cien, celá suma bude zaslaná na meno uvedené v poradí ako prvé. Vyhlasovateľ bude s osobnými údajmi pracovať v súlade so zákonom o ochrane osobných údajov. V prípade, že súťažiacim je organizácia, je potrebné uviesť jej identifikačné údaje,  číslo účtu, IČO a DIČ. </w:t>
      </w:r>
    </w:p>
    <w:p w:rsidR="00791500" w:rsidRPr="00791500" w:rsidRDefault="00091941" w:rsidP="00091941">
      <w:pPr>
        <w:tabs>
          <w:tab w:val="left" w:pos="340"/>
        </w:tabs>
        <w:spacing w:after="0"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b/>
          <w:sz w:val="24"/>
          <w:szCs w:val="24"/>
          <w:lang w:eastAsia="sk-SK"/>
        </w:rPr>
        <w:t xml:space="preserve">19.5  </w:t>
      </w:r>
      <w:r>
        <w:rPr>
          <w:rFonts w:ascii="Arial Narrow" w:eastAsia="Times New Roman" w:hAnsi="Arial Narrow" w:cs="Arial"/>
          <w:b/>
          <w:sz w:val="24"/>
          <w:szCs w:val="24"/>
          <w:lang w:eastAsia="sk-SK"/>
        </w:rPr>
        <w:t xml:space="preserve">  </w:t>
      </w:r>
      <w:r w:rsidRPr="00791500">
        <w:rPr>
          <w:rFonts w:ascii="Arial Narrow" w:eastAsia="Times New Roman" w:hAnsi="Arial Narrow" w:cs="Arial"/>
          <w:sz w:val="24"/>
          <w:szCs w:val="24"/>
          <w:lang w:eastAsia="sk-SK"/>
        </w:rPr>
        <w:t>Ak bude súťažný návrh do súťaže zasielaný poštou, obal zásielky ani poštová sprievodka nesmú byť označené spiatočnou adresou odosielateľa. Podľa Poštového poriadku sa na obálke uvedie:</w:t>
      </w:r>
      <w:r>
        <w:rPr>
          <w:rFonts w:ascii="Arial Narrow" w:eastAsia="Times New Roman" w:hAnsi="Arial Narrow" w:cs="Arial"/>
          <w:sz w:val="24"/>
          <w:szCs w:val="24"/>
          <w:lang w:eastAsia="sk-SK"/>
        </w:rPr>
        <w:t xml:space="preserve"> </w:t>
      </w:r>
      <w:r w:rsidR="00791500" w:rsidRPr="00791500">
        <w:rPr>
          <w:rFonts w:ascii="Arial Narrow" w:eastAsia="Times New Roman" w:hAnsi="Arial Narrow" w:cs="Arial"/>
          <w:sz w:val="24"/>
          <w:szCs w:val="24"/>
          <w:lang w:eastAsia="sk-SK"/>
        </w:rPr>
        <w:t xml:space="preserve">„Adresa odosielateľa vo vnútri zásielky“ a na poštovej zásielke sa v rubrike odosielateľ uvedie: „Anonymná súťaž“ alebo ako je uvedené v bode </w:t>
      </w:r>
      <w:r w:rsidR="00791500" w:rsidRPr="00791500">
        <w:rPr>
          <w:rFonts w:ascii="Arial Narrow" w:eastAsia="Times New Roman" w:hAnsi="Arial Narrow" w:cs="Arial"/>
          <w:b/>
          <w:sz w:val="24"/>
          <w:szCs w:val="24"/>
          <w:lang w:eastAsia="sk-SK"/>
        </w:rPr>
        <w:t xml:space="preserve">9.3 </w:t>
      </w:r>
      <w:r w:rsidR="00791500" w:rsidRPr="00791500">
        <w:rPr>
          <w:rFonts w:ascii="Arial Narrow" w:eastAsia="Times New Roman" w:hAnsi="Arial Narrow" w:cs="Arial"/>
          <w:sz w:val="24"/>
          <w:szCs w:val="24"/>
          <w:lang w:eastAsia="sk-SK"/>
        </w:rPr>
        <w:t xml:space="preserve">týchto súťažných podmienok. </w:t>
      </w:r>
    </w:p>
    <w:p w:rsidR="00791500" w:rsidRPr="00791500" w:rsidRDefault="00791500" w:rsidP="00091941">
      <w:pPr>
        <w:tabs>
          <w:tab w:val="left" w:pos="426"/>
        </w:tabs>
        <w:spacing w:after="0" w:line="240" w:lineRule="auto"/>
        <w:jc w:val="both"/>
        <w:rPr>
          <w:rFonts w:ascii="Arial Narrow" w:eastAsia="Times New Roman" w:hAnsi="Arial Narrow" w:cs="Arial"/>
          <w:sz w:val="24"/>
          <w:szCs w:val="24"/>
          <w:lang w:eastAsia="sk-SK"/>
        </w:rPr>
      </w:pPr>
    </w:p>
    <w:p w:rsidR="00791500" w:rsidRPr="00791500" w:rsidRDefault="00791500" w:rsidP="00C203D6">
      <w:pPr>
        <w:shd w:val="clear" w:color="auto" w:fill="DDD9C3"/>
        <w:tabs>
          <w:tab w:val="left" w:pos="540"/>
        </w:tabs>
        <w:spacing w:after="240" w:line="240" w:lineRule="auto"/>
        <w:jc w:val="both"/>
        <w:rPr>
          <w:rFonts w:ascii="Arial Narrow" w:eastAsia="Times New Roman" w:hAnsi="Arial Narrow" w:cs="Arial"/>
          <w:b/>
          <w:bCs/>
          <w:sz w:val="24"/>
          <w:szCs w:val="24"/>
          <w:lang w:eastAsia="sk-SK"/>
        </w:rPr>
      </w:pPr>
      <w:r w:rsidRPr="00791500">
        <w:rPr>
          <w:rFonts w:ascii="Arial Narrow" w:eastAsia="Times New Roman" w:hAnsi="Arial Narrow" w:cs="Arial"/>
          <w:b/>
          <w:bCs/>
          <w:sz w:val="24"/>
          <w:szCs w:val="24"/>
          <w:lang w:eastAsia="sk-SK"/>
        </w:rPr>
        <w:t>20.   DÔVERNOSŤ PRÍPRAVY A PRIEBEHU SÚŤAŽE</w:t>
      </w:r>
    </w:p>
    <w:p w:rsidR="00791500" w:rsidRPr="00791500" w:rsidRDefault="00791500" w:rsidP="00791500">
      <w:pPr>
        <w:spacing w:after="240"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b/>
          <w:sz w:val="24"/>
          <w:szCs w:val="24"/>
          <w:lang w:eastAsia="sk-SK"/>
        </w:rPr>
        <w:t xml:space="preserve">20.1  </w:t>
      </w:r>
      <w:r w:rsidRPr="00791500">
        <w:rPr>
          <w:rFonts w:ascii="Arial Narrow" w:eastAsia="Times New Roman" w:hAnsi="Arial Narrow" w:cs="Arial"/>
          <w:sz w:val="24"/>
          <w:szCs w:val="24"/>
          <w:lang w:eastAsia="sk-SK"/>
        </w:rPr>
        <w:t>Informácie týkajúce sa prípravy súťaže, vysvetľovania, preskúmania a hodnotenia súťažných návrhov sú dôverné. Členovia poroty, členovia overovacej komisie, sekretár súťaže a  zodpovedné osoby vyhlasovateľa poverené prípravou a prácou na priebehu súťaže nesmú počas prebiehajúceho procesu vyhlásenej verejnej anonymnej architektonickej súťaže poskytovať alebo zverejňovať uvedené informácie ani záujemcom o účasť v súťaži, ani žiadnym iným osobám.</w:t>
      </w:r>
    </w:p>
    <w:p w:rsidR="00791500" w:rsidRPr="00791500" w:rsidRDefault="00791500" w:rsidP="009D7FE1">
      <w:pPr>
        <w:autoSpaceDE w:val="0"/>
        <w:autoSpaceDN w:val="0"/>
        <w:adjustRightInd w:val="0"/>
        <w:spacing w:after="0" w:line="240" w:lineRule="auto"/>
        <w:jc w:val="both"/>
        <w:rPr>
          <w:rFonts w:ascii="Arial Narrow" w:eastAsia="Times New Roman" w:hAnsi="Arial Narrow" w:cs="Arial"/>
          <w:color w:val="000000"/>
          <w:sz w:val="24"/>
          <w:szCs w:val="24"/>
          <w:lang w:eastAsia="sk-SK"/>
        </w:rPr>
      </w:pPr>
      <w:r w:rsidRPr="00791500">
        <w:rPr>
          <w:rFonts w:ascii="Arial Narrow" w:eastAsia="Times New Roman" w:hAnsi="Arial Narrow" w:cs="Arial"/>
          <w:b/>
          <w:color w:val="000000"/>
          <w:sz w:val="24"/>
          <w:szCs w:val="24"/>
          <w:lang w:eastAsia="sk-SK"/>
        </w:rPr>
        <w:t xml:space="preserve">20.2  </w:t>
      </w:r>
      <w:r w:rsidRPr="00791500">
        <w:rPr>
          <w:rFonts w:ascii="Arial Narrow" w:eastAsia="Times New Roman" w:hAnsi="Arial Narrow" w:cs="Arial"/>
          <w:color w:val="000000"/>
          <w:sz w:val="24"/>
          <w:szCs w:val="24"/>
          <w:lang w:eastAsia="sk-SK"/>
        </w:rPr>
        <w:t xml:space="preserve">Informácie, ktoré  súťažiaci v súťažnom návrhu označí za dôverné, nebudú zverejnené alebo inak použité </w:t>
      </w:r>
      <w:r w:rsidR="009D7FE1">
        <w:rPr>
          <w:rFonts w:ascii="Arial Narrow" w:eastAsia="Times New Roman" w:hAnsi="Arial Narrow" w:cs="Arial"/>
          <w:color w:val="000000"/>
          <w:sz w:val="24"/>
          <w:szCs w:val="24"/>
          <w:lang w:eastAsia="sk-SK"/>
        </w:rPr>
        <w:t xml:space="preserve"> </w:t>
      </w:r>
      <w:r w:rsidRPr="00791500">
        <w:rPr>
          <w:rFonts w:ascii="Arial Narrow" w:eastAsia="Times New Roman" w:hAnsi="Arial Narrow" w:cs="Arial"/>
          <w:color w:val="000000"/>
          <w:sz w:val="24"/>
          <w:szCs w:val="24"/>
          <w:lang w:eastAsia="sk-SK"/>
        </w:rPr>
        <w:t xml:space="preserve">bez </w:t>
      </w:r>
      <w:r w:rsidR="009D7FE1">
        <w:rPr>
          <w:rFonts w:ascii="Arial Narrow" w:eastAsia="Times New Roman" w:hAnsi="Arial Narrow" w:cs="Arial"/>
          <w:color w:val="000000"/>
          <w:sz w:val="24"/>
          <w:szCs w:val="24"/>
          <w:lang w:eastAsia="sk-SK"/>
        </w:rPr>
        <w:t xml:space="preserve"> </w:t>
      </w:r>
      <w:r w:rsidRPr="00791500">
        <w:rPr>
          <w:rFonts w:ascii="Arial Narrow" w:eastAsia="Times New Roman" w:hAnsi="Arial Narrow" w:cs="Arial"/>
          <w:color w:val="000000"/>
          <w:sz w:val="24"/>
          <w:szCs w:val="24"/>
          <w:lang w:eastAsia="sk-SK"/>
        </w:rPr>
        <w:t>jeho</w:t>
      </w:r>
      <w:r w:rsidR="009D7FE1">
        <w:rPr>
          <w:rFonts w:ascii="Arial Narrow" w:eastAsia="Times New Roman" w:hAnsi="Arial Narrow" w:cs="Arial"/>
          <w:color w:val="000000"/>
          <w:sz w:val="24"/>
          <w:szCs w:val="24"/>
          <w:lang w:eastAsia="sk-SK"/>
        </w:rPr>
        <w:t xml:space="preserve"> </w:t>
      </w:r>
      <w:r w:rsidRPr="00791500">
        <w:rPr>
          <w:rFonts w:ascii="Arial Narrow" w:eastAsia="Times New Roman" w:hAnsi="Arial Narrow" w:cs="Arial"/>
          <w:color w:val="000000"/>
          <w:sz w:val="24"/>
          <w:szCs w:val="24"/>
          <w:lang w:eastAsia="sk-SK"/>
        </w:rPr>
        <w:t xml:space="preserve"> predchádzajúceho súhlasu, </w:t>
      </w:r>
      <w:r w:rsidR="009D7FE1">
        <w:rPr>
          <w:rFonts w:ascii="Arial Narrow" w:eastAsia="Times New Roman" w:hAnsi="Arial Narrow" w:cs="Arial"/>
          <w:color w:val="000000"/>
          <w:sz w:val="24"/>
          <w:szCs w:val="24"/>
          <w:lang w:eastAsia="sk-SK"/>
        </w:rPr>
        <w:t xml:space="preserve"> </w:t>
      </w:r>
      <w:r w:rsidRPr="00791500">
        <w:rPr>
          <w:rFonts w:ascii="Arial Narrow" w:eastAsia="Times New Roman" w:hAnsi="Arial Narrow" w:cs="Arial"/>
          <w:color w:val="000000"/>
          <w:sz w:val="24"/>
          <w:szCs w:val="24"/>
          <w:lang w:eastAsia="sk-SK"/>
        </w:rPr>
        <w:t>pokiaľ uvedené nebude</w:t>
      </w:r>
      <w:r w:rsidR="009D7FE1">
        <w:rPr>
          <w:rFonts w:ascii="Arial Narrow" w:eastAsia="Times New Roman" w:hAnsi="Arial Narrow" w:cs="Arial"/>
          <w:color w:val="000000"/>
          <w:sz w:val="24"/>
          <w:szCs w:val="24"/>
          <w:lang w:eastAsia="sk-SK"/>
        </w:rPr>
        <w:t xml:space="preserve"> </w:t>
      </w:r>
      <w:r w:rsidRPr="00791500">
        <w:rPr>
          <w:rFonts w:ascii="Arial Narrow" w:eastAsia="Times New Roman" w:hAnsi="Arial Narrow" w:cs="Arial"/>
          <w:color w:val="000000"/>
          <w:sz w:val="24"/>
          <w:szCs w:val="24"/>
          <w:lang w:eastAsia="sk-SK"/>
        </w:rPr>
        <w:t xml:space="preserve"> v rozpore </w:t>
      </w:r>
      <w:r w:rsidR="009D7FE1">
        <w:rPr>
          <w:rFonts w:ascii="Arial Narrow" w:eastAsia="Times New Roman" w:hAnsi="Arial Narrow" w:cs="Arial"/>
          <w:color w:val="000000"/>
          <w:sz w:val="24"/>
          <w:szCs w:val="24"/>
          <w:lang w:eastAsia="sk-SK"/>
        </w:rPr>
        <w:t xml:space="preserve"> </w:t>
      </w:r>
      <w:r w:rsidRPr="00791500">
        <w:rPr>
          <w:rFonts w:ascii="Arial Narrow" w:eastAsia="Times New Roman" w:hAnsi="Arial Narrow" w:cs="Arial"/>
          <w:color w:val="000000"/>
          <w:sz w:val="24"/>
          <w:szCs w:val="24"/>
          <w:lang w:eastAsia="sk-SK"/>
        </w:rPr>
        <w:t xml:space="preserve">so zákonom </w:t>
      </w:r>
      <w:r w:rsidR="009D7FE1">
        <w:rPr>
          <w:rFonts w:ascii="Arial Narrow" w:eastAsia="Times New Roman" w:hAnsi="Arial Narrow" w:cs="Arial"/>
          <w:color w:val="000000"/>
          <w:sz w:val="24"/>
          <w:szCs w:val="24"/>
          <w:lang w:eastAsia="sk-SK"/>
        </w:rPr>
        <w:t xml:space="preserve"> </w:t>
      </w:r>
      <w:r w:rsidRPr="00791500">
        <w:rPr>
          <w:rFonts w:ascii="Arial Narrow" w:eastAsia="Times New Roman" w:hAnsi="Arial Narrow" w:cs="Arial"/>
          <w:color w:val="000000"/>
          <w:sz w:val="24"/>
          <w:szCs w:val="24"/>
          <w:lang w:eastAsia="sk-SK"/>
        </w:rPr>
        <w:t xml:space="preserve">a inými </w:t>
      </w:r>
    </w:p>
    <w:p w:rsidR="00791500" w:rsidRDefault="00791500" w:rsidP="009D7FE1">
      <w:pPr>
        <w:autoSpaceDE w:val="0"/>
        <w:autoSpaceDN w:val="0"/>
        <w:adjustRightInd w:val="0"/>
        <w:spacing w:after="0" w:line="240" w:lineRule="auto"/>
        <w:jc w:val="both"/>
        <w:rPr>
          <w:rFonts w:ascii="Arial Narrow" w:hAnsi="Arial Narrow" w:cs="Arial"/>
          <w:color w:val="000000"/>
          <w:sz w:val="24"/>
          <w:szCs w:val="24"/>
        </w:rPr>
      </w:pPr>
      <w:r w:rsidRPr="00791500">
        <w:rPr>
          <w:rFonts w:ascii="Arial Narrow" w:eastAsia="Times New Roman" w:hAnsi="Arial Narrow" w:cs="Arial"/>
          <w:color w:val="000000"/>
          <w:sz w:val="24"/>
          <w:szCs w:val="24"/>
          <w:lang w:eastAsia="sk-SK"/>
        </w:rPr>
        <w:t>všeobecne záväznými právnymi predpismi, osobitnými predpismi (zákon č. 211/2000 Z.</w:t>
      </w:r>
      <w:r w:rsidR="00101672">
        <w:rPr>
          <w:rFonts w:ascii="Arial Narrow" w:eastAsia="Times New Roman" w:hAnsi="Arial Narrow" w:cs="Arial"/>
          <w:color w:val="000000"/>
          <w:sz w:val="24"/>
          <w:szCs w:val="24"/>
          <w:lang w:eastAsia="sk-SK"/>
        </w:rPr>
        <w:t xml:space="preserve"> </w:t>
      </w:r>
      <w:r w:rsidRPr="00791500">
        <w:rPr>
          <w:rFonts w:ascii="Arial Narrow" w:eastAsia="Times New Roman" w:hAnsi="Arial Narrow" w:cs="Arial"/>
          <w:color w:val="000000"/>
          <w:sz w:val="24"/>
          <w:szCs w:val="24"/>
          <w:lang w:eastAsia="sk-SK"/>
        </w:rPr>
        <w:t>z. o slobodnom prístupe k informáciám a o zmene a doplnení niektorých zákonov, zákon č. 215/2004 Z.</w:t>
      </w:r>
      <w:r w:rsidR="00101672">
        <w:rPr>
          <w:rFonts w:ascii="Arial Narrow" w:eastAsia="Times New Roman" w:hAnsi="Arial Narrow" w:cs="Arial"/>
          <w:color w:val="000000"/>
          <w:sz w:val="24"/>
          <w:szCs w:val="24"/>
          <w:lang w:eastAsia="sk-SK"/>
        </w:rPr>
        <w:t xml:space="preserve"> </w:t>
      </w:r>
      <w:r w:rsidRPr="00791500">
        <w:rPr>
          <w:rFonts w:ascii="Arial Narrow" w:eastAsia="Times New Roman" w:hAnsi="Arial Narrow" w:cs="Arial"/>
          <w:color w:val="000000"/>
          <w:sz w:val="24"/>
          <w:szCs w:val="24"/>
          <w:lang w:eastAsia="sk-SK"/>
        </w:rPr>
        <w:t>z. o ochrane utajovaných skutočností a o zmene a doplnení niektorých zákonov,</w:t>
      </w:r>
      <w:r w:rsidRPr="00791500">
        <w:rPr>
          <w:rFonts w:ascii="Arial Narrow" w:hAnsi="Arial Narrow" w:cs="Arial"/>
          <w:bCs/>
          <w:iCs/>
          <w:color w:val="000000"/>
          <w:sz w:val="24"/>
          <w:szCs w:val="24"/>
        </w:rPr>
        <w:t xml:space="preserve"> zákona NR SR č. 18/2018 Z. z. o ochrane osobných údajov a o zmene a doplnení niektorých zákonov </w:t>
      </w:r>
      <w:r w:rsidRPr="00791500">
        <w:rPr>
          <w:rFonts w:ascii="Arial Narrow" w:hAnsi="Arial Narrow" w:cs="Arial"/>
          <w:color w:val="000000"/>
          <w:sz w:val="24"/>
          <w:szCs w:val="24"/>
        </w:rPr>
        <w:t xml:space="preserve">pre účely zverejnenia návrhu v rámci publikovania výsledkov súťaže, výstavy a prípadne ďalšie osobné údaje v súvislosti s vyplatením ceny. </w:t>
      </w:r>
    </w:p>
    <w:p w:rsidR="007B19E4" w:rsidRPr="00791500" w:rsidRDefault="007B19E4" w:rsidP="007B19E4">
      <w:pPr>
        <w:autoSpaceDE w:val="0"/>
        <w:autoSpaceDN w:val="0"/>
        <w:adjustRightInd w:val="0"/>
        <w:spacing w:after="0" w:line="240" w:lineRule="auto"/>
        <w:jc w:val="both"/>
        <w:rPr>
          <w:rFonts w:ascii="Arial Narrow" w:hAnsi="Arial Narrow" w:cs="Arial"/>
          <w:color w:val="000000"/>
          <w:sz w:val="24"/>
          <w:szCs w:val="24"/>
        </w:rPr>
      </w:pPr>
    </w:p>
    <w:p w:rsidR="00791500" w:rsidRPr="00791500" w:rsidRDefault="00791500" w:rsidP="00791500">
      <w:pPr>
        <w:spacing w:after="240"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b/>
          <w:sz w:val="24"/>
          <w:szCs w:val="24"/>
          <w:lang w:eastAsia="sk-SK"/>
        </w:rPr>
        <w:t>20.3</w:t>
      </w:r>
      <w:r w:rsidRPr="00791500">
        <w:rPr>
          <w:rFonts w:ascii="Arial Narrow" w:eastAsia="Times New Roman" w:hAnsi="Arial Narrow" w:cs="Arial"/>
          <w:sz w:val="24"/>
          <w:szCs w:val="24"/>
          <w:lang w:eastAsia="sk-SK"/>
        </w:rPr>
        <w:t xml:space="preserve"> Osoby, ktoré sa podieľajú na príprave a priebehu súťaže </w:t>
      </w:r>
      <w:r w:rsidR="007B19E4">
        <w:rPr>
          <w:rFonts w:ascii="Arial Narrow" w:eastAsia="Times New Roman" w:hAnsi="Arial Narrow" w:cs="Arial"/>
          <w:sz w:val="24"/>
          <w:szCs w:val="24"/>
          <w:lang w:eastAsia="sk-SK"/>
        </w:rPr>
        <w:t>návrhov</w:t>
      </w:r>
      <w:r w:rsidR="007B19E4" w:rsidRPr="00791500">
        <w:rPr>
          <w:rFonts w:ascii="Arial Narrow" w:eastAsia="Times New Roman" w:hAnsi="Arial Narrow" w:cs="Arial"/>
          <w:sz w:val="24"/>
          <w:szCs w:val="24"/>
          <w:lang w:eastAsia="sk-SK"/>
        </w:rPr>
        <w:t xml:space="preserve"> </w:t>
      </w:r>
      <w:r w:rsidRPr="00791500">
        <w:rPr>
          <w:rFonts w:ascii="Arial Narrow" w:eastAsia="Times New Roman" w:hAnsi="Arial Narrow" w:cs="Arial"/>
          <w:sz w:val="24"/>
          <w:szCs w:val="24"/>
          <w:lang w:eastAsia="sk-SK"/>
        </w:rPr>
        <w:t xml:space="preserve">a členovia poroty a jej orgánov sú viazané mlčanlivosťou. Súťažné návrhy a ich jednotlivé časti predložené do súťaže nesmú byť použité bez predchádzajúceho súhlasu inak, ako v súlade s Autorským zákonom </w:t>
      </w:r>
      <w:r w:rsidRPr="00791500">
        <w:rPr>
          <w:rFonts w:ascii="Arial Narrow" w:eastAsia="Times New Roman" w:hAnsi="Arial Narrow" w:cs="Arial"/>
          <w:bCs/>
          <w:sz w:val="24"/>
          <w:szCs w:val="24"/>
          <w:lang w:eastAsia="sk-SK"/>
        </w:rPr>
        <w:t>č.185/2015 Z.</w:t>
      </w:r>
      <w:r w:rsidR="00101672">
        <w:rPr>
          <w:rFonts w:ascii="Arial Narrow" w:eastAsia="Times New Roman" w:hAnsi="Arial Narrow" w:cs="Arial"/>
          <w:bCs/>
          <w:sz w:val="24"/>
          <w:szCs w:val="24"/>
          <w:lang w:eastAsia="sk-SK"/>
        </w:rPr>
        <w:t xml:space="preserve"> </w:t>
      </w:r>
      <w:r w:rsidRPr="00791500">
        <w:rPr>
          <w:rFonts w:ascii="Arial Narrow" w:eastAsia="Times New Roman" w:hAnsi="Arial Narrow" w:cs="Arial"/>
          <w:bCs/>
          <w:sz w:val="24"/>
          <w:szCs w:val="24"/>
          <w:lang w:eastAsia="sk-SK"/>
        </w:rPr>
        <w:t>z. v znení neskorších zmien a predpisov</w:t>
      </w:r>
      <w:r w:rsidRPr="00791500">
        <w:rPr>
          <w:rFonts w:ascii="Arial Narrow" w:eastAsia="Times New Roman" w:hAnsi="Arial Narrow" w:cs="Arial"/>
          <w:sz w:val="24"/>
          <w:szCs w:val="24"/>
          <w:lang w:eastAsia="sk-SK"/>
        </w:rPr>
        <w:t xml:space="preserve"> a  podľa týchto súťažných podmienok.</w:t>
      </w:r>
    </w:p>
    <w:p w:rsidR="00294417" w:rsidRDefault="00791500" w:rsidP="00C203D6">
      <w:pPr>
        <w:shd w:val="clear" w:color="auto" w:fill="DDD9C3"/>
        <w:tabs>
          <w:tab w:val="left" w:pos="567"/>
        </w:tabs>
        <w:spacing w:after="0" w:line="240" w:lineRule="auto"/>
        <w:jc w:val="both"/>
        <w:rPr>
          <w:rFonts w:ascii="Arial Narrow" w:eastAsia="Times New Roman" w:hAnsi="Arial Narrow" w:cs="Arial"/>
          <w:b/>
          <w:bCs/>
          <w:sz w:val="24"/>
          <w:szCs w:val="24"/>
          <w:lang w:eastAsia="sk-SK"/>
        </w:rPr>
      </w:pPr>
      <w:r w:rsidRPr="00791500">
        <w:rPr>
          <w:rFonts w:ascii="Arial Narrow" w:eastAsia="Times New Roman" w:hAnsi="Arial Narrow" w:cs="Arial"/>
          <w:b/>
          <w:bCs/>
          <w:sz w:val="24"/>
          <w:szCs w:val="24"/>
          <w:lang w:eastAsia="sk-SK"/>
        </w:rPr>
        <w:t>21.    SPRACOVATEĽ SÚŤAŽNÝCH PODMIENOK</w:t>
      </w:r>
    </w:p>
    <w:p w:rsidR="009D7FE1" w:rsidRPr="008C2008" w:rsidRDefault="009D7FE1" w:rsidP="009D7FE1">
      <w:pPr>
        <w:spacing w:after="0" w:line="240" w:lineRule="auto"/>
        <w:jc w:val="both"/>
        <w:rPr>
          <w:rFonts w:ascii="Arial Narrow" w:eastAsia="Times New Roman" w:hAnsi="Arial Narrow" w:cs="Arial"/>
          <w:sz w:val="24"/>
          <w:szCs w:val="24"/>
          <w:lang w:eastAsia="sk-SK"/>
        </w:rPr>
      </w:pPr>
    </w:p>
    <w:p w:rsidR="007D3D5E" w:rsidRPr="008E26E5" w:rsidRDefault="00791500" w:rsidP="007D3D5E">
      <w:pPr>
        <w:spacing w:after="0" w:line="240" w:lineRule="auto"/>
        <w:jc w:val="both"/>
        <w:rPr>
          <w:rFonts w:ascii="Arial Narrow" w:eastAsia="Times New Roman" w:hAnsi="Arial Narrow" w:cs="Arial"/>
          <w:color w:val="000000"/>
          <w:sz w:val="24"/>
          <w:szCs w:val="24"/>
          <w:lang w:eastAsia="zh-CN"/>
        </w:rPr>
      </w:pPr>
      <w:r w:rsidRPr="008E26E5">
        <w:rPr>
          <w:rFonts w:ascii="Arial Narrow" w:eastAsia="Times New Roman" w:hAnsi="Arial Narrow" w:cs="Arial"/>
          <w:sz w:val="24"/>
          <w:szCs w:val="24"/>
          <w:lang w:eastAsia="sk-SK"/>
        </w:rPr>
        <w:t>Ing. arch. Viera Šottníková</w:t>
      </w:r>
      <w:r w:rsidR="00294417" w:rsidRPr="008E26E5">
        <w:rPr>
          <w:rFonts w:ascii="Arial Narrow" w:eastAsia="Times New Roman" w:hAnsi="Arial Narrow" w:cs="Arial"/>
          <w:sz w:val="24"/>
          <w:szCs w:val="24"/>
          <w:lang w:eastAsia="sk-SK"/>
        </w:rPr>
        <w:t>, Priehradka 10, 036 01 Martin,</w:t>
      </w:r>
      <w:r w:rsidR="007D3D5E" w:rsidRPr="008E26E5">
        <w:rPr>
          <w:sz w:val="24"/>
          <w:szCs w:val="24"/>
        </w:rPr>
        <w:t xml:space="preserve"> </w:t>
      </w:r>
      <w:r w:rsidR="007D3D5E" w:rsidRPr="008E26E5">
        <w:rPr>
          <w:rFonts w:ascii="Arial Narrow" w:eastAsia="Times New Roman" w:hAnsi="Arial Narrow" w:cs="Arial"/>
          <w:color w:val="0070C0"/>
          <w:sz w:val="24"/>
          <w:szCs w:val="24"/>
          <w:u w:val="single"/>
          <w:lang w:eastAsia="sk-SK"/>
        </w:rPr>
        <w:t>viera.sottnikova@gmail.com</w:t>
      </w:r>
      <w:r w:rsidR="007D3D5E" w:rsidRPr="008E26E5">
        <w:rPr>
          <w:rFonts w:ascii="Arial Narrow" w:eastAsia="Times New Roman" w:hAnsi="Arial Narrow" w:cs="Arial"/>
          <w:sz w:val="24"/>
          <w:szCs w:val="24"/>
          <w:lang w:eastAsia="sk-SK"/>
        </w:rPr>
        <w:t>,</w:t>
      </w:r>
      <w:r w:rsidR="00294417" w:rsidRPr="008E26E5">
        <w:rPr>
          <w:rFonts w:ascii="Arial Narrow" w:eastAsia="Times New Roman" w:hAnsi="Arial Narrow" w:cs="Arial"/>
          <w:sz w:val="24"/>
          <w:szCs w:val="24"/>
          <w:lang w:eastAsia="sk-SK"/>
        </w:rPr>
        <w:t xml:space="preserve"> +421 903 794 736,</w:t>
      </w:r>
    </w:p>
    <w:p w:rsidR="00D01BB4" w:rsidRPr="008E26E5" w:rsidRDefault="00D01BB4" w:rsidP="007D3D5E">
      <w:pPr>
        <w:spacing w:after="0" w:line="240" w:lineRule="auto"/>
        <w:jc w:val="both"/>
        <w:rPr>
          <w:rFonts w:ascii="Arial Narrow" w:eastAsia="Times New Roman" w:hAnsi="Arial Narrow" w:cs="Arial"/>
          <w:color w:val="000000"/>
          <w:sz w:val="24"/>
          <w:szCs w:val="24"/>
          <w:lang w:eastAsia="zh-CN"/>
        </w:rPr>
      </w:pPr>
    </w:p>
    <w:sectPr w:rsidR="00D01BB4" w:rsidRPr="008E26E5" w:rsidSect="00E902DE">
      <w:headerReference w:type="default" r:id="rId53"/>
      <w:footerReference w:type="default" r:id="rId54"/>
      <w:headerReference w:type="first" r:id="rId55"/>
      <w:pgSz w:w="11906" w:h="16838"/>
      <w:pgMar w:top="954" w:right="1418" w:bottom="993" w:left="1418" w:header="709" w:footer="3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4FC" w:rsidRDefault="006904FC" w:rsidP="007E428C">
      <w:pPr>
        <w:spacing w:after="0" w:line="240" w:lineRule="auto"/>
      </w:pPr>
      <w:r>
        <w:separator/>
      </w:r>
    </w:p>
  </w:endnote>
  <w:endnote w:type="continuationSeparator" w:id="0">
    <w:p w:rsidR="006904FC" w:rsidRDefault="006904FC" w:rsidP="007E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Bitter-Regular">
    <w:altName w:val="MS Gothic"/>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ArialNarrow">
    <w:altName w:val="MS Gothic"/>
    <w:panose1 w:val="00000000000000000000"/>
    <w:charset w:val="00"/>
    <w:family w:val="swiss"/>
    <w:notTrueType/>
    <w:pitch w:val="default"/>
    <w:sig w:usb0="00000007" w:usb1="08070000" w:usb2="00000010" w:usb3="00000000" w:csb0="00020003" w:csb1="00000000"/>
  </w:font>
  <w:font w:name="TimesNewRomanPSMT">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6E5" w:rsidRPr="00DE4B87" w:rsidRDefault="008E26E5" w:rsidP="002F2086">
    <w:pPr>
      <w:pStyle w:val="Pta"/>
      <w:pBdr>
        <w:bottom w:val="single" w:sz="6" w:space="1" w:color="auto"/>
      </w:pBdr>
      <w:rPr>
        <w:rFonts w:ascii="Arial Narrow" w:hAnsi="Arial Narrow"/>
        <w:sz w:val="6"/>
        <w:szCs w:val="6"/>
      </w:rPr>
    </w:pPr>
  </w:p>
  <w:p w:rsidR="008E26E5" w:rsidRPr="00DE4B87" w:rsidRDefault="008E26E5" w:rsidP="002F2086">
    <w:pPr>
      <w:pStyle w:val="Pta"/>
      <w:rPr>
        <w:rFonts w:ascii="Arial Narrow" w:hAnsi="Arial Narrow"/>
        <w:sz w:val="24"/>
        <w:szCs w:val="24"/>
      </w:rPr>
    </w:pPr>
    <w:r>
      <w:rPr>
        <w:rFonts w:ascii="Arial Narrow" w:hAnsi="Arial Narrow"/>
        <w:sz w:val="20"/>
        <w:szCs w:val="20"/>
      </w:rPr>
      <w:t>ÚHAM Martin, september 2020</w:t>
    </w:r>
    <w:r w:rsidRPr="00DE4B87">
      <w:rPr>
        <w:rFonts w:ascii="Arial Narrow" w:hAnsi="Arial Narrow"/>
        <w:sz w:val="20"/>
        <w:szCs w:val="20"/>
      </w:rPr>
      <w:t xml:space="preserve">                                                                                                                                </w:t>
    </w:r>
    <w:r>
      <w:rPr>
        <w:rFonts w:ascii="Arial Narrow" w:hAnsi="Arial Narrow"/>
        <w:sz w:val="20"/>
        <w:szCs w:val="20"/>
      </w:rPr>
      <w:t xml:space="preserve">            </w:t>
    </w:r>
    <w:r w:rsidRPr="00DE4B87">
      <w:rPr>
        <w:rFonts w:ascii="Arial Narrow" w:hAnsi="Arial Narrow"/>
        <w:sz w:val="24"/>
        <w:szCs w:val="24"/>
      </w:rPr>
      <w:fldChar w:fldCharType="begin"/>
    </w:r>
    <w:r w:rsidRPr="00DE4B87">
      <w:rPr>
        <w:rFonts w:ascii="Arial Narrow" w:hAnsi="Arial Narrow"/>
        <w:sz w:val="24"/>
        <w:szCs w:val="24"/>
      </w:rPr>
      <w:instrText>PAGE   \* MERGEFORMAT</w:instrText>
    </w:r>
    <w:r w:rsidRPr="00DE4B87">
      <w:rPr>
        <w:rFonts w:ascii="Arial Narrow" w:hAnsi="Arial Narrow"/>
        <w:sz w:val="24"/>
        <w:szCs w:val="24"/>
      </w:rPr>
      <w:fldChar w:fldCharType="separate"/>
    </w:r>
    <w:r w:rsidR="007F6E15">
      <w:rPr>
        <w:rFonts w:ascii="Arial Narrow" w:hAnsi="Arial Narrow"/>
        <w:noProof/>
        <w:sz w:val="24"/>
        <w:szCs w:val="24"/>
      </w:rPr>
      <w:t>16</w:t>
    </w:r>
    <w:r w:rsidRPr="00DE4B87">
      <w:rPr>
        <w:rFonts w:ascii="Arial Narrow" w:hAnsi="Arial Narrow"/>
        <w:sz w:val="24"/>
        <w:szCs w:val="24"/>
      </w:rPr>
      <w:fldChar w:fldCharType="end"/>
    </w:r>
  </w:p>
  <w:p w:rsidR="008E26E5" w:rsidRDefault="008E26E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4FC" w:rsidRDefault="006904FC" w:rsidP="007E428C">
      <w:pPr>
        <w:spacing w:after="0" w:line="240" w:lineRule="auto"/>
      </w:pPr>
      <w:r>
        <w:separator/>
      </w:r>
    </w:p>
  </w:footnote>
  <w:footnote w:type="continuationSeparator" w:id="0">
    <w:p w:rsidR="006904FC" w:rsidRDefault="006904FC" w:rsidP="007E42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6E5" w:rsidRPr="00FE3E58" w:rsidRDefault="008E26E5" w:rsidP="00FE3E58">
    <w:pPr>
      <w:pStyle w:val="Hlavika"/>
      <w:pBdr>
        <w:bottom w:val="single" w:sz="6" w:space="1" w:color="auto"/>
      </w:pBdr>
      <w:jc w:val="center"/>
      <w:rPr>
        <w:rFonts w:ascii="Arial Narrow" w:hAnsi="Arial Narrow"/>
        <w:color w:val="000000"/>
        <w:sz w:val="20"/>
        <w:szCs w:val="20"/>
      </w:rPr>
    </w:pPr>
    <w:r w:rsidRPr="00FE3E58">
      <w:rPr>
        <w:rFonts w:ascii="Arial Narrow" w:hAnsi="Arial Narrow"/>
        <w:color w:val="000000"/>
        <w:sz w:val="20"/>
        <w:szCs w:val="20"/>
      </w:rPr>
      <w:t>NÁMESTIE SNP V MARTINE</w:t>
    </w:r>
    <w:r>
      <w:rPr>
        <w:rFonts w:ascii="Arial Narrow" w:hAnsi="Arial Narrow"/>
        <w:color w:val="000000"/>
      </w:rPr>
      <w:t xml:space="preserve"> </w:t>
    </w:r>
    <w:r w:rsidRPr="00FE3E58">
      <w:rPr>
        <w:rFonts w:ascii="Arial Narrow" w:hAnsi="Arial Narrow"/>
        <w:color w:val="000000"/>
        <w:sz w:val="20"/>
        <w:szCs w:val="20"/>
      </w:rPr>
      <w:t>– verejná anonymná urbanisticko-architektonická súťaž návrhov</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6E5" w:rsidRDefault="008E26E5">
    <w:pPr>
      <w:pStyle w:val="Hlavika"/>
    </w:pPr>
  </w:p>
  <w:p w:rsidR="008E26E5" w:rsidRDefault="008E26E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name w:val="WW8Num12"/>
    <w:lvl w:ilvl="0">
      <w:start w:val="1"/>
      <w:numFmt w:val="bullet"/>
      <w:lvlText w:val=""/>
      <w:lvlJc w:val="left"/>
      <w:pPr>
        <w:tabs>
          <w:tab w:val="num" w:pos="0"/>
        </w:tabs>
        <w:ind w:left="774" w:hanging="360"/>
      </w:pPr>
      <w:rPr>
        <w:rFonts w:ascii="Symbol" w:hAnsi="Symbol" w:cs="Symbol"/>
        <w:color w:val="000000"/>
        <w:sz w:val="24"/>
        <w:szCs w:val="24"/>
      </w:rPr>
    </w:lvl>
    <w:lvl w:ilvl="1">
      <w:start w:val="1"/>
      <w:numFmt w:val="bullet"/>
      <w:lvlText w:val="o"/>
      <w:lvlJc w:val="left"/>
      <w:pPr>
        <w:tabs>
          <w:tab w:val="num" w:pos="0"/>
        </w:tabs>
        <w:ind w:left="1494" w:hanging="360"/>
      </w:pPr>
      <w:rPr>
        <w:rFonts w:ascii="Courier New" w:hAnsi="Courier New" w:cs="Courier New"/>
      </w:rPr>
    </w:lvl>
    <w:lvl w:ilvl="2">
      <w:start w:val="1"/>
      <w:numFmt w:val="bullet"/>
      <w:lvlText w:val=""/>
      <w:lvlJc w:val="left"/>
      <w:pPr>
        <w:tabs>
          <w:tab w:val="num" w:pos="0"/>
        </w:tabs>
        <w:ind w:left="2214" w:hanging="360"/>
      </w:pPr>
      <w:rPr>
        <w:rFonts w:ascii="Wingdings" w:hAnsi="Wingdings" w:cs="Wingdings"/>
      </w:rPr>
    </w:lvl>
    <w:lvl w:ilvl="3">
      <w:start w:val="1"/>
      <w:numFmt w:val="bullet"/>
      <w:lvlText w:val=""/>
      <w:lvlJc w:val="left"/>
      <w:pPr>
        <w:tabs>
          <w:tab w:val="num" w:pos="0"/>
        </w:tabs>
        <w:ind w:left="2934" w:hanging="360"/>
      </w:pPr>
      <w:rPr>
        <w:rFonts w:ascii="Symbol" w:hAnsi="Symbol" w:cs="Symbol"/>
        <w:color w:val="000000"/>
        <w:sz w:val="24"/>
        <w:szCs w:val="24"/>
      </w:rPr>
    </w:lvl>
    <w:lvl w:ilvl="4">
      <w:start w:val="1"/>
      <w:numFmt w:val="bullet"/>
      <w:lvlText w:val="o"/>
      <w:lvlJc w:val="left"/>
      <w:pPr>
        <w:tabs>
          <w:tab w:val="num" w:pos="0"/>
        </w:tabs>
        <w:ind w:left="3654" w:hanging="360"/>
      </w:pPr>
      <w:rPr>
        <w:rFonts w:ascii="Courier New" w:hAnsi="Courier New" w:cs="Courier New"/>
      </w:rPr>
    </w:lvl>
    <w:lvl w:ilvl="5">
      <w:start w:val="1"/>
      <w:numFmt w:val="bullet"/>
      <w:lvlText w:val=""/>
      <w:lvlJc w:val="left"/>
      <w:pPr>
        <w:tabs>
          <w:tab w:val="num" w:pos="0"/>
        </w:tabs>
        <w:ind w:left="4374" w:hanging="360"/>
      </w:pPr>
      <w:rPr>
        <w:rFonts w:ascii="Wingdings" w:hAnsi="Wingdings" w:cs="Wingdings"/>
      </w:rPr>
    </w:lvl>
    <w:lvl w:ilvl="6">
      <w:start w:val="1"/>
      <w:numFmt w:val="bullet"/>
      <w:lvlText w:val=""/>
      <w:lvlJc w:val="left"/>
      <w:pPr>
        <w:tabs>
          <w:tab w:val="num" w:pos="0"/>
        </w:tabs>
        <w:ind w:left="5094" w:hanging="360"/>
      </w:pPr>
      <w:rPr>
        <w:rFonts w:ascii="Symbol" w:hAnsi="Symbol" w:cs="Symbol"/>
        <w:color w:val="000000"/>
        <w:sz w:val="24"/>
        <w:szCs w:val="24"/>
      </w:rPr>
    </w:lvl>
    <w:lvl w:ilvl="7">
      <w:start w:val="1"/>
      <w:numFmt w:val="bullet"/>
      <w:lvlText w:val="o"/>
      <w:lvlJc w:val="left"/>
      <w:pPr>
        <w:tabs>
          <w:tab w:val="num" w:pos="0"/>
        </w:tabs>
        <w:ind w:left="5814" w:hanging="360"/>
      </w:pPr>
      <w:rPr>
        <w:rFonts w:ascii="Courier New" w:hAnsi="Courier New" w:cs="Courier New"/>
      </w:rPr>
    </w:lvl>
    <w:lvl w:ilvl="8">
      <w:start w:val="1"/>
      <w:numFmt w:val="bullet"/>
      <w:lvlText w:val=""/>
      <w:lvlJc w:val="left"/>
      <w:pPr>
        <w:tabs>
          <w:tab w:val="num" w:pos="0"/>
        </w:tabs>
        <w:ind w:left="6534" w:hanging="360"/>
      </w:pPr>
      <w:rPr>
        <w:rFonts w:ascii="Wingdings" w:hAnsi="Wingdings" w:cs="Wingdings"/>
      </w:rPr>
    </w:lvl>
  </w:abstractNum>
  <w:abstractNum w:abstractNumId="1">
    <w:nsid w:val="0D831C16"/>
    <w:multiLevelType w:val="hybridMultilevel"/>
    <w:tmpl w:val="57CCC2FE"/>
    <w:lvl w:ilvl="0" w:tplc="26ACECA6">
      <w:start w:val="5"/>
      <w:numFmt w:val="bullet"/>
      <w:lvlText w:val="-"/>
      <w:lvlJc w:val="left"/>
      <w:pPr>
        <w:ind w:left="502" w:hanging="360"/>
      </w:pPr>
      <w:rPr>
        <w:rFonts w:ascii="Arial" w:eastAsia="Times New Roman" w:hAnsi="Arial" w:hint="default"/>
        <w:w w:val="80"/>
      </w:rPr>
    </w:lvl>
    <w:lvl w:ilvl="1" w:tplc="26ACECA6">
      <w:start w:val="5"/>
      <w:numFmt w:val="bullet"/>
      <w:lvlText w:val="-"/>
      <w:lvlJc w:val="left"/>
      <w:pPr>
        <w:ind w:left="1222" w:hanging="360"/>
      </w:pPr>
      <w:rPr>
        <w:rFonts w:ascii="Arial" w:eastAsia="Times New Roman" w:hAnsi="Arial" w:hint="default"/>
        <w:w w:val="80"/>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
    <w:nsid w:val="13C522DA"/>
    <w:multiLevelType w:val="hybridMultilevel"/>
    <w:tmpl w:val="8E361B5A"/>
    <w:lvl w:ilvl="0" w:tplc="DF54175E">
      <w:start w:val="1"/>
      <w:numFmt w:val="decimal"/>
      <w:lvlText w:val="%1."/>
      <w:lvlJc w:val="left"/>
      <w:pPr>
        <w:ind w:left="1713" w:hanging="360"/>
      </w:pPr>
      <w:rPr>
        <w:rFonts w:hint="default"/>
        <w:color w:val="000000"/>
        <w:u w:color="0000FF"/>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
    <w:nsid w:val="1BD27D11"/>
    <w:multiLevelType w:val="hybridMultilevel"/>
    <w:tmpl w:val="0AF81838"/>
    <w:lvl w:ilvl="0" w:tplc="1E7E34A6">
      <w:start w:val="1"/>
      <w:numFmt w:val="decimal"/>
      <w:lvlText w:val="%1."/>
      <w:lvlJc w:val="left"/>
      <w:pPr>
        <w:ind w:left="918" w:hanging="492"/>
      </w:pPr>
      <w:rPr>
        <w:rFonts w:ascii="Arial Narrow" w:hAnsi="Arial Narrow" w:hint="default"/>
        <w:b/>
        <w:sz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nsid w:val="1D044E03"/>
    <w:multiLevelType w:val="hybridMultilevel"/>
    <w:tmpl w:val="FE22186A"/>
    <w:lvl w:ilvl="0" w:tplc="26ACECA6">
      <w:start w:val="5"/>
      <w:numFmt w:val="bullet"/>
      <w:lvlText w:val="-"/>
      <w:lvlJc w:val="left"/>
      <w:pPr>
        <w:ind w:left="1070" w:hanging="360"/>
      </w:pPr>
      <w:rPr>
        <w:rFonts w:ascii="Arial" w:eastAsia="Times New Roman" w:hAnsi="Arial" w:hint="default"/>
        <w:w w:val="80"/>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nsid w:val="21073E49"/>
    <w:multiLevelType w:val="multilevel"/>
    <w:tmpl w:val="4AF6465A"/>
    <w:lvl w:ilvl="0">
      <w:start w:val="2"/>
      <w:numFmt w:val="decimal"/>
      <w:lvlText w:val="%1"/>
      <w:lvlJc w:val="left"/>
      <w:pPr>
        <w:ind w:left="360" w:hanging="360"/>
      </w:pPr>
      <w:rPr>
        <w:rFonts w:hint="default"/>
        <w:sz w:val="24"/>
      </w:rPr>
    </w:lvl>
    <w:lvl w:ilvl="1">
      <w:start w:val="1"/>
      <w:numFmt w:val="decimal"/>
      <w:lvlText w:val="%1.%2"/>
      <w:lvlJc w:val="left"/>
      <w:pPr>
        <w:ind w:left="927" w:hanging="360"/>
      </w:pPr>
      <w:rPr>
        <w:rFonts w:hint="default"/>
        <w:sz w:val="24"/>
      </w:rPr>
    </w:lvl>
    <w:lvl w:ilvl="2">
      <w:start w:val="1"/>
      <w:numFmt w:val="decimal"/>
      <w:lvlText w:val="%1.%2.%3"/>
      <w:lvlJc w:val="left"/>
      <w:pPr>
        <w:ind w:left="1494" w:hanging="36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555" w:hanging="72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049" w:hanging="1080"/>
      </w:pPr>
      <w:rPr>
        <w:rFonts w:hint="default"/>
        <w:sz w:val="24"/>
      </w:rPr>
    </w:lvl>
    <w:lvl w:ilvl="8">
      <w:start w:val="1"/>
      <w:numFmt w:val="decimal"/>
      <w:lvlText w:val="%1.%2.%3.%4.%5.%6.%7.%8.%9"/>
      <w:lvlJc w:val="left"/>
      <w:pPr>
        <w:ind w:left="5616" w:hanging="1080"/>
      </w:pPr>
      <w:rPr>
        <w:rFonts w:hint="default"/>
        <w:sz w:val="24"/>
      </w:rPr>
    </w:lvl>
  </w:abstractNum>
  <w:abstractNum w:abstractNumId="6">
    <w:nsid w:val="22E56154"/>
    <w:multiLevelType w:val="hybridMultilevel"/>
    <w:tmpl w:val="34EE04B8"/>
    <w:lvl w:ilvl="0" w:tplc="26ACECA6">
      <w:start w:val="5"/>
      <w:numFmt w:val="bullet"/>
      <w:lvlText w:val="-"/>
      <w:lvlJc w:val="left"/>
      <w:pPr>
        <w:ind w:left="720" w:hanging="360"/>
      </w:pPr>
      <w:rPr>
        <w:rFonts w:ascii="Arial" w:eastAsia="Times New Roman" w:hAnsi="Arial" w:hint="default"/>
        <w:w w:val="8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3D67885"/>
    <w:multiLevelType w:val="hybridMultilevel"/>
    <w:tmpl w:val="D00C1CC2"/>
    <w:lvl w:ilvl="0" w:tplc="26ACECA6">
      <w:start w:val="5"/>
      <w:numFmt w:val="bullet"/>
      <w:lvlText w:val="-"/>
      <w:lvlJc w:val="left"/>
      <w:pPr>
        <w:ind w:left="502" w:hanging="360"/>
      </w:pPr>
      <w:rPr>
        <w:rFonts w:ascii="Arial" w:eastAsia="Times New Roman" w:hAnsi="Arial" w:hint="default"/>
        <w:w w:val="80"/>
      </w:rPr>
    </w:lvl>
    <w:lvl w:ilvl="1" w:tplc="041B0003">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8">
    <w:nsid w:val="25D16B8E"/>
    <w:multiLevelType w:val="hybridMultilevel"/>
    <w:tmpl w:val="D5E0B416"/>
    <w:lvl w:ilvl="0" w:tplc="DF54175E">
      <w:start w:val="1"/>
      <w:numFmt w:val="decimal"/>
      <w:lvlText w:val="%1."/>
      <w:lvlJc w:val="left"/>
      <w:pPr>
        <w:ind w:left="786" w:hanging="360"/>
      </w:pPr>
      <w:rPr>
        <w:rFonts w:hint="default"/>
        <w:color w:val="000000"/>
        <w:u w:color="0000FF"/>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nsid w:val="28C017B5"/>
    <w:multiLevelType w:val="hybridMultilevel"/>
    <w:tmpl w:val="7918100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FF14EA9"/>
    <w:multiLevelType w:val="multilevel"/>
    <w:tmpl w:val="E684EDA0"/>
    <w:lvl w:ilvl="0">
      <w:start w:val="10"/>
      <w:numFmt w:val="decimal"/>
      <w:lvlText w:val="%1"/>
      <w:lvlJc w:val="left"/>
      <w:pPr>
        <w:ind w:left="384" w:hanging="384"/>
      </w:pPr>
      <w:rPr>
        <w:rFonts w:cs="Times New Roman" w:hint="default"/>
      </w:rPr>
    </w:lvl>
    <w:lvl w:ilvl="1">
      <w:start w:val="5"/>
      <w:numFmt w:val="decimal"/>
      <w:lvlText w:val="%1.%2"/>
      <w:lvlJc w:val="left"/>
      <w:pPr>
        <w:ind w:left="384" w:hanging="38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nsid w:val="435B31B7"/>
    <w:multiLevelType w:val="hybridMultilevel"/>
    <w:tmpl w:val="F4CAAB22"/>
    <w:lvl w:ilvl="0" w:tplc="DF54175E">
      <w:start w:val="1"/>
      <w:numFmt w:val="decimal"/>
      <w:lvlText w:val="%1."/>
      <w:lvlJc w:val="left"/>
      <w:pPr>
        <w:ind w:left="720" w:hanging="360"/>
      </w:pPr>
      <w:rPr>
        <w:rFonts w:hint="default"/>
        <w:color w:val="000000"/>
        <w:u w:color="0000FF"/>
      </w:rPr>
    </w:lvl>
    <w:lvl w:ilvl="1" w:tplc="FD4843E0">
      <w:start w:val="1"/>
      <w:numFmt w:val="decimal"/>
      <w:lvlText w:val="%2."/>
      <w:lvlJc w:val="left"/>
      <w:pPr>
        <w:ind w:left="1495" w:hanging="360"/>
      </w:pPr>
      <w:rPr>
        <w:rFonts w:hint="default"/>
        <w:b w:val="0"/>
        <w:i w:val="0"/>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F0003D7"/>
    <w:multiLevelType w:val="hybridMultilevel"/>
    <w:tmpl w:val="F4E22F1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4307F41"/>
    <w:multiLevelType w:val="hybridMultilevel"/>
    <w:tmpl w:val="59C2CF8C"/>
    <w:lvl w:ilvl="0" w:tplc="B7FCB848">
      <w:start w:val="13"/>
      <w:numFmt w:val="decimal"/>
      <w:lvlText w:val="%1."/>
      <w:lvlJc w:val="left"/>
      <w:pPr>
        <w:tabs>
          <w:tab w:val="num" w:pos="540"/>
        </w:tabs>
        <w:ind w:left="540" w:hanging="540"/>
      </w:pPr>
      <w:rPr>
        <w:rFonts w:hint="default"/>
        <w:color w:val="000000"/>
      </w:rPr>
    </w:lvl>
    <w:lvl w:ilvl="1" w:tplc="041B0019">
      <w:start w:val="1"/>
      <w:numFmt w:val="lowerLetter"/>
      <w:lvlText w:val="%2."/>
      <w:lvlJc w:val="left"/>
      <w:pPr>
        <w:ind w:left="730" w:hanging="360"/>
      </w:pPr>
    </w:lvl>
    <w:lvl w:ilvl="2" w:tplc="041B001B" w:tentative="1">
      <w:start w:val="1"/>
      <w:numFmt w:val="lowerRoman"/>
      <w:lvlText w:val="%3."/>
      <w:lvlJc w:val="right"/>
      <w:pPr>
        <w:ind w:left="1450" w:hanging="180"/>
      </w:pPr>
    </w:lvl>
    <w:lvl w:ilvl="3" w:tplc="041B000F" w:tentative="1">
      <w:start w:val="1"/>
      <w:numFmt w:val="decimal"/>
      <w:lvlText w:val="%4."/>
      <w:lvlJc w:val="left"/>
      <w:pPr>
        <w:ind w:left="2170" w:hanging="360"/>
      </w:pPr>
    </w:lvl>
    <w:lvl w:ilvl="4" w:tplc="041B0019" w:tentative="1">
      <w:start w:val="1"/>
      <w:numFmt w:val="lowerLetter"/>
      <w:lvlText w:val="%5."/>
      <w:lvlJc w:val="left"/>
      <w:pPr>
        <w:ind w:left="2890" w:hanging="360"/>
      </w:pPr>
    </w:lvl>
    <w:lvl w:ilvl="5" w:tplc="041B001B" w:tentative="1">
      <w:start w:val="1"/>
      <w:numFmt w:val="lowerRoman"/>
      <w:lvlText w:val="%6."/>
      <w:lvlJc w:val="right"/>
      <w:pPr>
        <w:ind w:left="3610" w:hanging="180"/>
      </w:pPr>
    </w:lvl>
    <w:lvl w:ilvl="6" w:tplc="041B000F" w:tentative="1">
      <w:start w:val="1"/>
      <w:numFmt w:val="decimal"/>
      <w:lvlText w:val="%7."/>
      <w:lvlJc w:val="left"/>
      <w:pPr>
        <w:ind w:left="4330" w:hanging="360"/>
      </w:pPr>
    </w:lvl>
    <w:lvl w:ilvl="7" w:tplc="041B0019" w:tentative="1">
      <w:start w:val="1"/>
      <w:numFmt w:val="lowerLetter"/>
      <w:lvlText w:val="%8."/>
      <w:lvlJc w:val="left"/>
      <w:pPr>
        <w:ind w:left="5050" w:hanging="360"/>
      </w:pPr>
    </w:lvl>
    <w:lvl w:ilvl="8" w:tplc="041B001B" w:tentative="1">
      <w:start w:val="1"/>
      <w:numFmt w:val="lowerRoman"/>
      <w:lvlText w:val="%9."/>
      <w:lvlJc w:val="right"/>
      <w:pPr>
        <w:ind w:left="5770" w:hanging="180"/>
      </w:pPr>
    </w:lvl>
  </w:abstractNum>
  <w:abstractNum w:abstractNumId="14">
    <w:nsid w:val="564D09A6"/>
    <w:multiLevelType w:val="hybridMultilevel"/>
    <w:tmpl w:val="ED1606FE"/>
    <w:lvl w:ilvl="0" w:tplc="CC289F0A">
      <w:numFmt w:val="bullet"/>
      <w:lvlText w:val="-"/>
      <w:lvlJc w:val="left"/>
      <w:pPr>
        <w:ind w:left="720" w:hanging="360"/>
      </w:pPr>
      <w:rPr>
        <w:rFonts w:ascii="Arial" w:eastAsia="Times New Roman"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9862594"/>
    <w:multiLevelType w:val="hybridMultilevel"/>
    <w:tmpl w:val="07E669D2"/>
    <w:lvl w:ilvl="0" w:tplc="06E6E670">
      <w:start w:val="1"/>
      <w:numFmt w:val="decimal"/>
      <w:lvlText w:val="%1."/>
      <w:lvlJc w:val="left"/>
      <w:pPr>
        <w:ind w:left="78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6604C71"/>
    <w:multiLevelType w:val="hybridMultilevel"/>
    <w:tmpl w:val="7C38D5EE"/>
    <w:lvl w:ilvl="0" w:tplc="F92CBB4C">
      <w:start w:val="1"/>
      <w:numFmt w:val="decimal"/>
      <w:lvlText w:val="%1."/>
      <w:lvlJc w:val="left"/>
      <w:pPr>
        <w:tabs>
          <w:tab w:val="num" w:pos="900"/>
        </w:tabs>
        <w:ind w:left="900" w:hanging="360"/>
      </w:pPr>
      <w:rPr>
        <w:rFonts w:hint="default"/>
        <w:b/>
        <w:i w:val="0"/>
        <w:color w:val="00000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6A5E6D69"/>
    <w:multiLevelType w:val="hybridMultilevel"/>
    <w:tmpl w:val="33C0CC24"/>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18">
    <w:nsid w:val="6F9204FB"/>
    <w:multiLevelType w:val="multilevel"/>
    <w:tmpl w:val="5AD27DF8"/>
    <w:lvl w:ilvl="0">
      <w:start w:val="1"/>
      <w:numFmt w:val="decimal"/>
      <w:lvlText w:val="%1."/>
      <w:lvlJc w:val="left"/>
      <w:pPr>
        <w:ind w:left="720" w:hanging="360"/>
      </w:pPr>
      <w:rPr>
        <w:rFonts w:hint="default"/>
        <w:b/>
      </w:rPr>
    </w:lvl>
    <w:lvl w:ilvl="1">
      <w:start w:val="1"/>
      <w:numFmt w:val="decimal"/>
      <w:isLgl/>
      <w:lvlText w:val="%1.%2"/>
      <w:lvlJc w:val="left"/>
      <w:pPr>
        <w:ind w:left="999" w:hanging="432"/>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456" w:hanging="1440"/>
      </w:pPr>
      <w:rPr>
        <w:rFonts w:hint="default"/>
        <w:b w:val="0"/>
      </w:rPr>
    </w:lvl>
  </w:abstractNum>
  <w:abstractNum w:abstractNumId="19">
    <w:nsid w:val="71D13227"/>
    <w:multiLevelType w:val="hybridMultilevel"/>
    <w:tmpl w:val="7E1EC216"/>
    <w:lvl w:ilvl="0" w:tplc="26ACECA6">
      <w:start w:val="5"/>
      <w:numFmt w:val="bullet"/>
      <w:lvlText w:val="-"/>
      <w:lvlJc w:val="left"/>
      <w:pPr>
        <w:ind w:left="1146" w:hanging="360"/>
      </w:pPr>
      <w:rPr>
        <w:rFonts w:ascii="Arial" w:eastAsia="Times New Roman" w:hAnsi="Arial" w:hint="default"/>
        <w:w w:val="80"/>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nsid w:val="7F6C1784"/>
    <w:multiLevelType w:val="hybridMultilevel"/>
    <w:tmpl w:val="E89AED3C"/>
    <w:lvl w:ilvl="0" w:tplc="26ACECA6">
      <w:start w:val="5"/>
      <w:numFmt w:val="bullet"/>
      <w:lvlText w:val="-"/>
      <w:lvlJc w:val="left"/>
      <w:pPr>
        <w:ind w:left="720" w:hanging="360"/>
      </w:pPr>
      <w:rPr>
        <w:rFonts w:ascii="Arial" w:eastAsia="Times New Roman" w:hAnsi="Arial" w:hint="default"/>
        <w:w w:val="8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7"/>
  </w:num>
  <w:num w:numId="4">
    <w:abstractNumId w:val="1"/>
  </w:num>
  <w:num w:numId="5">
    <w:abstractNumId w:val="16"/>
  </w:num>
  <w:num w:numId="6">
    <w:abstractNumId w:val="4"/>
  </w:num>
  <w:num w:numId="7">
    <w:abstractNumId w:val="19"/>
  </w:num>
  <w:num w:numId="8">
    <w:abstractNumId w:val="15"/>
  </w:num>
  <w:num w:numId="9">
    <w:abstractNumId w:val="8"/>
  </w:num>
  <w:num w:numId="10">
    <w:abstractNumId w:val="6"/>
  </w:num>
  <w:num w:numId="11">
    <w:abstractNumId w:val="17"/>
  </w:num>
  <w:num w:numId="12">
    <w:abstractNumId w:val="2"/>
  </w:num>
  <w:num w:numId="13">
    <w:abstractNumId w:val="14"/>
  </w:num>
  <w:num w:numId="14">
    <w:abstractNumId w:val="10"/>
  </w:num>
  <w:num w:numId="15">
    <w:abstractNumId w:val="20"/>
  </w:num>
  <w:num w:numId="16">
    <w:abstractNumId w:val="9"/>
  </w:num>
  <w:num w:numId="17">
    <w:abstractNumId w:val="12"/>
  </w:num>
  <w:num w:numId="18">
    <w:abstractNumId w:val="18"/>
  </w:num>
  <w:num w:numId="19">
    <w:abstractNumId w:val="0"/>
  </w:num>
  <w:num w:numId="20">
    <w:abstractNumId w:val="5"/>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A02"/>
    <w:rsid w:val="00000489"/>
    <w:rsid w:val="00002426"/>
    <w:rsid w:val="00014C9A"/>
    <w:rsid w:val="00030CBE"/>
    <w:rsid w:val="0003153C"/>
    <w:rsid w:val="00034EF0"/>
    <w:rsid w:val="00035331"/>
    <w:rsid w:val="00047FD4"/>
    <w:rsid w:val="00051344"/>
    <w:rsid w:val="000532FE"/>
    <w:rsid w:val="00053CDC"/>
    <w:rsid w:val="00055F50"/>
    <w:rsid w:val="000573D0"/>
    <w:rsid w:val="00062B60"/>
    <w:rsid w:val="000650C1"/>
    <w:rsid w:val="000675F4"/>
    <w:rsid w:val="000732EB"/>
    <w:rsid w:val="00085C50"/>
    <w:rsid w:val="00085DDC"/>
    <w:rsid w:val="0009069C"/>
    <w:rsid w:val="00091941"/>
    <w:rsid w:val="00093064"/>
    <w:rsid w:val="000A18DA"/>
    <w:rsid w:val="000B6637"/>
    <w:rsid w:val="000B6E55"/>
    <w:rsid w:val="000B727B"/>
    <w:rsid w:val="000C4A27"/>
    <w:rsid w:val="000E20B1"/>
    <w:rsid w:val="000E34E3"/>
    <w:rsid w:val="000E7BEA"/>
    <w:rsid w:val="000F031A"/>
    <w:rsid w:val="000F3AB7"/>
    <w:rsid w:val="000F56C2"/>
    <w:rsid w:val="000F666E"/>
    <w:rsid w:val="00101672"/>
    <w:rsid w:val="00102199"/>
    <w:rsid w:val="00105F8E"/>
    <w:rsid w:val="0011094B"/>
    <w:rsid w:val="00111E5A"/>
    <w:rsid w:val="00121527"/>
    <w:rsid w:val="00124F0F"/>
    <w:rsid w:val="00126694"/>
    <w:rsid w:val="00130758"/>
    <w:rsid w:val="001323F7"/>
    <w:rsid w:val="001328CC"/>
    <w:rsid w:val="001349C5"/>
    <w:rsid w:val="00135E2E"/>
    <w:rsid w:val="00136338"/>
    <w:rsid w:val="001373BB"/>
    <w:rsid w:val="0014036B"/>
    <w:rsid w:val="00141338"/>
    <w:rsid w:val="00141742"/>
    <w:rsid w:val="00147BB5"/>
    <w:rsid w:val="00150077"/>
    <w:rsid w:val="00150B18"/>
    <w:rsid w:val="00151F90"/>
    <w:rsid w:val="00160564"/>
    <w:rsid w:val="0016133D"/>
    <w:rsid w:val="001631B6"/>
    <w:rsid w:val="0016467D"/>
    <w:rsid w:val="00165D29"/>
    <w:rsid w:val="001749E3"/>
    <w:rsid w:val="001807DE"/>
    <w:rsid w:val="00192E76"/>
    <w:rsid w:val="00193900"/>
    <w:rsid w:val="00195D47"/>
    <w:rsid w:val="001A043C"/>
    <w:rsid w:val="001A10AD"/>
    <w:rsid w:val="001B4686"/>
    <w:rsid w:val="001C0AD8"/>
    <w:rsid w:val="001C24EF"/>
    <w:rsid w:val="001C2A42"/>
    <w:rsid w:val="001C46AA"/>
    <w:rsid w:val="001C572D"/>
    <w:rsid w:val="001D17A0"/>
    <w:rsid w:val="001D6047"/>
    <w:rsid w:val="001D697E"/>
    <w:rsid w:val="001E0C32"/>
    <w:rsid w:val="001E3E39"/>
    <w:rsid w:val="001F1873"/>
    <w:rsid w:val="001F1FE5"/>
    <w:rsid w:val="00210B01"/>
    <w:rsid w:val="00211F73"/>
    <w:rsid w:val="00214636"/>
    <w:rsid w:val="00216F65"/>
    <w:rsid w:val="00221365"/>
    <w:rsid w:val="00222FEE"/>
    <w:rsid w:val="00223A8A"/>
    <w:rsid w:val="00223C5F"/>
    <w:rsid w:val="00232193"/>
    <w:rsid w:val="00235AAE"/>
    <w:rsid w:val="00236F76"/>
    <w:rsid w:val="00237AAA"/>
    <w:rsid w:val="00240691"/>
    <w:rsid w:val="00245373"/>
    <w:rsid w:val="00245556"/>
    <w:rsid w:val="00247426"/>
    <w:rsid w:val="002502FF"/>
    <w:rsid w:val="00250C29"/>
    <w:rsid w:val="00251EF3"/>
    <w:rsid w:val="0026027C"/>
    <w:rsid w:val="00262605"/>
    <w:rsid w:val="00274035"/>
    <w:rsid w:val="00276B6E"/>
    <w:rsid w:val="00281B16"/>
    <w:rsid w:val="00281BEB"/>
    <w:rsid w:val="00282234"/>
    <w:rsid w:val="00283B31"/>
    <w:rsid w:val="00284B36"/>
    <w:rsid w:val="00290228"/>
    <w:rsid w:val="00294417"/>
    <w:rsid w:val="002A49F6"/>
    <w:rsid w:val="002A6380"/>
    <w:rsid w:val="002B3EAD"/>
    <w:rsid w:val="002B4C20"/>
    <w:rsid w:val="002B6018"/>
    <w:rsid w:val="002B74E0"/>
    <w:rsid w:val="002C4204"/>
    <w:rsid w:val="002D07E4"/>
    <w:rsid w:val="002D09F5"/>
    <w:rsid w:val="002D3AE0"/>
    <w:rsid w:val="002D41ED"/>
    <w:rsid w:val="002D5085"/>
    <w:rsid w:val="002E0836"/>
    <w:rsid w:val="002E3BE3"/>
    <w:rsid w:val="002F17BB"/>
    <w:rsid w:val="002F2086"/>
    <w:rsid w:val="002F21DB"/>
    <w:rsid w:val="002F5A49"/>
    <w:rsid w:val="0030017E"/>
    <w:rsid w:val="003017B8"/>
    <w:rsid w:val="0030185E"/>
    <w:rsid w:val="00302729"/>
    <w:rsid w:val="00303B7E"/>
    <w:rsid w:val="00307C3F"/>
    <w:rsid w:val="003111DE"/>
    <w:rsid w:val="00322E1F"/>
    <w:rsid w:val="003239C2"/>
    <w:rsid w:val="003274DC"/>
    <w:rsid w:val="00327560"/>
    <w:rsid w:val="00347C40"/>
    <w:rsid w:val="00350EC1"/>
    <w:rsid w:val="003575BD"/>
    <w:rsid w:val="003613EA"/>
    <w:rsid w:val="0036406B"/>
    <w:rsid w:val="003753EF"/>
    <w:rsid w:val="0037791B"/>
    <w:rsid w:val="00381A52"/>
    <w:rsid w:val="00382A39"/>
    <w:rsid w:val="00384210"/>
    <w:rsid w:val="0039076C"/>
    <w:rsid w:val="00395B9A"/>
    <w:rsid w:val="00396BEF"/>
    <w:rsid w:val="003A245E"/>
    <w:rsid w:val="003A4609"/>
    <w:rsid w:val="003A7169"/>
    <w:rsid w:val="003A7273"/>
    <w:rsid w:val="003A7931"/>
    <w:rsid w:val="003B07E0"/>
    <w:rsid w:val="003C174A"/>
    <w:rsid w:val="003C19A0"/>
    <w:rsid w:val="003C3242"/>
    <w:rsid w:val="003D447A"/>
    <w:rsid w:val="003E6F96"/>
    <w:rsid w:val="003E77DC"/>
    <w:rsid w:val="003E7EAE"/>
    <w:rsid w:val="003F2BFA"/>
    <w:rsid w:val="003F4A20"/>
    <w:rsid w:val="004058BE"/>
    <w:rsid w:val="00420D28"/>
    <w:rsid w:val="00421D0F"/>
    <w:rsid w:val="00424DF3"/>
    <w:rsid w:val="004253EC"/>
    <w:rsid w:val="004300C7"/>
    <w:rsid w:val="00432832"/>
    <w:rsid w:val="00432DBC"/>
    <w:rsid w:val="004346D8"/>
    <w:rsid w:val="00443539"/>
    <w:rsid w:val="00450D67"/>
    <w:rsid w:val="00457455"/>
    <w:rsid w:val="0046057A"/>
    <w:rsid w:val="00461487"/>
    <w:rsid w:val="004616BF"/>
    <w:rsid w:val="00472511"/>
    <w:rsid w:val="004862E8"/>
    <w:rsid w:val="004920BC"/>
    <w:rsid w:val="00493FC8"/>
    <w:rsid w:val="0049445A"/>
    <w:rsid w:val="004944C2"/>
    <w:rsid w:val="004A1406"/>
    <w:rsid w:val="004A1C42"/>
    <w:rsid w:val="004B1E02"/>
    <w:rsid w:val="004B491B"/>
    <w:rsid w:val="004B5922"/>
    <w:rsid w:val="004B627A"/>
    <w:rsid w:val="004C0870"/>
    <w:rsid w:val="004C278A"/>
    <w:rsid w:val="004D0998"/>
    <w:rsid w:val="004D1608"/>
    <w:rsid w:val="004D29D6"/>
    <w:rsid w:val="004D52EF"/>
    <w:rsid w:val="004E49BF"/>
    <w:rsid w:val="004E5ED0"/>
    <w:rsid w:val="004F108C"/>
    <w:rsid w:val="004F1CFC"/>
    <w:rsid w:val="004F33B8"/>
    <w:rsid w:val="004F41F1"/>
    <w:rsid w:val="004F45FD"/>
    <w:rsid w:val="004F4FD1"/>
    <w:rsid w:val="00504146"/>
    <w:rsid w:val="0050498B"/>
    <w:rsid w:val="00504B57"/>
    <w:rsid w:val="0050713D"/>
    <w:rsid w:val="005123BA"/>
    <w:rsid w:val="00514267"/>
    <w:rsid w:val="00515A41"/>
    <w:rsid w:val="00520F7C"/>
    <w:rsid w:val="005218D4"/>
    <w:rsid w:val="00527F31"/>
    <w:rsid w:val="00530560"/>
    <w:rsid w:val="0053360F"/>
    <w:rsid w:val="00534149"/>
    <w:rsid w:val="00537213"/>
    <w:rsid w:val="005400EE"/>
    <w:rsid w:val="00542A21"/>
    <w:rsid w:val="00554410"/>
    <w:rsid w:val="00555161"/>
    <w:rsid w:val="00556CF2"/>
    <w:rsid w:val="00560479"/>
    <w:rsid w:val="005608FD"/>
    <w:rsid w:val="00573174"/>
    <w:rsid w:val="00576D8A"/>
    <w:rsid w:val="005843F5"/>
    <w:rsid w:val="00586ED8"/>
    <w:rsid w:val="005A6522"/>
    <w:rsid w:val="005A67D0"/>
    <w:rsid w:val="005B006C"/>
    <w:rsid w:val="005B0F81"/>
    <w:rsid w:val="005B2B64"/>
    <w:rsid w:val="005B7334"/>
    <w:rsid w:val="005C0C58"/>
    <w:rsid w:val="005C21CA"/>
    <w:rsid w:val="005C2E16"/>
    <w:rsid w:val="005C3A39"/>
    <w:rsid w:val="005C515E"/>
    <w:rsid w:val="005C5448"/>
    <w:rsid w:val="005C6E78"/>
    <w:rsid w:val="005D3F61"/>
    <w:rsid w:val="005D4425"/>
    <w:rsid w:val="005D4DAD"/>
    <w:rsid w:val="005D649F"/>
    <w:rsid w:val="005F11A9"/>
    <w:rsid w:val="005F1D07"/>
    <w:rsid w:val="005F1F76"/>
    <w:rsid w:val="005F762C"/>
    <w:rsid w:val="00614247"/>
    <w:rsid w:val="006166B5"/>
    <w:rsid w:val="00622608"/>
    <w:rsid w:val="00622A05"/>
    <w:rsid w:val="00626B44"/>
    <w:rsid w:val="006311D5"/>
    <w:rsid w:val="00631547"/>
    <w:rsid w:val="0063612E"/>
    <w:rsid w:val="00636B70"/>
    <w:rsid w:val="00640C3F"/>
    <w:rsid w:val="00650344"/>
    <w:rsid w:val="006538E5"/>
    <w:rsid w:val="00663950"/>
    <w:rsid w:val="00673018"/>
    <w:rsid w:val="006801FC"/>
    <w:rsid w:val="00683A5C"/>
    <w:rsid w:val="00684356"/>
    <w:rsid w:val="006858FA"/>
    <w:rsid w:val="006874CD"/>
    <w:rsid w:val="00687D49"/>
    <w:rsid w:val="006904FC"/>
    <w:rsid w:val="006915CC"/>
    <w:rsid w:val="00694483"/>
    <w:rsid w:val="006A74D2"/>
    <w:rsid w:val="006A74F4"/>
    <w:rsid w:val="006B107A"/>
    <w:rsid w:val="006C487F"/>
    <w:rsid w:val="006C6AF5"/>
    <w:rsid w:val="006C73E0"/>
    <w:rsid w:val="006C7D3F"/>
    <w:rsid w:val="006D34AC"/>
    <w:rsid w:val="006D4C09"/>
    <w:rsid w:val="006D4E93"/>
    <w:rsid w:val="006D5D8F"/>
    <w:rsid w:val="006D729D"/>
    <w:rsid w:val="006E3C15"/>
    <w:rsid w:val="006E5BCA"/>
    <w:rsid w:val="006E7C04"/>
    <w:rsid w:val="006F4375"/>
    <w:rsid w:val="0070063D"/>
    <w:rsid w:val="00717A1A"/>
    <w:rsid w:val="00721CF4"/>
    <w:rsid w:val="00725521"/>
    <w:rsid w:val="007275CE"/>
    <w:rsid w:val="007319C4"/>
    <w:rsid w:val="007371EB"/>
    <w:rsid w:val="007418DA"/>
    <w:rsid w:val="007541F8"/>
    <w:rsid w:val="0076290C"/>
    <w:rsid w:val="00767240"/>
    <w:rsid w:val="00785C7D"/>
    <w:rsid w:val="00786605"/>
    <w:rsid w:val="00791500"/>
    <w:rsid w:val="00794C70"/>
    <w:rsid w:val="00794EE0"/>
    <w:rsid w:val="0079636B"/>
    <w:rsid w:val="007972A9"/>
    <w:rsid w:val="007A144A"/>
    <w:rsid w:val="007A30F8"/>
    <w:rsid w:val="007A6136"/>
    <w:rsid w:val="007B04A2"/>
    <w:rsid w:val="007B19E4"/>
    <w:rsid w:val="007B5A62"/>
    <w:rsid w:val="007C2F41"/>
    <w:rsid w:val="007C4FA7"/>
    <w:rsid w:val="007D0AC1"/>
    <w:rsid w:val="007D1320"/>
    <w:rsid w:val="007D3D5E"/>
    <w:rsid w:val="007D4C52"/>
    <w:rsid w:val="007D580D"/>
    <w:rsid w:val="007D5A44"/>
    <w:rsid w:val="007D6D2C"/>
    <w:rsid w:val="007E0F88"/>
    <w:rsid w:val="007E320F"/>
    <w:rsid w:val="007E428C"/>
    <w:rsid w:val="007E771B"/>
    <w:rsid w:val="007F1CA9"/>
    <w:rsid w:val="007F4760"/>
    <w:rsid w:val="007F5FD8"/>
    <w:rsid w:val="007F6E15"/>
    <w:rsid w:val="00800EE5"/>
    <w:rsid w:val="00801910"/>
    <w:rsid w:val="0080203D"/>
    <w:rsid w:val="0081115D"/>
    <w:rsid w:val="00811A18"/>
    <w:rsid w:val="00821A32"/>
    <w:rsid w:val="00824DFB"/>
    <w:rsid w:val="0082534B"/>
    <w:rsid w:val="00825771"/>
    <w:rsid w:val="00837327"/>
    <w:rsid w:val="00841F9C"/>
    <w:rsid w:val="00844333"/>
    <w:rsid w:val="00845B13"/>
    <w:rsid w:val="0084711F"/>
    <w:rsid w:val="00847154"/>
    <w:rsid w:val="00851ACE"/>
    <w:rsid w:val="008530FE"/>
    <w:rsid w:val="00853D42"/>
    <w:rsid w:val="00860E4F"/>
    <w:rsid w:val="00862C22"/>
    <w:rsid w:val="008631B3"/>
    <w:rsid w:val="00867ADF"/>
    <w:rsid w:val="00867E01"/>
    <w:rsid w:val="008713A5"/>
    <w:rsid w:val="0088031B"/>
    <w:rsid w:val="00880FD1"/>
    <w:rsid w:val="00887580"/>
    <w:rsid w:val="008A335C"/>
    <w:rsid w:val="008A588B"/>
    <w:rsid w:val="008A788A"/>
    <w:rsid w:val="008A7E63"/>
    <w:rsid w:val="008B7059"/>
    <w:rsid w:val="008B7FFA"/>
    <w:rsid w:val="008C2008"/>
    <w:rsid w:val="008C3C34"/>
    <w:rsid w:val="008C4BF9"/>
    <w:rsid w:val="008C732C"/>
    <w:rsid w:val="008D0624"/>
    <w:rsid w:val="008D097B"/>
    <w:rsid w:val="008D2DEA"/>
    <w:rsid w:val="008D328B"/>
    <w:rsid w:val="008D7215"/>
    <w:rsid w:val="008E1C64"/>
    <w:rsid w:val="008E26E5"/>
    <w:rsid w:val="008E2AF6"/>
    <w:rsid w:val="008E48E6"/>
    <w:rsid w:val="008E62F4"/>
    <w:rsid w:val="008F218A"/>
    <w:rsid w:val="0090186C"/>
    <w:rsid w:val="009062E5"/>
    <w:rsid w:val="00907646"/>
    <w:rsid w:val="00917A80"/>
    <w:rsid w:val="009210B3"/>
    <w:rsid w:val="009214E3"/>
    <w:rsid w:val="0092441C"/>
    <w:rsid w:val="00924A0E"/>
    <w:rsid w:val="009264BB"/>
    <w:rsid w:val="009308EB"/>
    <w:rsid w:val="00932BE5"/>
    <w:rsid w:val="0093560A"/>
    <w:rsid w:val="00941E7B"/>
    <w:rsid w:val="00942A02"/>
    <w:rsid w:val="009509F6"/>
    <w:rsid w:val="00951071"/>
    <w:rsid w:val="009536FD"/>
    <w:rsid w:val="00956703"/>
    <w:rsid w:val="009617E9"/>
    <w:rsid w:val="0096271E"/>
    <w:rsid w:val="009659A0"/>
    <w:rsid w:val="009678DF"/>
    <w:rsid w:val="009831D3"/>
    <w:rsid w:val="009834A6"/>
    <w:rsid w:val="00984597"/>
    <w:rsid w:val="00991978"/>
    <w:rsid w:val="00994C7E"/>
    <w:rsid w:val="009951BD"/>
    <w:rsid w:val="009A1075"/>
    <w:rsid w:val="009A7D89"/>
    <w:rsid w:val="009B04FE"/>
    <w:rsid w:val="009B2D68"/>
    <w:rsid w:val="009B3783"/>
    <w:rsid w:val="009B3D93"/>
    <w:rsid w:val="009C2220"/>
    <w:rsid w:val="009C35CF"/>
    <w:rsid w:val="009C690E"/>
    <w:rsid w:val="009D5495"/>
    <w:rsid w:val="009D7FE1"/>
    <w:rsid w:val="009E1688"/>
    <w:rsid w:val="009E219A"/>
    <w:rsid w:val="009E3F1D"/>
    <w:rsid w:val="009F06DB"/>
    <w:rsid w:val="009F42B6"/>
    <w:rsid w:val="009F4AFC"/>
    <w:rsid w:val="009F5F46"/>
    <w:rsid w:val="00A139B6"/>
    <w:rsid w:val="00A17BEA"/>
    <w:rsid w:val="00A21B37"/>
    <w:rsid w:val="00A25BC0"/>
    <w:rsid w:val="00A31F02"/>
    <w:rsid w:val="00A40571"/>
    <w:rsid w:val="00A54354"/>
    <w:rsid w:val="00A54449"/>
    <w:rsid w:val="00A55DAB"/>
    <w:rsid w:val="00A5648C"/>
    <w:rsid w:val="00A57E77"/>
    <w:rsid w:val="00A62132"/>
    <w:rsid w:val="00A706EC"/>
    <w:rsid w:val="00A75BC4"/>
    <w:rsid w:val="00A83123"/>
    <w:rsid w:val="00A83423"/>
    <w:rsid w:val="00A90DF0"/>
    <w:rsid w:val="00A943E4"/>
    <w:rsid w:val="00AA0645"/>
    <w:rsid w:val="00AA0E12"/>
    <w:rsid w:val="00AA51C8"/>
    <w:rsid w:val="00AB0D8C"/>
    <w:rsid w:val="00AB726D"/>
    <w:rsid w:val="00AB7E37"/>
    <w:rsid w:val="00AC0759"/>
    <w:rsid w:val="00AD08A9"/>
    <w:rsid w:val="00AD214D"/>
    <w:rsid w:val="00AD4320"/>
    <w:rsid w:val="00AE2B9F"/>
    <w:rsid w:val="00AE3377"/>
    <w:rsid w:val="00AE4892"/>
    <w:rsid w:val="00AF388B"/>
    <w:rsid w:val="00AF4E62"/>
    <w:rsid w:val="00AF51B5"/>
    <w:rsid w:val="00B018B9"/>
    <w:rsid w:val="00B0571F"/>
    <w:rsid w:val="00B06EBB"/>
    <w:rsid w:val="00B076F5"/>
    <w:rsid w:val="00B141B0"/>
    <w:rsid w:val="00B16FB6"/>
    <w:rsid w:val="00B20A63"/>
    <w:rsid w:val="00B252CC"/>
    <w:rsid w:val="00B2605B"/>
    <w:rsid w:val="00B3287D"/>
    <w:rsid w:val="00B3678F"/>
    <w:rsid w:val="00B401C8"/>
    <w:rsid w:val="00B45B30"/>
    <w:rsid w:val="00B46E3B"/>
    <w:rsid w:val="00B5210B"/>
    <w:rsid w:val="00B65014"/>
    <w:rsid w:val="00B70A43"/>
    <w:rsid w:val="00B757FD"/>
    <w:rsid w:val="00B8077E"/>
    <w:rsid w:val="00B809DD"/>
    <w:rsid w:val="00B834F8"/>
    <w:rsid w:val="00B92C08"/>
    <w:rsid w:val="00B9436A"/>
    <w:rsid w:val="00B947E4"/>
    <w:rsid w:val="00B97534"/>
    <w:rsid w:val="00BA0E06"/>
    <w:rsid w:val="00BA1B77"/>
    <w:rsid w:val="00BA323E"/>
    <w:rsid w:val="00BA5A09"/>
    <w:rsid w:val="00BA775D"/>
    <w:rsid w:val="00BB3B09"/>
    <w:rsid w:val="00BB4440"/>
    <w:rsid w:val="00BB6E40"/>
    <w:rsid w:val="00BC0E41"/>
    <w:rsid w:val="00BC4409"/>
    <w:rsid w:val="00BC7B01"/>
    <w:rsid w:val="00BD132A"/>
    <w:rsid w:val="00BE2303"/>
    <w:rsid w:val="00BE59DA"/>
    <w:rsid w:val="00BE6A58"/>
    <w:rsid w:val="00BF3704"/>
    <w:rsid w:val="00BF41DB"/>
    <w:rsid w:val="00BF5E8F"/>
    <w:rsid w:val="00C10127"/>
    <w:rsid w:val="00C13B56"/>
    <w:rsid w:val="00C15B5A"/>
    <w:rsid w:val="00C16525"/>
    <w:rsid w:val="00C203D6"/>
    <w:rsid w:val="00C20A5D"/>
    <w:rsid w:val="00C30310"/>
    <w:rsid w:val="00C30C94"/>
    <w:rsid w:val="00C32F26"/>
    <w:rsid w:val="00C374B0"/>
    <w:rsid w:val="00C40109"/>
    <w:rsid w:val="00C40438"/>
    <w:rsid w:val="00C410AC"/>
    <w:rsid w:val="00C43DD7"/>
    <w:rsid w:val="00C452B6"/>
    <w:rsid w:val="00C458AB"/>
    <w:rsid w:val="00C56CBF"/>
    <w:rsid w:val="00C57907"/>
    <w:rsid w:val="00C622A7"/>
    <w:rsid w:val="00C624FC"/>
    <w:rsid w:val="00C6414B"/>
    <w:rsid w:val="00C702A3"/>
    <w:rsid w:val="00C73AD4"/>
    <w:rsid w:val="00C90678"/>
    <w:rsid w:val="00C90F67"/>
    <w:rsid w:val="00C91E0A"/>
    <w:rsid w:val="00C951E3"/>
    <w:rsid w:val="00CA150B"/>
    <w:rsid w:val="00CA5005"/>
    <w:rsid w:val="00CA61FE"/>
    <w:rsid w:val="00CB75A1"/>
    <w:rsid w:val="00CC1AA0"/>
    <w:rsid w:val="00CD0024"/>
    <w:rsid w:val="00CD0F17"/>
    <w:rsid w:val="00CD3534"/>
    <w:rsid w:val="00CD5127"/>
    <w:rsid w:val="00CD5C25"/>
    <w:rsid w:val="00CE645C"/>
    <w:rsid w:val="00CF50A3"/>
    <w:rsid w:val="00CF57DE"/>
    <w:rsid w:val="00CF72BA"/>
    <w:rsid w:val="00D009BD"/>
    <w:rsid w:val="00D01BB4"/>
    <w:rsid w:val="00D06C29"/>
    <w:rsid w:val="00D14E4C"/>
    <w:rsid w:val="00D2417E"/>
    <w:rsid w:val="00D25E46"/>
    <w:rsid w:val="00D27AB2"/>
    <w:rsid w:val="00D31AB7"/>
    <w:rsid w:val="00D41E43"/>
    <w:rsid w:val="00D42844"/>
    <w:rsid w:val="00D503DF"/>
    <w:rsid w:val="00D52474"/>
    <w:rsid w:val="00D5464A"/>
    <w:rsid w:val="00D5610F"/>
    <w:rsid w:val="00D65875"/>
    <w:rsid w:val="00D66B6D"/>
    <w:rsid w:val="00D67C92"/>
    <w:rsid w:val="00D70E92"/>
    <w:rsid w:val="00D73E80"/>
    <w:rsid w:val="00D955F1"/>
    <w:rsid w:val="00D96164"/>
    <w:rsid w:val="00DA08FA"/>
    <w:rsid w:val="00DA7D96"/>
    <w:rsid w:val="00DB28A4"/>
    <w:rsid w:val="00DB6DCD"/>
    <w:rsid w:val="00DC227B"/>
    <w:rsid w:val="00DC48C1"/>
    <w:rsid w:val="00DC5F16"/>
    <w:rsid w:val="00DC7DCA"/>
    <w:rsid w:val="00DD1FEB"/>
    <w:rsid w:val="00DE3E95"/>
    <w:rsid w:val="00DE4B7D"/>
    <w:rsid w:val="00DE4B87"/>
    <w:rsid w:val="00DF2B57"/>
    <w:rsid w:val="00E04EAE"/>
    <w:rsid w:val="00E0585E"/>
    <w:rsid w:val="00E06856"/>
    <w:rsid w:val="00E13079"/>
    <w:rsid w:val="00E14598"/>
    <w:rsid w:val="00E2050D"/>
    <w:rsid w:val="00E20F34"/>
    <w:rsid w:val="00E30A3C"/>
    <w:rsid w:val="00E32792"/>
    <w:rsid w:val="00E339DC"/>
    <w:rsid w:val="00E40A25"/>
    <w:rsid w:val="00E44BB5"/>
    <w:rsid w:val="00E52BFE"/>
    <w:rsid w:val="00E54D5E"/>
    <w:rsid w:val="00E568C4"/>
    <w:rsid w:val="00E57B8C"/>
    <w:rsid w:val="00E610F9"/>
    <w:rsid w:val="00E63164"/>
    <w:rsid w:val="00E6430C"/>
    <w:rsid w:val="00E66F7D"/>
    <w:rsid w:val="00E718E2"/>
    <w:rsid w:val="00E74824"/>
    <w:rsid w:val="00E77F76"/>
    <w:rsid w:val="00E81A51"/>
    <w:rsid w:val="00E8422C"/>
    <w:rsid w:val="00E902DE"/>
    <w:rsid w:val="00E95F96"/>
    <w:rsid w:val="00E963DF"/>
    <w:rsid w:val="00EA0B19"/>
    <w:rsid w:val="00EA3461"/>
    <w:rsid w:val="00EA39E9"/>
    <w:rsid w:val="00EA6985"/>
    <w:rsid w:val="00EB157D"/>
    <w:rsid w:val="00EB3606"/>
    <w:rsid w:val="00EB62A8"/>
    <w:rsid w:val="00EC7DDD"/>
    <w:rsid w:val="00ED2799"/>
    <w:rsid w:val="00ED3EBC"/>
    <w:rsid w:val="00EE61CF"/>
    <w:rsid w:val="00EF1848"/>
    <w:rsid w:val="00EF25B9"/>
    <w:rsid w:val="00EF433D"/>
    <w:rsid w:val="00EF43F6"/>
    <w:rsid w:val="00EF7DA4"/>
    <w:rsid w:val="00F04F3B"/>
    <w:rsid w:val="00F07378"/>
    <w:rsid w:val="00F201AA"/>
    <w:rsid w:val="00F21240"/>
    <w:rsid w:val="00F31167"/>
    <w:rsid w:val="00F33A50"/>
    <w:rsid w:val="00F374C6"/>
    <w:rsid w:val="00F37AD1"/>
    <w:rsid w:val="00F41597"/>
    <w:rsid w:val="00F41950"/>
    <w:rsid w:val="00F45044"/>
    <w:rsid w:val="00F47EBB"/>
    <w:rsid w:val="00F52E38"/>
    <w:rsid w:val="00F53196"/>
    <w:rsid w:val="00F70727"/>
    <w:rsid w:val="00F70E5A"/>
    <w:rsid w:val="00F72259"/>
    <w:rsid w:val="00F809A9"/>
    <w:rsid w:val="00F82DA8"/>
    <w:rsid w:val="00F8489C"/>
    <w:rsid w:val="00F94369"/>
    <w:rsid w:val="00FA20BD"/>
    <w:rsid w:val="00FA2DC5"/>
    <w:rsid w:val="00FA6CD8"/>
    <w:rsid w:val="00FB1711"/>
    <w:rsid w:val="00FB1BE4"/>
    <w:rsid w:val="00FB5429"/>
    <w:rsid w:val="00FB5491"/>
    <w:rsid w:val="00FC3277"/>
    <w:rsid w:val="00FD2170"/>
    <w:rsid w:val="00FD4EF8"/>
    <w:rsid w:val="00FD6BBF"/>
    <w:rsid w:val="00FE165C"/>
    <w:rsid w:val="00FE1A76"/>
    <w:rsid w:val="00FE3E58"/>
    <w:rsid w:val="00FE40C7"/>
    <w:rsid w:val="00FE4991"/>
    <w:rsid w:val="00FE69D5"/>
    <w:rsid w:val="00FF10E8"/>
    <w:rsid w:val="00FF61A9"/>
    <w:rsid w:val="00FF6EE8"/>
    <w:rsid w:val="00FF7115"/>
    <w:rsid w:val="00FF71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D4DAD"/>
    <w:pPr>
      <w:spacing w:after="200" w:line="276" w:lineRule="auto"/>
    </w:pPr>
    <w:rPr>
      <w:sz w:val="22"/>
      <w:szCs w:val="22"/>
      <w:lang w:eastAsia="en-US"/>
    </w:rPr>
  </w:style>
  <w:style w:type="paragraph" w:styleId="Nadpis2">
    <w:name w:val="heading 2"/>
    <w:basedOn w:val="Normlny"/>
    <w:next w:val="Normlny"/>
    <w:link w:val="Nadpis2Char"/>
    <w:uiPriority w:val="9"/>
    <w:semiHidden/>
    <w:unhideWhenUsed/>
    <w:qFormat/>
    <w:rsid w:val="00791500"/>
    <w:pPr>
      <w:keepNext/>
      <w:keepLines/>
      <w:spacing w:before="200" w:after="0"/>
      <w:outlineLvl w:val="1"/>
    </w:pPr>
    <w:rPr>
      <w:rFonts w:ascii="Cambria" w:eastAsia="Times New Roman" w:hAnsi="Cambria"/>
      <w:b/>
      <w:bCs/>
      <w:color w:val="4F81BD"/>
      <w:sz w:val="26"/>
      <w:szCs w:val="26"/>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BE2303"/>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E2303"/>
    <w:rPr>
      <w:rFonts w:ascii="Tahoma" w:hAnsi="Tahoma" w:cs="Tahoma"/>
      <w:sz w:val="16"/>
      <w:szCs w:val="16"/>
    </w:rPr>
  </w:style>
  <w:style w:type="paragraph" w:styleId="Hlavika">
    <w:name w:val="header"/>
    <w:basedOn w:val="Normlny"/>
    <w:link w:val="HlavikaChar"/>
    <w:uiPriority w:val="99"/>
    <w:unhideWhenUsed/>
    <w:rsid w:val="007E42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E428C"/>
  </w:style>
  <w:style w:type="paragraph" w:styleId="Pta">
    <w:name w:val="footer"/>
    <w:basedOn w:val="Normlny"/>
    <w:link w:val="PtaChar"/>
    <w:uiPriority w:val="99"/>
    <w:unhideWhenUsed/>
    <w:rsid w:val="007E428C"/>
    <w:pPr>
      <w:tabs>
        <w:tab w:val="center" w:pos="4536"/>
        <w:tab w:val="right" w:pos="9072"/>
      </w:tabs>
      <w:spacing w:after="0" w:line="240" w:lineRule="auto"/>
    </w:pPr>
  </w:style>
  <w:style w:type="character" w:customStyle="1" w:styleId="PtaChar">
    <w:name w:val="Päta Char"/>
    <w:basedOn w:val="Predvolenpsmoodseku"/>
    <w:link w:val="Pta"/>
    <w:uiPriority w:val="99"/>
    <w:rsid w:val="007E428C"/>
  </w:style>
  <w:style w:type="character" w:styleId="Hypertextovprepojenie">
    <w:name w:val="Hyperlink"/>
    <w:uiPriority w:val="99"/>
    <w:unhideWhenUsed/>
    <w:rsid w:val="00DE4B87"/>
    <w:rPr>
      <w:color w:val="0000FF"/>
      <w:u w:val="single"/>
    </w:rPr>
  </w:style>
  <w:style w:type="paragraph" w:styleId="Zkladntext2">
    <w:name w:val="Body Text 2"/>
    <w:basedOn w:val="Normlny"/>
    <w:link w:val="Zkladntext2Char"/>
    <w:uiPriority w:val="99"/>
    <w:unhideWhenUsed/>
    <w:rsid w:val="00F70E5A"/>
    <w:pPr>
      <w:spacing w:after="120" w:line="480" w:lineRule="auto"/>
    </w:pPr>
  </w:style>
  <w:style w:type="character" w:customStyle="1" w:styleId="Zkladntext2Char">
    <w:name w:val="Základný text 2 Char"/>
    <w:basedOn w:val="Predvolenpsmoodseku"/>
    <w:link w:val="Zkladntext2"/>
    <w:uiPriority w:val="99"/>
    <w:rsid w:val="00F70E5A"/>
  </w:style>
  <w:style w:type="paragraph" w:styleId="Odsekzoznamu">
    <w:name w:val="List Paragraph"/>
    <w:basedOn w:val="Normlny"/>
    <w:link w:val="OdsekzoznamuChar"/>
    <w:uiPriority w:val="34"/>
    <w:qFormat/>
    <w:rsid w:val="00274035"/>
    <w:pPr>
      <w:ind w:left="720"/>
      <w:contextualSpacing/>
    </w:pPr>
    <w:rPr>
      <w:lang w:val="x-none"/>
    </w:rPr>
  </w:style>
  <w:style w:type="paragraph" w:customStyle="1" w:styleId="Default">
    <w:name w:val="Default"/>
    <w:qFormat/>
    <w:rsid w:val="0082534B"/>
    <w:pPr>
      <w:autoSpaceDE w:val="0"/>
      <w:autoSpaceDN w:val="0"/>
      <w:adjustRightInd w:val="0"/>
    </w:pPr>
    <w:rPr>
      <w:rFonts w:ascii="Times New Roman" w:hAnsi="Times New Roman"/>
      <w:color w:val="000000"/>
      <w:sz w:val="24"/>
      <w:szCs w:val="24"/>
      <w:lang w:eastAsia="en-US"/>
    </w:rPr>
  </w:style>
  <w:style w:type="character" w:customStyle="1" w:styleId="Nadpis2Char">
    <w:name w:val="Nadpis 2 Char"/>
    <w:link w:val="Nadpis2"/>
    <w:uiPriority w:val="9"/>
    <w:semiHidden/>
    <w:rsid w:val="00791500"/>
    <w:rPr>
      <w:rFonts w:ascii="Cambria" w:eastAsia="Times New Roman" w:hAnsi="Cambria" w:cs="Times New Roman"/>
      <w:b/>
      <w:bCs/>
      <w:color w:val="4F81BD"/>
      <w:sz w:val="26"/>
      <w:szCs w:val="26"/>
    </w:rPr>
  </w:style>
  <w:style w:type="paragraph" w:styleId="AdresaHTML">
    <w:name w:val="HTML Address"/>
    <w:basedOn w:val="Normlny"/>
    <w:link w:val="AdresaHTMLChar"/>
    <w:uiPriority w:val="99"/>
    <w:semiHidden/>
    <w:unhideWhenUsed/>
    <w:rsid w:val="00791500"/>
    <w:pPr>
      <w:spacing w:after="0" w:line="240" w:lineRule="auto"/>
    </w:pPr>
    <w:rPr>
      <w:rFonts w:ascii="Times New Roman" w:eastAsia="Times New Roman" w:hAnsi="Times New Roman"/>
      <w:i/>
      <w:iCs/>
      <w:sz w:val="24"/>
      <w:szCs w:val="24"/>
      <w:lang w:val="x-none" w:eastAsia="sk-SK"/>
    </w:rPr>
  </w:style>
  <w:style w:type="character" w:customStyle="1" w:styleId="AdresaHTMLChar">
    <w:name w:val="Adresa HTML Char"/>
    <w:link w:val="AdresaHTML"/>
    <w:uiPriority w:val="99"/>
    <w:semiHidden/>
    <w:rsid w:val="00791500"/>
    <w:rPr>
      <w:rFonts w:ascii="Times New Roman" w:eastAsia="Times New Roman" w:hAnsi="Times New Roman" w:cs="Times New Roman"/>
      <w:i/>
      <w:iCs/>
      <w:sz w:val="24"/>
      <w:szCs w:val="24"/>
      <w:lang w:eastAsia="sk-SK"/>
    </w:rPr>
  </w:style>
  <w:style w:type="paragraph" w:styleId="Normlnywebov">
    <w:name w:val="Normal (Web)"/>
    <w:basedOn w:val="Normlny"/>
    <w:uiPriority w:val="99"/>
    <w:unhideWhenUsed/>
    <w:rsid w:val="00791500"/>
    <w:pPr>
      <w:spacing w:before="100" w:beforeAutospacing="1" w:after="100" w:afterAutospacing="1" w:line="240" w:lineRule="auto"/>
    </w:pPr>
    <w:rPr>
      <w:rFonts w:ascii="Times New Roman" w:eastAsia="Times New Roman" w:hAnsi="Times New Roman"/>
      <w:sz w:val="24"/>
      <w:szCs w:val="24"/>
      <w:lang w:eastAsia="sk-SK"/>
    </w:rPr>
  </w:style>
  <w:style w:type="paragraph" w:styleId="Zarkazkladnhotextu2">
    <w:name w:val="Body Text Indent 2"/>
    <w:basedOn w:val="Normlny"/>
    <w:link w:val="Zarkazkladnhotextu2Char"/>
    <w:uiPriority w:val="99"/>
    <w:semiHidden/>
    <w:unhideWhenUsed/>
    <w:rsid w:val="00101672"/>
    <w:pPr>
      <w:spacing w:after="120" w:line="480" w:lineRule="auto"/>
      <w:ind w:left="283"/>
    </w:pPr>
    <w:rPr>
      <w:lang w:val="x-none"/>
    </w:rPr>
  </w:style>
  <w:style w:type="character" w:customStyle="1" w:styleId="Zarkazkladnhotextu2Char">
    <w:name w:val="Zarážka základného textu 2 Char"/>
    <w:link w:val="Zarkazkladnhotextu2"/>
    <w:uiPriority w:val="99"/>
    <w:semiHidden/>
    <w:rsid w:val="00101672"/>
    <w:rPr>
      <w:sz w:val="22"/>
      <w:szCs w:val="22"/>
      <w:lang w:eastAsia="en-US"/>
    </w:rPr>
  </w:style>
  <w:style w:type="character" w:customStyle="1" w:styleId="pre">
    <w:name w:val="pre"/>
    <w:rsid w:val="00101672"/>
    <w:rPr>
      <w:rFonts w:cs="Times New Roman"/>
    </w:rPr>
  </w:style>
  <w:style w:type="character" w:customStyle="1" w:styleId="Zkladntext20">
    <w:name w:val="Základný text (2)"/>
    <w:rsid w:val="004A140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character" w:customStyle="1" w:styleId="OdsekzoznamuChar">
    <w:name w:val="Odsek zoznamu Char"/>
    <w:link w:val="Odsekzoznamu"/>
    <w:uiPriority w:val="34"/>
    <w:locked/>
    <w:rsid w:val="00BF3704"/>
    <w:rPr>
      <w:sz w:val="22"/>
      <w:szCs w:val="22"/>
      <w:lang w:eastAsia="en-US"/>
    </w:rPr>
  </w:style>
  <w:style w:type="paragraph" w:styleId="Textkomentra">
    <w:name w:val="annotation text"/>
    <w:basedOn w:val="Normlny"/>
    <w:link w:val="TextkomentraChar"/>
    <w:uiPriority w:val="99"/>
    <w:semiHidden/>
    <w:unhideWhenUsed/>
    <w:rsid w:val="007D6D2C"/>
    <w:pPr>
      <w:spacing w:line="240" w:lineRule="auto"/>
    </w:pPr>
    <w:rPr>
      <w:sz w:val="20"/>
      <w:szCs w:val="20"/>
    </w:rPr>
  </w:style>
  <w:style w:type="character" w:customStyle="1" w:styleId="TextkomentraChar">
    <w:name w:val="Text komentára Char"/>
    <w:link w:val="Textkomentra"/>
    <w:uiPriority w:val="99"/>
    <w:semiHidden/>
    <w:rsid w:val="007D6D2C"/>
    <w:rPr>
      <w:lang w:eastAsia="en-US"/>
    </w:rPr>
  </w:style>
  <w:style w:type="character" w:styleId="Odkaznakomentr">
    <w:name w:val="annotation reference"/>
    <w:uiPriority w:val="99"/>
    <w:semiHidden/>
    <w:unhideWhenUsed/>
    <w:rsid w:val="007D6D2C"/>
    <w:rPr>
      <w:sz w:val="16"/>
      <w:szCs w:val="16"/>
    </w:rPr>
  </w:style>
  <w:style w:type="paragraph" w:styleId="Predmetkomentra">
    <w:name w:val="annotation subject"/>
    <w:basedOn w:val="Textkomentra"/>
    <w:next w:val="Textkomentra"/>
    <w:link w:val="PredmetkomentraChar"/>
    <w:uiPriority w:val="99"/>
    <w:semiHidden/>
    <w:unhideWhenUsed/>
    <w:rsid w:val="007D6D2C"/>
    <w:rPr>
      <w:b/>
      <w:bCs/>
    </w:rPr>
  </w:style>
  <w:style w:type="character" w:customStyle="1" w:styleId="PredmetkomentraChar">
    <w:name w:val="Predmet komentára Char"/>
    <w:link w:val="Predmetkomentra"/>
    <w:uiPriority w:val="99"/>
    <w:semiHidden/>
    <w:rsid w:val="007D6D2C"/>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D4DAD"/>
    <w:pPr>
      <w:spacing w:after="200" w:line="276" w:lineRule="auto"/>
    </w:pPr>
    <w:rPr>
      <w:sz w:val="22"/>
      <w:szCs w:val="22"/>
      <w:lang w:eastAsia="en-US"/>
    </w:rPr>
  </w:style>
  <w:style w:type="paragraph" w:styleId="Nadpis2">
    <w:name w:val="heading 2"/>
    <w:basedOn w:val="Normlny"/>
    <w:next w:val="Normlny"/>
    <w:link w:val="Nadpis2Char"/>
    <w:uiPriority w:val="9"/>
    <w:semiHidden/>
    <w:unhideWhenUsed/>
    <w:qFormat/>
    <w:rsid w:val="00791500"/>
    <w:pPr>
      <w:keepNext/>
      <w:keepLines/>
      <w:spacing w:before="200" w:after="0"/>
      <w:outlineLvl w:val="1"/>
    </w:pPr>
    <w:rPr>
      <w:rFonts w:ascii="Cambria" w:eastAsia="Times New Roman" w:hAnsi="Cambria"/>
      <w:b/>
      <w:bCs/>
      <w:color w:val="4F81BD"/>
      <w:sz w:val="26"/>
      <w:szCs w:val="26"/>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BE2303"/>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E2303"/>
    <w:rPr>
      <w:rFonts w:ascii="Tahoma" w:hAnsi="Tahoma" w:cs="Tahoma"/>
      <w:sz w:val="16"/>
      <w:szCs w:val="16"/>
    </w:rPr>
  </w:style>
  <w:style w:type="paragraph" w:styleId="Hlavika">
    <w:name w:val="header"/>
    <w:basedOn w:val="Normlny"/>
    <w:link w:val="HlavikaChar"/>
    <w:uiPriority w:val="99"/>
    <w:unhideWhenUsed/>
    <w:rsid w:val="007E42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E428C"/>
  </w:style>
  <w:style w:type="paragraph" w:styleId="Pta">
    <w:name w:val="footer"/>
    <w:basedOn w:val="Normlny"/>
    <w:link w:val="PtaChar"/>
    <w:uiPriority w:val="99"/>
    <w:unhideWhenUsed/>
    <w:rsid w:val="007E428C"/>
    <w:pPr>
      <w:tabs>
        <w:tab w:val="center" w:pos="4536"/>
        <w:tab w:val="right" w:pos="9072"/>
      </w:tabs>
      <w:spacing w:after="0" w:line="240" w:lineRule="auto"/>
    </w:pPr>
  </w:style>
  <w:style w:type="character" w:customStyle="1" w:styleId="PtaChar">
    <w:name w:val="Päta Char"/>
    <w:basedOn w:val="Predvolenpsmoodseku"/>
    <w:link w:val="Pta"/>
    <w:uiPriority w:val="99"/>
    <w:rsid w:val="007E428C"/>
  </w:style>
  <w:style w:type="character" w:styleId="Hypertextovprepojenie">
    <w:name w:val="Hyperlink"/>
    <w:uiPriority w:val="99"/>
    <w:unhideWhenUsed/>
    <w:rsid w:val="00DE4B87"/>
    <w:rPr>
      <w:color w:val="0000FF"/>
      <w:u w:val="single"/>
    </w:rPr>
  </w:style>
  <w:style w:type="paragraph" w:styleId="Zkladntext2">
    <w:name w:val="Body Text 2"/>
    <w:basedOn w:val="Normlny"/>
    <w:link w:val="Zkladntext2Char"/>
    <w:uiPriority w:val="99"/>
    <w:unhideWhenUsed/>
    <w:rsid w:val="00F70E5A"/>
    <w:pPr>
      <w:spacing w:after="120" w:line="480" w:lineRule="auto"/>
    </w:pPr>
  </w:style>
  <w:style w:type="character" w:customStyle="1" w:styleId="Zkladntext2Char">
    <w:name w:val="Základný text 2 Char"/>
    <w:basedOn w:val="Predvolenpsmoodseku"/>
    <w:link w:val="Zkladntext2"/>
    <w:uiPriority w:val="99"/>
    <w:rsid w:val="00F70E5A"/>
  </w:style>
  <w:style w:type="paragraph" w:styleId="Odsekzoznamu">
    <w:name w:val="List Paragraph"/>
    <w:basedOn w:val="Normlny"/>
    <w:link w:val="OdsekzoznamuChar"/>
    <w:uiPriority w:val="34"/>
    <w:qFormat/>
    <w:rsid w:val="00274035"/>
    <w:pPr>
      <w:ind w:left="720"/>
      <w:contextualSpacing/>
    </w:pPr>
    <w:rPr>
      <w:lang w:val="x-none"/>
    </w:rPr>
  </w:style>
  <w:style w:type="paragraph" w:customStyle="1" w:styleId="Default">
    <w:name w:val="Default"/>
    <w:qFormat/>
    <w:rsid w:val="0082534B"/>
    <w:pPr>
      <w:autoSpaceDE w:val="0"/>
      <w:autoSpaceDN w:val="0"/>
      <w:adjustRightInd w:val="0"/>
    </w:pPr>
    <w:rPr>
      <w:rFonts w:ascii="Times New Roman" w:hAnsi="Times New Roman"/>
      <w:color w:val="000000"/>
      <w:sz w:val="24"/>
      <w:szCs w:val="24"/>
      <w:lang w:eastAsia="en-US"/>
    </w:rPr>
  </w:style>
  <w:style w:type="character" w:customStyle="1" w:styleId="Nadpis2Char">
    <w:name w:val="Nadpis 2 Char"/>
    <w:link w:val="Nadpis2"/>
    <w:uiPriority w:val="9"/>
    <w:semiHidden/>
    <w:rsid w:val="00791500"/>
    <w:rPr>
      <w:rFonts w:ascii="Cambria" w:eastAsia="Times New Roman" w:hAnsi="Cambria" w:cs="Times New Roman"/>
      <w:b/>
      <w:bCs/>
      <w:color w:val="4F81BD"/>
      <w:sz w:val="26"/>
      <w:szCs w:val="26"/>
    </w:rPr>
  </w:style>
  <w:style w:type="paragraph" w:styleId="AdresaHTML">
    <w:name w:val="HTML Address"/>
    <w:basedOn w:val="Normlny"/>
    <w:link w:val="AdresaHTMLChar"/>
    <w:uiPriority w:val="99"/>
    <w:semiHidden/>
    <w:unhideWhenUsed/>
    <w:rsid w:val="00791500"/>
    <w:pPr>
      <w:spacing w:after="0" w:line="240" w:lineRule="auto"/>
    </w:pPr>
    <w:rPr>
      <w:rFonts w:ascii="Times New Roman" w:eastAsia="Times New Roman" w:hAnsi="Times New Roman"/>
      <w:i/>
      <w:iCs/>
      <w:sz w:val="24"/>
      <w:szCs w:val="24"/>
      <w:lang w:val="x-none" w:eastAsia="sk-SK"/>
    </w:rPr>
  </w:style>
  <w:style w:type="character" w:customStyle="1" w:styleId="AdresaHTMLChar">
    <w:name w:val="Adresa HTML Char"/>
    <w:link w:val="AdresaHTML"/>
    <w:uiPriority w:val="99"/>
    <w:semiHidden/>
    <w:rsid w:val="00791500"/>
    <w:rPr>
      <w:rFonts w:ascii="Times New Roman" w:eastAsia="Times New Roman" w:hAnsi="Times New Roman" w:cs="Times New Roman"/>
      <w:i/>
      <w:iCs/>
      <w:sz w:val="24"/>
      <w:szCs w:val="24"/>
      <w:lang w:eastAsia="sk-SK"/>
    </w:rPr>
  </w:style>
  <w:style w:type="paragraph" w:styleId="Normlnywebov">
    <w:name w:val="Normal (Web)"/>
    <w:basedOn w:val="Normlny"/>
    <w:uiPriority w:val="99"/>
    <w:unhideWhenUsed/>
    <w:rsid w:val="00791500"/>
    <w:pPr>
      <w:spacing w:before="100" w:beforeAutospacing="1" w:after="100" w:afterAutospacing="1" w:line="240" w:lineRule="auto"/>
    </w:pPr>
    <w:rPr>
      <w:rFonts w:ascii="Times New Roman" w:eastAsia="Times New Roman" w:hAnsi="Times New Roman"/>
      <w:sz w:val="24"/>
      <w:szCs w:val="24"/>
      <w:lang w:eastAsia="sk-SK"/>
    </w:rPr>
  </w:style>
  <w:style w:type="paragraph" w:styleId="Zarkazkladnhotextu2">
    <w:name w:val="Body Text Indent 2"/>
    <w:basedOn w:val="Normlny"/>
    <w:link w:val="Zarkazkladnhotextu2Char"/>
    <w:uiPriority w:val="99"/>
    <w:semiHidden/>
    <w:unhideWhenUsed/>
    <w:rsid w:val="00101672"/>
    <w:pPr>
      <w:spacing w:after="120" w:line="480" w:lineRule="auto"/>
      <w:ind w:left="283"/>
    </w:pPr>
    <w:rPr>
      <w:lang w:val="x-none"/>
    </w:rPr>
  </w:style>
  <w:style w:type="character" w:customStyle="1" w:styleId="Zarkazkladnhotextu2Char">
    <w:name w:val="Zarážka základného textu 2 Char"/>
    <w:link w:val="Zarkazkladnhotextu2"/>
    <w:uiPriority w:val="99"/>
    <w:semiHidden/>
    <w:rsid w:val="00101672"/>
    <w:rPr>
      <w:sz w:val="22"/>
      <w:szCs w:val="22"/>
      <w:lang w:eastAsia="en-US"/>
    </w:rPr>
  </w:style>
  <w:style w:type="character" w:customStyle="1" w:styleId="pre">
    <w:name w:val="pre"/>
    <w:rsid w:val="00101672"/>
    <w:rPr>
      <w:rFonts w:cs="Times New Roman"/>
    </w:rPr>
  </w:style>
  <w:style w:type="character" w:customStyle="1" w:styleId="Zkladntext20">
    <w:name w:val="Základný text (2)"/>
    <w:rsid w:val="004A140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character" w:customStyle="1" w:styleId="OdsekzoznamuChar">
    <w:name w:val="Odsek zoznamu Char"/>
    <w:link w:val="Odsekzoznamu"/>
    <w:uiPriority w:val="34"/>
    <w:locked/>
    <w:rsid w:val="00BF3704"/>
    <w:rPr>
      <w:sz w:val="22"/>
      <w:szCs w:val="22"/>
      <w:lang w:eastAsia="en-US"/>
    </w:rPr>
  </w:style>
  <w:style w:type="paragraph" w:styleId="Textkomentra">
    <w:name w:val="annotation text"/>
    <w:basedOn w:val="Normlny"/>
    <w:link w:val="TextkomentraChar"/>
    <w:uiPriority w:val="99"/>
    <w:semiHidden/>
    <w:unhideWhenUsed/>
    <w:rsid w:val="007D6D2C"/>
    <w:pPr>
      <w:spacing w:line="240" w:lineRule="auto"/>
    </w:pPr>
    <w:rPr>
      <w:sz w:val="20"/>
      <w:szCs w:val="20"/>
    </w:rPr>
  </w:style>
  <w:style w:type="character" w:customStyle="1" w:styleId="TextkomentraChar">
    <w:name w:val="Text komentára Char"/>
    <w:link w:val="Textkomentra"/>
    <w:uiPriority w:val="99"/>
    <w:semiHidden/>
    <w:rsid w:val="007D6D2C"/>
    <w:rPr>
      <w:lang w:eastAsia="en-US"/>
    </w:rPr>
  </w:style>
  <w:style w:type="character" w:styleId="Odkaznakomentr">
    <w:name w:val="annotation reference"/>
    <w:uiPriority w:val="99"/>
    <w:semiHidden/>
    <w:unhideWhenUsed/>
    <w:rsid w:val="007D6D2C"/>
    <w:rPr>
      <w:sz w:val="16"/>
      <w:szCs w:val="16"/>
    </w:rPr>
  </w:style>
  <w:style w:type="paragraph" w:styleId="Predmetkomentra">
    <w:name w:val="annotation subject"/>
    <w:basedOn w:val="Textkomentra"/>
    <w:next w:val="Textkomentra"/>
    <w:link w:val="PredmetkomentraChar"/>
    <w:uiPriority w:val="99"/>
    <w:semiHidden/>
    <w:unhideWhenUsed/>
    <w:rsid w:val="007D6D2C"/>
    <w:rPr>
      <w:b/>
      <w:bCs/>
    </w:rPr>
  </w:style>
  <w:style w:type="character" w:customStyle="1" w:styleId="PredmetkomentraChar">
    <w:name w:val="Predmet komentára Char"/>
    <w:link w:val="Predmetkomentra"/>
    <w:uiPriority w:val="99"/>
    <w:semiHidden/>
    <w:rsid w:val="007D6D2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omarch.sk/" TargetMode="External"/><Relationship Id="rId18" Type="http://schemas.openxmlformats.org/officeDocument/2006/relationships/hyperlink" Target="mailto:marta.kohutova@martin.sk" TargetMode="External"/><Relationship Id="rId26" Type="http://schemas.openxmlformats.org/officeDocument/2006/relationships/hyperlink" Target="http://www.uvo.gov.sk" TargetMode="External"/><Relationship Id="rId39" Type="http://schemas.openxmlformats.org/officeDocument/2006/relationships/hyperlink" Target="http://www.uvo.gov.sk" TargetMode="External"/><Relationship Id="rId21" Type="http://schemas.openxmlformats.org/officeDocument/2006/relationships/image" Target="media/image4.png"/><Relationship Id="rId34" Type="http://schemas.openxmlformats.org/officeDocument/2006/relationships/hyperlink" Target="http://www.uvo.gov.sk" TargetMode="External"/><Relationship Id="rId42" Type="http://schemas.openxmlformats.org/officeDocument/2006/relationships/hyperlink" Target="http://www.evoportal.sk" TargetMode="External"/><Relationship Id="rId47" Type="http://schemas.openxmlformats.org/officeDocument/2006/relationships/hyperlink" Target="http://www.uvo.gov.sk" TargetMode="External"/><Relationship Id="rId50" Type="http://schemas.openxmlformats.org/officeDocument/2006/relationships/hyperlink" Target="http://www.archinfo.sk" TargetMode="External"/><Relationship Id="rId55"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ted.europa.eu/" TargetMode="External"/><Relationship Id="rId17" Type="http://schemas.openxmlformats.org/officeDocument/2006/relationships/hyperlink" Target="mailto:zuzana.mendelova@martin.sk" TargetMode="External"/><Relationship Id="rId25" Type="http://schemas.openxmlformats.org/officeDocument/2006/relationships/hyperlink" Target="https://www.evoportal.sk" TargetMode="External"/><Relationship Id="rId33" Type="http://schemas.openxmlformats.org/officeDocument/2006/relationships/hyperlink" Target="https://www.uvo.gov.sk/vyhladavanie-profilov/detail/5089" TargetMode="External"/><Relationship Id="rId38" Type="http://schemas.openxmlformats.org/officeDocument/2006/relationships/hyperlink" Target="http://www.evoportal.sk" TargetMode="External"/><Relationship Id="rId46" Type="http://schemas.openxmlformats.org/officeDocument/2006/relationships/hyperlink" Target="mailto:viera.sottnikova@gmail.com"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3.png"/><Relationship Id="rId29" Type="http://schemas.openxmlformats.org/officeDocument/2006/relationships/hyperlink" Target="http://www.archinfo.sk" TargetMode="External"/><Relationship Id="rId41" Type="http://schemas.openxmlformats.org/officeDocument/2006/relationships/hyperlink" Target="http://www.uschovna.cz"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vo.gov.sk/" TargetMode="External"/><Relationship Id="rId24" Type="http://schemas.openxmlformats.org/officeDocument/2006/relationships/image" Target="media/image7.png"/><Relationship Id="rId32" Type="http://schemas.openxmlformats.org/officeDocument/2006/relationships/hyperlink" Target="http://www.evoportal.sk" TargetMode="External"/><Relationship Id="rId37" Type="http://schemas.openxmlformats.org/officeDocument/2006/relationships/hyperlink" Target="http://www.evoportal.sk" TargetMode="External"/><Relationship Id="rId40" Type="http://schemas.openxmlformats.org/officeDocument/2006/relationships/hyperlink" Target="mailto:viera.sottnikova@gmail.com" TargetMode="External"/><Relationship Id="rId45" Type="http://schemas.openxmlformats.org/officeDocument/2006/relationships/hyperlink" Target="http://138.201.138.144/mapguide/fusion/templates/mapguide/martin/index.html?locale=sk" TargetMode="External"/><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martin.sk/uha" TargetMode="External"/><Relationship Id="rId23" Type="http://schemas.openxmlformats.org/officeDocument/2006/relationships/image" Target="media/image6.png"/><Relationship Id="rId28" Type="http://schemas.openxmlformats.org/officeDocument/2006/relationships/hyperlink" Target="http://www.komarch.sk/" TargetMode="External"/><Relationship Id="rId36" Type="http://schemas.openxmlformats.org/officeDocument/2006/relationships/hyperlink" Target="http://www.evoportal.sk/index.php?zobraz=registracia" TargetMode="External"/><Relationship Id="rId49" Type="http://schemas.openxmlformats.org/officeDocument/2006/relationships/hyperlink" Target="http://www.komarch.sk/" TargetMode="External"/><Relationship Id="rId57" Type="http://schemas.openxmlformats.org/officeDocument/2006/relationships/theme" Target="theme/theme1.xml"/><Relationship Id="rId10" Type="http://schemas.openxmlformats.org/officeDocument/2006/relationships/hyperlink" Target="http://www.komarch.sk/" TargetMode="External"/><Relationship Id="rId19" Type="http://schemas.openxmlformats.org/officeDocument/2006/relationships/hyperlink" Target="mailto:viera.sottnikova@gmail.com" TargetMode="External"/><Relationship Id="rId31" Type="http://schemas.openxmlformats.org/officeDocument/2006/relationships/hyperlink" Target="http://www.martin.sk/uha" TargetMode="External"/><Relationship Id="rId44" Type="http://schemas.openxmlformats.org/officeDocument/2006/relationships/hyperlink" Target="http://www.evoportal.sk" TargetMode="External"/><Relationship Id="rId52" Type="http://schemas.openxmlformats.org/officeDocument/2006/relationships/hyperlink" Target="http://www.martin.sk/uh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rchinfo.sk/" TargetMode="External"/><Relationship Id="rId22" Type="http://schemas.openxmlformats.org/officeDocument/2006/relationships/image" Target="media/image5.png"/><Relationship Id="rId27" Type="http://schemas.openxmlformats.org/officeDocument/2006/relationships/hyperlink" Target="http://ted.europa.eu/" TargetMode="External"/><Relationship Id="rId30" Type="http://schemas.openxmlformats.org/officeDocument/2006/relationships/hyperlink" Target="http://www.martin.sk" TargetMode="External"/><Relationship Id="rId35" Type="http://schemas.openxmlformats.org/officeDocument/2006/relationships/hyperlink" Target="http://www.evoportal.sk" TargetMode="External"/><Relationship Id="rId43" Type="http://schemas.openxmlformats.org/officeDocument/2006/relationships/hyperlink" Target="mailto:viera.sottnikova@gmail.com" TargetMode="External"/><Relationship Id="rId48" Type="http://schemas.openxmlformats.org/officeDocument/2006/relationships/hyperlink" Target="http://ted.europa.eu/"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evoportal.sk" TargetMode="External"/><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B1E60-1513-49CB-9109-A0168CC7B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8677</Words>
  <Characters>49459</Characters>
  <Application>Microsoft Office Word</Application>
  <DocSecurity>0</DocSecurity>
  <Lines>412</Lines>
  <Paragraphs>116</Paragraphs>
  <ScaleCrop>false</ScaleCrop>
  <HeadingPairs>
    <vt:vector size="2" baseType="variant">
      <vt:variant>
        <vt:lpstr>Názov</vt:lpstr>
      </vt:variant>
      <vt:variant>
        <vt:i4>1</vt:i4>
      </vt:variant>
    </vt:vector>
  </HeadingPairs>
  <TitlesOfParts>
    <vt:vector size="1" baseType="lpstr">
      <vt:lpstr/>
    </vt:vector>
  </TitlesOfParts>
  <Company>Mestský úrad</Company>
  <LinksUpToDate>false</LinksUpToDate>
  <CharactersWithSpaces>58020</CharactersWithSpaces>
  <SharedDoc>false</SharedDoc>
  <HLinks>
    <vt:vector size="222" baseType="variant">
      <vt:variant>
        <vt:i4>655360</vt:i4>
      </vt:variant>
      <vt:variant>
        <vt:i4>111</vt:i4>
      </vt:variant>
      <vt:variant>
        <vt:i4>0</vt:i4>
      </vt:variant>
      <vt:variant>
        <vt:i4>5</vt:i4>
      </vt:variant>
      <vt:variant>
        <vt:lpwstr>http://www.evoportal.sk/</vt:lpwstr>
      </vt:variant>
      <vt:variant>
        <vt:lpwstr/>
      </vt:variant>
      <vt:variant>
        <vt:i4>6488120</vt:i4>
      </vt:variant>
      <vt:variant>
        <vt:i4>105</vt:i4>
      </vt:variant>
      <vt:variant>
        <vt:i4>0</vt:i4>
      </vt:variant>
      <vt:variant>
        <vt:i4>5</vt:i4>
      </vt:variant>
      <vt:variant>
        <vt:lpwstr>http://www.archinfo.sk/</vt:lpwstr>
      </vt:variant>
      <vt:variant>
        <vt:lpwstr/>
      </vt:variant>
      <vt:variant>
        <vt:i4>7012472</vt:i4>
      </vt:variant>
      <vt:variant>
        <vt:i4>102</vt:i4>
      </vt:variant>
      <vt:variant>
        <vt:i4>0</vt:i4>
      </vt:variant>
      <vt:variant>
        <vt:i4>5</vt:i4>
      </vt:variant>
      <vt:variant>
        <vt:lpwstr>http://www.komarch.sk/</vt:lpwstr>
      </vt:variant>
      <vt:variant>
        <vt:lpwstr/>
      </vt:variant>
      <vt:variant>
        <vt:i4>458844</vt:i4>
      </vt:variant>
      <vt:variant>
        <vt:i4>99</vt:i4>
      </vt:variant>
      <vt:variant>
        <vt:i4>0</vt:i4>
      </vt:variant>
      <vt:variant>
        <vt:i4>5</vt:i4>
      </vt:variant>
      <vt:variant>
        <vt:lpwstr>http://ted.europa.eu/</vt:lpwstr>
      </vt:variant>
      <vt:variant>
        <vt:lpwstr/>
      </vt:variant>
      <vt:variant>
        <vt:i4>8126498</vt:i4>
      </vt:variant>
      <vt:variant>
        <vt:i4>96</vt:i4>
      </vt:variant>
      <vt:variant>
        <vt:i4>0</vt:i4>
      </vt:variant>
      <vt:variant>
        <vt:i4>5</vt:i4>
      </vt:variant>
      <vt:variant>
        <vt:lpwstr>http://www.uvo.gov.sk/</vt:lpwstr>
      </vt:variant>
      <vt:variant>
        <vt:lpwstr/>
      </vt:variant>
      <vt:variant>
        <vt:i4>6357002</vt:i4>
      </vt:variant>
      <vt:variant>
        <vt:i4>93</vt:i4>
      </vt:variant>
      <vt:variant>
        <vt:i4>0</vt:i4>
      </vt:variant>
      <vt:variant>
        <vt:i4>5</vt:i4>
      </vt:variant>
      <vt:variant>
        <vt:lpwstr>mailto:viera.sottnikova@gmail.com</vt:lpwstr>
      </vt:variant>
      <vt:variant>
        <vt:lpwstr/>
      </vt:variant>
      <vt:variant>
        <vt:i4>65629</vt:i4>
      </vt:variant>
      <vt:variant>
        <vt:i4>90</vt:i4>
      </vt:variant>
      <vt:variant>
        <vt:i4>0</vt:i4>
      </vt:variant>
      <vt:variant>
        <vt:i4>5</vt:i4>
      </vt:variant>
      <vt:variant>
        <vt:lpwstr>http://138.201.138.144/mapguide/fusion/templates/mapguide/martin/index.html?locale=sk</vt:lpwstr>
      </vt:variant>
      <vt:variant>
        <vt:lpwstr/>
      </vt:variant>
      <vt:variant>
        <vt:i4>655360</vt:i4>
      </vt:variant>
      <vt:variant>
        <vt:i4>87</vt:i4>
      </vt:variant>
      <vt:variant>
        <vt:i4>0</vt:i4>
      </vt:variant>
      <vt:variant>
        <vt:i4>5</vt:i4>
      </vt:variant>
      <vt:variant>
        <vt:lpwstr>http://www.evoportal.sk/</vt:lpwstr>
      </vt:variant>
      <vt:variant>
        <vt:lpwstr/>
      </vt:variant>
      <vt:variant>
        <vt:i4>6357002</vt:i4>
      </vt:variant>
      <vt:variant>
        <vt:i4>84</vt:i4>
      </vt:variant>
      <vt:variant>
        <vt:i4>0</vt:i4>
      </vt:variant>
      <vt:variant>
        <vt:i4>5</vt:i4>
      </vt:variant>
      <vt:variant>
        <vt:lpwstr>mailto:viera.sottnikova@gmail.com</vt:lpwstr>
      </vt:variant>
      <vt:variant>
        <vt:lpwstr/>
      </vt:variant>
      <vt:variant>
        <vt:i4>655360</vt:i4>
      </vt:variant>
      <vt:variant>
        <vt:i4>81</vt:i4>
      </vt:variant>
      <vt:variant>
        <vt:i4>0</vt:i4>
      </vt:variant>
      <vt:variant>
        <vt:i4>5</vt:i4>
      </vt:variant>
      <vt:variant>
        <vt:lpwstr>http://www.evoportal.sk/</vt:lpwstr>
      </vt:variant>
      <vt:variant>
        <vt:lpwstr/>
      </vt:variant>
      <vt:variant>
        <vt:i4>6815807</vt:i4>
      </vt:variant>
      <vt:variant>
        <vt:i4>78</vt:i4>
      </vt:variant>
      <vt:variant>
        <vt:i4>0</vt:i4>
      </vt:variant>
      <vt:variant>
        <vt:i4>5</vt:i4>
      </vt:variant>
      <vt:variant>
        <vt:lpwstr>http://www.uschovna.cz/</vt:lpwstr>
      </vt:variant>
      <vt:variant>
        <vt:lpwstr/>
      </vt:variant>
      <vt:variant>
        <vt:i4>6357002</vt:i4>
      </vt:variant>
      <vt:variant>
        <vt:i4>75</vt:i4>
      </vt:variant>
      <vt:variant>
        <vt:i4>0</vt:i4>
      </vt:variant>
      <vt:variant>
        <vt:i4>5</vt:i4>
      </vt:variant>
      <vt:variant>
        <vt:lpwstr>mailto:viera.sottnikova@gmail.com</vt:lpwstr>
      </vt:variant>
      <vt:variant>
        <vt:lpwstr/>
      </vt:variant>
      <vt:variant>
        <vt:i4>8126498</vt:i4>
      </vt:variant>
      <vt:variant>
        <vt:i4>72</vt:i4>
      </vt:variant>
      <vt:variant>
        <vt:i4>0</vt:i4>
      </vt:variant>
      <vt:variant>
        <vt:i4>5</vt:i4>
      </vt:variant>
      <vt:variant>
        <vt:lpwstr>http://www.uvo.gov.sk/</vt:lpwstr>
      </vt:variant>
      <vt:variant>
        <vt:lpwstr/>
      </vt:variant>
      <vt:variant>
        <vt:i4>655360</vt:i4>
      </vt:variant>
      <vt:variant>
        <vt:i4>69</vt:i4>
      </vt:variant>
      <vt:variant>
        <vt:i4>0</vt:i4>
      </vt:variant>
      <vt:variant>
        <vt:i4>5</vt:i4>
      </vt:variant>
      <vt:variant>
        <vt:lpwstr>http://www.evoportal.sk/</vt:lpwstr>
      </vt:variant>
      <vt:variant>
        <vt:lpwstr/>
      </vt:variant>
      <vt:variant>
        <vt:i4>655360</vt:i4>
      </vt:variant>
      <vt:variant>
        <vt:i4>66</vt:i4>
      </vt:variant>
      <vt:variant>
        <vt:i4>0</vt:i4>
      </vt:variant>
      <vt:variant>
        <vt:i4>5</vt:i4>
      </vt:variant>
      <vt:variant>
        <vt:lpwstr>http://www.evoportal.sk/</vt:lpwstr>
      </vt:variant>
      <vt:variant>
        <vt:lpwstr/>
      </vt:variant>
      <vt:variant>
        <vt:i4>589889</vt:i4>
      </vt:variant>
      <vt:variant>
        <vt:i4>63</vt:i4>
      </vt:variant>
      <vt:variant>
        <vt:i4>0</vt:i4>
      </vt:variant>
      <vt:variant>
        <vt:i4>5</vt:i4>
      </vt:variant>
      <vt:variant>
        <vt:lpwstr>http://www.evoportal.sk/index.php?zobraz=registracia</vt:lpwstr>
      </vt:variant>
      <vt:variant>
        <vt:lpwstr/>
      </vt:variant>
      <vt:variant>
        <vt:i4>655360</vt:i4>
      </vt:variant>
      <vt:variant>
        <vt:i4>60</vt:i4>
      </vt:variant>
      <vt:variant>
        <vt:i4>0</vt:i4>
      </vt:variant>
      <vt:variant>
        <vt:i4>5</vt:i4>
      </vt:variant>
      <vt:variant>
        <vt:lpwstr>http://www.evoportal.sk/</vt:lpwstr>
      </vt:variant>
      <vt:variant>
        <vt:lpwstr/>
      </vt:variant>
      <vt:variant>
        <vt:i4>8126498</vt:i4>
      </vt:variant>
      <vt:variant>
        <vt:i4>57</vt:i4>
      </vt:variant>
      <vt:variant>
        <vt:i4>0</vt:i4>
      </vt:variant>
      <vt:variant>
        <vt:i4>5</vt:i4>
      </vt:variant>
      <vt:variant>
        <vt:lpwstr>http://www.uvo.gov.sk/</vt:lpwstr>
      </vt:variant>
      <vt:variant>
        <vt:lpwstr/>
      </vt:variant>
      <vt:variant>
        <vt:i4>5242952</vt:i4>
      </vt:variant>
      <vt:variant>
        <vt:i4>54</vt:i4>
      </vt:variant>
      <vt:variant>
        <vt:i4>0</vt:i4>
      </vt:variant>
      <vt:variant>
        <vt:i4>5</vt:i4>
      </vt:variant>
      <vt:variant>
        <vt:lpwstr>https://www.uvo.gov.sk/vyhladavanie-profilov/detail/5089</vt:lpwstr>
      </vt:variant>
      <vt:variant>
        <vt:lpwstr/>
      </vt:variant>
      <vt:variant>
        <vt:i4>655360</vt:i4>
      </vt:variant>
      <vt:variant>
        <vt:i4>51</vt:i4>
      </vt:variant>
      <vt:variant>
        <vt:i4>0</vt:i4>
      </vt:variant>
      <vt:variant>
        <vt:i4>5</vt:i4>
      </vt:variant>
      <vt:variant>
        <vt:lpwstr>http://www.evoportal.sk/</vt:lpwstr>
      </vt:variant>
      <vt:variant>
        <vt:lpwstr/>
      </vt:variant>
      <vt:variant>
        <vt:i4>4784192</vt:i4>
      </vt:variant>
      <vt:variant>
        <vt:i4>48</vt:i4>
      </vt:variant>
      <vt:variant>
        <vt:i4>0</vt:i4>
      </vt:variant>
      <vt:variant>
        <vt:i4>5</vt:i4>
      </vt:variant>
      <vt:variant>
        <vt:lpwstr>https://www/</vt:lpwstr>
      </vt:variant>
      <vt:variant>
        <vt:lpwstr/>
      </vt:variant>
      <vt:variant>
        <vt:i4>3080229</vt:i4>
      </vt:variant>
      <vt:variant>
        <vt:i4>45</vt:i4>
      </vt:variant>
      <vt:variant>
        <vt:i4>0</vt:i4>
      </vt:variant>
      <vt:variant>
        <vt:i4>5</vt:i4>
      </vt:variant>
      <vt:variant>
        <vt:lpwstr>http://www.martin.sk/utvar-hlavneho-architekta/</vt:lpwstr>
      </vt:variant>
      <vt:variant>
        <vt:lpwstr/>
      </vt:variant>
      <vt:variant>
        <vt:i4>1572952</vt:i4>
      </vt:variant>
      <vt:variant>
        <vt:i4>42</vt:i4>
      </vt:variant>
      <vt:variant>
        <vt:i4>0</vt:i4>
      </vt:variant>
      <vt:variant>
        <vt:i4>5</vt:i4>
      </vt:variant>
      <vt:variant>
        <vt:lpwstr>http://www.martin.sk/</vt:lpwstr>
      </vt:variant>
      <vt:variant>
        <vt:lpwstr/>
      </vt:variant>
      <vt:variant>
        <vt:i4>6488120</vt:i4>
      </vt:variant>
      <vt:variant>
        <vt:i4>39</vt:i4>
      </vt:variant>
      <vt:variant>
        <vt:i4>0</vt:i4>
      </vt:variant>
      <vt:variant>
        <vt:i4>5</vt:i4>
      </vt:variant>
      <vt:variant>
        <vt:lpwstr>http://www.archinfo.sk/</vt:lpwstr>
      </vt:variant>
      <vt:variant>
        <vt:lpwstr/>
      </vt:variant>
      <vt:variant>
        <vt:i4>7012472</vt:i4>
      </vt:variant>
      <vt:variant>
        <vt:i4>36</vt:i4>
      </vt:variant>
      <vt:variant>
        <vt:i4>0</vt:i4>
      </vt:variant>
      <vt:variant>
        <vt:i4>5</vt:i4>
      </vt:variant>
      <vt:variant>
        <vt:lpwstr>http://www.komarch.sk/</vt:lpwstr>
      </vt:variant>
      <vt:variant>
        <vt:lpwstr/>
      </vt:variant>
      <vt:variant>
        <vt:i4>458844</vt:i4>
      </vt:variant>
      <vt:variant>
        <vt:i4>33</vt:i4>
      </vt:variant>
      <vt:variant>
        <vt:i4>0</vt:i4>
      </vt:variant>
      <vt:variant>
        <vt:i4>5</vt:i4>
      </vt:variant>
      <vt:variant>
        <vt:lpwstr>http://ted.europa.eu/</vt:lpwstr>
      </vt:variant>
      <vt:variant>
        <vt:lpwstr/>
      </vt:variant>
      <vt:variant>
        <vt:i4>8126498</vt:i4>
      </vt:variant>
      <vt:variant>
        <vt:i4>30</vt:i4>
      </vt:variant>
      <vt:variant>
        <vt:i4>0</vt:i4>
      </vt:variant>
      <vt:variant>
        <vt:i4>5</vt:i4>
      </vt:variant>
      <vt:variant>
        <vt:lpwstr>http://www.uvo.gov.sk/</vt:lpwstr>
      </vt:variant>
      <vt:variant>
        <vt:lpwstr/>
      </vt:variant>
      <vt:variant>
        <vt:i4>1572942</vt:i4>
      </vt:variant>
      <vt:variant>
        <vt:i4>27</vt:i4>
      </vt:variant>
      <vt:variant>
        <vt:i4>0</vt:i4>
      </vt:variant>
      <vt:variant>
        <vt:i4>5</vt:i4>
      </vt:variant>
      <vt:variant>
        <vt:lpwstr>https://www.evoportal.sk/</vt:lpwstr>
      </vt:variant>
      <vt:variant>
        <vt:lpwstr/>
      </vt:variant>
      <vt:variant>
        <vt:i4>6357002</vt:i4>
      </vt:variant>
      <vt:variant>
        <vt:i4>24</vt:i4>
      </vt:variant>
      <vt:variant>
        <vt:i4>0</vt:i4>
      </vt:variant>
      <vt:variant>
        <vt:i4>5</vt:i4>
      </vt:variant>
      <vt:variant>
        <vt:lpwstr>mailto:viera.sottnikova@gmail.com</vt:lpwstr>
      </vt:variant>
      <vt:variant>
        <vt:lpwstr/>
      </vt:variant>
      <vt:variant>
        <vt:i4>5570621</vt:i4>
      </vt:variant>
      <vt:variant>
        <vt:i4>21</vt:i4>
      </vt:variant>
      <vt:variant>
        <vt:i4>0</vt:i4>
      </vt:variant>
      <vt:variant>
        <vt:i4>5</vt:i4>
      </vt:variant>
      <vt:variant>
        <vt:lpwstr>mailto:marta.kohutova@martin.sk</vt:lpwstr>
      </vt:variant>
      <vt:variant>
        <vt:lpwstr/>
      </vt:variant>
      <vt:variant>
        <vt:i4>7405583</vt:i4>
      </vt:variant>
      <vt:variant>
        <vt:i4>18</vt:i4>
      </vt:variant>
      <vt:variant>
        <vt:i4>0</vt:i4>
      </vt:variant>
      <vt:variant>
        <vt:i4>5</vt:i4>
      </vt:variant>
      <vt:variant>
        <vt:lpwstr>mailto:zuzana.mendelova@martin.sk</vt:lpwstr>
      </vt:variant>
      <vt:variant>
        <vt:lpwstr/>
      </vt:variant>
      <vt:variant>
        <vt:i4>3407920</vt:i4>
      </vt:variant>
      <vt:variant>
        <vt:i4>15</vt:i4>
      </vt:variant>
      <vt:variant>
        <vt:i4>0</vt:i4>
      </vt:variant>
      <vt:variant>
        <vt:i4>5</vt:i4>
      </vt:variant>
      <vt:variant>
        <vt:lpwstr>http://www.martin.sk/utvar-hlavneho-architekta/súťaž-nám-snp.sk</vt:lpwstr>
      </vt:variant>
      <vt:variant>
        <vt:lpwstr/>
      </vt:variant>
      <vt:variant>
        <vt:i4>6488120</vt:i4>
      </vt:variant>
      <vt:variant>
        <vt:i4>12</vt:i4>
      </vt:variant>
      <vt:variant>
        <vt:i4>0</vt:i4>
      </vt:variant>
      <vt:variant>
        <vt:i4>5</vt:i4>
      </vt:variant>
      <vt:variant>
        <vt:lpwstr>http://www.archinfo.sk/</vt:lpwstr>
      </vt:variant>
      <vt:variant>
        <vt:lpwstr/>
      </vt:variant>
      <vt:variant>
        <vt:i4>7012472</vt:i4>
      </vt:variant>
      <vt:variant>
        <vt:i4>9</vt:i4>
      </vt:variant>
      <vt:variant>
        <vt:i4>0</vt:i4>
      </vt:variant>
      <vt:variant>
        <vt:i4>5</vt:i4>
      </vt:variant>
      <vt:variant>
        <vt:lpwstr>http://www.komarch.sk/</vt:lpwstr>
      </vt:variant>
      <vt:variant>
        <vt:lpwstr/>
      </vt:variant>
      <vt:variant>
        <vt:i4>458844</vt:i4>
      </vt:variant>
      <vt:variant>
        <vt:i4>6</vt:i4>
      </vt:variant>
      <vt:variant>
        <vt:i4>0</vt:i4>
      </vt:variant>
      <vt:variant>
        <vt:i4>5</vt:i4>
      </vt:variant>
      <vt:variant>
        <vt:lpwstr>http://ted.europa.eu/</vt:lpwstr>
      </vt:variant>
      <vt:variant>
        <vt:lpwstr/>
      </vt:variant>
      <vt:variant>
        <vt:i4>8126498</vt:i4>
      </vt:variant>
      <vt:variant>
        <vt:i4>3</vt:i4>
      </vt:variant>
      <vt:variant>
        <vt:i4>0</vt:i4>
      </vt:variant>
      <vt:variant>
        <vt:i4>5</vt:i4>
      </vt:variant>
      <vt:variant>
        <vt:lpwstr>http://www.uvo.gov.sk/</vt:lpwstr>
      </vt:variant>
      <vt:variant>
        <vt:lpwstr/>
      </vt:variant>
      <vt:variant>
        <vt:i4>7012472</vt:i4>
      </vt:variant>
      <vt:variant>
        <vt:i4>0</vt:i4>
      </vt:variant>
      <vt:variant>
        <vt:i4>0</vt:i4>
      </vt:variant>
      <vt:variant>
        <vt:i4>5</vt:i4>
      </vt:variant>
      <vt:variant>
        <vt:lpwstr>http://www.komarch.sk/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Viera</dc:creator>
  <cp:lastModifiedBy>Viera Šottníková</cp:lastModifiedBy>
  <cp:revision>4</cp:revision>
  <cp:lastPrinted>2020-09-16T10:45:00Z</cp:lastPrinted>
  <dcterms:created xsi:type="dcterms:W3CDTF">2020-10-08T13:05:00Z</dcterms:created>
  <dcterms:modified xsi:type="dcterms:W3CDTF">2020-10-08T13:12:00Z</dcterms:modified>
</cp:coreProperties>
</file>